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1F" w:rsidRDefault="0059051F" w:rsidP="0059051F">
      <w:pPr>
        <w:tabs>
          <w:tab w:val="left" w:pos="4420"/>
        </w:tabs>
        <w:adjustRightInd w:val="0"/>
        <w:spacing w:line="360" w:lineRule="exact"/>
        <w:ind w:rightChars="3009" w:right="6319"/>
        <w:jc w:val="distribute"/>
        <w:rPr>
          <w:rFonts w:eastAsia="黑体"/>
          <w:spacing w:val="-6"/>
          <w:sz w:val="24"/>
        </w:rPr>
      </w:pPr>
      <w:bookmarkStart w:id="0" w:name="_Hlk502058937"/>
      <w:r>
        <w:rPr>
          <w:rFonts w:eastAsia="黑体" w:hint="eastAsia"/>
          <w:spacing w:val="-6"/>
          <w:sz w:val="24"/>
        </w:rPr>
        <w:t>中轻联四届四次理事会</w:t>
      </w:r>
    </w:p>
    <w:p w:rsidR="0059051F" w:rsidRDefault="0059051F" w:rsidP="0059051F">
      <w:pPr>
        <w:tabs>
          <w:tab w:val="left" w:pos="4420"/>
        </w:tabs>
        <w:adjustRightInd w:val="0"/>
        <w:spacing w:line="360" w:lineRule="exact"/>
        <w:ind w:rightChars="3009" w:right="6319"/>
        <w:jc w:val="distribute"/>
        <w:rPr>
          <w:rFonts w:eastAsia="黑体"/>
          <w:spacing w:val="-6"/>
          <w:sz w:val="24"/>
        </w:rPr>
      </w:pPr>
      <w:r>
        <w:rPr>
          <w:rFonts w:eastAsia="黑体" w:hint="eastAsia"/>
          <w:spacing w:val="-6"/>
          <w:sz w:val="24"/>
        </w:rPr>
        <w:t>总社七届八次理事会</w:t>
      </w:r>
    </w:p>
    <w:p w:rsidR="0059051F" w:rsidRDefault="0059051F" w:rsidP="0059051F">
      <w:pPr>
        <w:tabs>
          <w:tab w:val="left" w:pos="4420"/>
        </w:tabs>
        <w:adjustRightInd w:val="0"/>
        <w:spacing w:line="360" w:lineRule="exact"/>
        <w:ind w:rightChars="3009" w:right="6319"/>
        <w:jc w:val="distribute"/>
        <w:rPr>
          <w:rFonts w:eastAsia="黑体"/>
          <w:spacing w:val="-6"/>
          <w:sz w:val="24"/>
        </w:rPr>
      </w:pPr>
      <w:r>
        <w:rPr>
          <w:rFonts w:eastAsia="黑体" w:hint="eastAsia"/>
          <w:spacing w:val="-6"/>
          <w:sz w:val="24"/>
        </w:rPr>
        <w:t>会议文件之一</w:t>
      </w:r>
    </w:p>
    <w:p w:rsidR="0059051F" w:rsidRDefault="0059051F" w:rsidP="006471A2">
      <w:pPr>
        <w:spacing w:beforeLines="100" w:line="600" w:lineRule="exact"/>
        <w:rPr>
          <w:rFonts w:ascii="宋体" w:hAnsi="宋体" w:cs="Arial"/>
          <w:color w:val="000000"/>
          <w:kern w:val="0"/>
          <w:sz w:val="36"/>
          <w:szCs w:val="36"/>
        </w:rPr>
      </w:pPr>
    </w:p>
    <w:p w:rsidR="003303CD" w:rsidRPr="0059051F" w:rsidRDefault="003303CD" w:rsidP="00FE437D">
      <w:pPr>
        <w:adjustRightInd w:val="0"/>
        <w:snapToGrid w:val="0"/>
        <w:spacing w:line="580" w:lineRule="exact"/>
        <w:jc w:val="center"/>
        <w:rPr>
          <w:rFonts w:asciiTheme="majorEastAsia" w:eastAsiaTheme="majorEastAsia" w:hAnsiTheme="majorEastAsia" w:cs="仿宋"/>
          <w:b/>
          <w:sz w:val="44"/>
          <w:szCs w:val="44"/>
        </w:rPr>
      </w:pPr>
      <w:r w:rsidRPr="0059051F">
        <w:rPr>
          <w:rFonts w:asciiTheme="majorEastAsia" w:eastAsiaTheme="majorEastAsia" w:hAnsiTheme="majorEastAsia" w:cs="仿宋" w:hint="eastAsia"/>
          <w:b/>
          <w:sz w:val="44"/>
          <w:szCs w:val="44"/>
        </w:rPr>
        <w:t>理事会工作报告</w:t>
      </w:r>
    </w:p>
    <w:p w:rsidR="003303CD" w:rsidRDefault="003303CD" w:rsidP="00FE437D">
      <w:pPr>
        <w:adjustRightInd w:val="0"/>
        <w:snapToGrid w:val="0"/>
        <w:spacing w:line="580" w:lineRule="exact"/>
        <w:jc w:val="center"/>
        <w:rPr>
          <w:rFonts w:ascii="楷体" w:eastAsia="楷体" w:hAnsi="楷体" w:cs="楷体"/>
          <w:sz w:val="32"/>
          <w:szCs w:val="32"/>
        </w:rPr>
      </w:pPr>
      <w:r>
        <w:rPr>
          <w:rFonts w:ascii="楷体" w:eastAsia="楷体" w:hAnsi="楷体" w:cs="楷体"/>
          <w:sz w:val="32"/>
          <w:szCs w:val="32"/>
        </w:rPr>
        <w:t>--</w:t>
      </w:r>
      <w:r>
        <w:rPr>
          <w:rFonts w:ascii="楷体" w:eastAsia="楷体" w:hAnsi="楷体" w:cs="楷体" w:hint="eastAsia"/>
          <w:sz w:val="32"/>
          <w:szCs w:val="32"/>
        </w:rPr>
        <w:t>在中国轻工业联合会四届四次</w:t>
      </w:r>
    </w:p>
    <w:p w:rsidR="003303CD" w:rsidRDefault="003303CD" w:rsidP="00FE437D">
      <w:pPr>
        <w:adjustRightInd w:val="0"/>
        <w:snapToGrid w:val="0"/>
        <w:spacing w:line="580" w:lineRule="exact"/>
        <w:jc w:val="center"/>
        <w:rPr>
          <w:rFonts w:ascii="楷体" w:eastAsia="楷体" w:hAnsi="楷体" w:cs="楷体"/>
          <w:sz w:val="32"/>
          <w:szCs w:val="32"/>
        </w:rPr>
      </w:pPr>
      <w:r>
        <w:rPr>
          <w:rFonts w:ascii="楷体" w:eastAsia="楷体" w:hAnsi="楷体" w:cs="楷体" w:hint="eastAsia"/>
          <w:sz w:val="32"/>
          <w:szCs w:val="32"/>
        </w:rPr>
        <w:t>中华全国手工业合作总社七届八次理事会议上</w:t>
      </w:r>
    </w:p>
    <w:p w:rsidR="003303CD" w:rsidRPr="00270FCD" w:rsidRDefault="003303CD" w:rsidP="00FE437D">
      <w:pPr>
        <w:adjustRightInd w:val="0"/>
        <w:snapToGrid w:val="0"/>
        <w:spacing w:line="580" w:lineRule="exact"/>
        <w:jc w:val="center"/>
        <w:rPr>
          <w:rFonts w:ascii="仿宋" w:eastAsia="仿宋" w:hAnsi="仿宋" w:cs="楷体"/>
          <w:sz w:val="32"/>
          <w:szCs w:val="32"/>
        </w:rPr>
      </w:pPr>
      <w:r w:rsidRPr="00270FCD">
        <w:rPr>
          <w:rFonts w:ascii="仿宋" w:eastAsia="仿宋" w:hAnsi="仿宋" w:cs="楷体" w:hint="eastAsia"/>
          <w:sz w:val="32"/>
          <w:szCs w:val="32"/>
        </w:rPr>
        <w:t>张崇和</w:t>
      </w:r>
    </w:p>
    <w:p w:rsidR="003303CD" w:rsidRPr="00270FCD" w:rsidRDefault="003303CD" w:rsidP="00FE437D">
      <w:pPr>
        <w:adjustRightInd w:val="0"/>
        <w:snapToGrid w:val="0"/>
        <w:spacing w:line="580" w:lineRule="exact"/>
        <w:jc w:val="center"/>
        <w:rPr>
          <w:rFonts w:ascii="仿宋" w:eastAsia="仿宋" w:hAnsi="仿宋" w:cs="楷体"/>
          <w:sz w:val="32"/>
          <w:szCs w:val="32"/>
        </w:rPr>
      </w:pPr>
      <w:r w:rsidRPr="00270FCD">
        <w:rPr>
          <w:rFonts w:ascii="仿宋" w:eastAsia="仿宋" w:hAnsi="仿宋" w:cs="楷体"/>
          <w:sz w:val="32"/>
          <w:szCs w:val="32"/>
        </w:rPr>
        <w:t>2018年3</w:t>
      </w:r>
      <w:r w:rsidRPr="00270FCD">
        <w:rPr>
          <w:rFonts w:ascii="仿宋" w:eastAsia="仿宋" w:hAnsi="仿宋" w:cs="楷体" w:hint="eastAsia"/>
          <w:sz w:val="32"/>
          <w:szCs w:val="32"/>
        </w:rPr>
        <w:t>月</w:t>
      </w:r>
      <w:r>
        <w:rPr>
          <w:rFonts w:ascii="仿宋" w:eastAsia="仿宋" w:hAnsi="仿宋" w:cs="楷体" w:hint="eastAsia"/>
          <w:sz w:val="32"/>
          <w:szCs w:val="32"/>
        </w:rPr>
        <w:t>20</w:t>
      </w:r>
      <w:r w:rsidRPr="00270FCD">
        <w:rPr>
          <w:rFonts w:ascii="仿宋" w:eastAsia="仿宋" w:hAnsi="仿宋" w:cs="楷体" w:hint="eastAsia"/>
          <w:sz w:val="32"/>
          <w:szCs w:val="32"/>
        </w:rPr>
        <w:t>日</w:t>
      </w:r>
    </w:p>
    <w:p w:rsidR="003303CD" w:rsidRDefault="003303CD" w:rsidP="00FE437D">
      <w:pPr>
        <w:adjustRightInd w:val="0"/>
        <w:snapToGrid w:val="0"/>
        <w:spacing w:line="580" w:lineRule="exact"/>
        <w:rPr>
          <w:rFonts w:ascii="仿宋" w:eastAsia="仿宋" w:hAnsi="仿宋" w:cs="仿宋"/>
          <w:sz w:val="32"/>
          <w:szCs w:val="32"/>
        </w:rPr>
      </w:pPr>
    </w:p>
    <w:p w:rsidR="00DD5A2B" w:rsidRDefault="00DD5A2B" w:rsidP="00FE437D">
      <w:pPr>
        <w:adjustRightInd w:val="0"/>
        <w:snapToGrid w:val="0"/>
        <w:spacing w:line="580" w:lineRule="exact"/>
        <w:rPr>
          <w:rFonts w:ascii="仿宋" w:eastAsia="仿宋" w:hAnsi="仿宋" w:cs="仿宋"/>
          <w:sz w:val="32"/>
          <w:szCs w:val="32"/>
        </w:rPr>
      </w:pPr>
      <w:r>
        <w:rPr>
          <w:rFonts w:ascii="仿宋" w:eastAsia="仿宋" w:hAnsi="仿宋" w:cs="仿宋" w:hint="eastAsia"/>
          <w:sz w:val="32"/>
          <w:szCs w:val="32"/>
        </w:rPr>
        <w:t>各位理事：</w:t>
      </w:r>
    </w:p>
    <w:p w:rsidR="00DD5A2B" w:rsidRDefault="00DD5A2B" w:rsidP="00FE437D">
      <w:pPr>
        <w:adjustRightInd w:val="0"/>
        <w:snapToGrid w:val="0"/>
        <w:spacing w:line="580" w:lineRule="exact"/>
        <w:rPr>
          <w:rFonts w:ascii="仿宋" w:eastAsia="仿宋" w:hAnsi="仿宋" w:cs="仿宋"/>
          <w:sz w:val="32"/>
          <w:szCs w:val="32"/>
        </w:rPr>
      </w:pPr>
      <w:r>
        <w:rPr>
          <w:rFonts w:ascii="仿宋" w:eastAsia="仿宋" w:hAnsi="仿宋" w:cs="仿宋"/>
          <w:sz w:val="32"/>
          <w:szCs w:val="32"/>
        </w:rPr>
        <w:t xml:space="preserve">   现在</w:t>
      </w:r>
      <w:r>
        <w:rPr>
          <w:rFonts w:ascii="仿宋" w:eastAsia="仿宋" w:hAnsi="仿宋" w:cs="仿宋" w:hint="eastAsia"/>
          <w:sz w:val="32"/>
          <w:szCs w:val="32"/>
        </w:rPr>
        <w:t>，我代表中国轻工业联合会、中华全国手工业合作总社，向大会报告理事会工作，请予审议，并请参加会议的代表提出意见。</w:t>
      </w:r>
    </w:p>
    <w:p w:rsidR="00DD5A2B" w:rsidRPr="00270FCD" w:rsidRDefault="00DD5A2B" w:rsidP="00FE437D">
      <w:pPr>
        <w:adjustRightInd w:val="0"/>
        <w:snapToGrid w:val="0"/>
        <w:spacing w:line="580" w:lineRule="exact"/>
        <w:jc w:val="center"/>
        <w:rPr>
          <w:rFonts w:ascii="黑体" w:eastAsia="黑体" w:hAnsi="黑体" w:cs="黑体"/>
          <w:bCs/>
          <w:sz w:val="32"/>
          <w:szCs w:val="32"/>
        </w:rPr>
      </w:pPr>
      <w:r w:rsidRPr="00270FCD">
        <w:rPr>
          <w:rFonts w:ascii="黑体" w:eastAsia="黑体" w:hAnsi="黑体" w:cs="黑体" w:hint="eastAsia"/>
          <w:bCs/>
          <w:sz w:val="32"/>
          <w:szCs w:val="32"/>
        </w:rPr>
        <w:t>一、</w:t>
      </w:r>
      <w:r w:rsidRPr="00270FCD">
        <w:rPr>
          <w:rFonts w:ascii="黑体" w:eastAsia="黑体" w:hAnsi="黑体" w:cs="黑体"/>
          <w:bCs/>
          <w:sz w:val="32"/>
          <w:szCs w:val="32"/>
        </w:rPr>
        <w:t>2017年工作回顾</w:t>
      </w:r>
    </w:p>
    <w:p w:rsidR="00DD5A2B" w:rsidRPr="00633335" w:rsidRDefault="00DD5A2B" w:rsidP="00FE437D">
      <w:pPr>
        <w:spacing w:line="580" w:lineRule="exact"/>
        <w:ind w:firstLineChars="200" w:firstLine="640"/>
        <w:rPr>
          <w:rFonts w:ascii="仿宋" w:eastAsia="仿宋" w:hAnsi="仿宋" w:cs="宋体"/>
          <w:kern w:val="0"/>
          <w:sz w:val="32"/>
          <w:szCs w:val="32"/>
        </w:rPr>
      </w:pPr>
      <w:r w:rsidRPr="00633335">
        <w:rPr>
          <w:rFonts w:ascii="仿宋" w:eastAsia="仿宋" w:hAnsi="仿宋" w:cs="宋体"/>
          <w:kern w:val="0"/>
          <w:sz w:val="32"/>
          <w:szCs w:val="32"/>
        </w:rPr>
        <w:t>2017</w:t>
      </w:r>
      <w:r w:rsidRPr="00633335">
        <w:rPr>
          <w:rFonts w:ascii="仿宋" w:eastAsia="仿宋" w:hAnsi="仿宋" w:cs="宋体" w:hint="eastAsia"/>
          <w:kern w:val="0"/>
          <w:sz w:val="32"/>
          <w:szCs w:val="32"/>
        </w:rPr>
        <w:t>年，党的十九大胜利召开，开启了全面建设社会主</w:t>
      </w:r>
      <w:r>
        <w:rPr>
          <w:rFonts w:ascii="仿宋" w:eastAsia="仿宋" w:hAnsi="仿宋" w:cs="宋体" w:hint="eastAsia"/>
          <w:kern w:val="0"/>
          <w:sz w:val="32"/>
          <w:szCs w:val="32"/>
        </w:rPr>
        <w:t>义现代化国家的新征程。在以习近平同志为核心的党中央坚强领导下，全国轻工</w:t>
      </w:r>
      <w:r w:rsidRPr="00633335">
        <w:rPr>
          <w:rFonts w:ascii="仿宋" w:eastAsia="仿宋" w:hAnsi="仿宋" w:cs="宋体" w:hint="eastAsia"/>
          <w:kern w:val="0"/>
          <w:sz w:val="32"/>
          <w:szCs w:val="32"/>
        </w:rPr>
        <w:t>行业团结一心</w:t>
      </w:r>
      <w:r>
        <w:rPr>
          <w:rFonts w:ascii="仿宋" w:eastAsia="仿宋" w:hAnsi="仿宋" w:cs="宋体" w:hint="eastAsia"/>
          <w:kern w:val="0"/>
          <w:sz w:val="32"/>
          <w:szCs w:val="32"/>
        </w:rPr>
        <w:t>，</w:t>
      </w:r>
      <w:r w:rsidRPr="00633335">
        <w:rPr>
          <w:rFonts w:ascii="仿宋" w:eastAsia="仿宋" w:hAnsi="仿宋" w:cs="宋体" w:hint="eastAsia"/>
          <w:kern w:val="0"/>
          <w:sz w:val="32"/>
          <w:szCs w:val="32"/>
        </w:rPr>
        <w:t>拼搏</w:t>
      </w:r>
      <w:r>
        <w:rPr>
          <w:rFonts w:ascii="仿宋" w:eastAsia="仿宋" w:hAnsi="仿宋" w:cs="宋体" w:hint="eastAsia"/>
          <w:kern w:val="0"/>
          <w:sz w:val="32"/>
          <w:szCs w:val="32"/>
        </w:rPr>
        <w:t>奋进</w:t>
      </w:r>
      <w:r w:rsidRPr="00633335">
        <w:rPr>
          <w:rFonts w:ascii="仿宋" w:eastAsia="仿宋" w:hAnsi="仿宋" w:cs="宋体" w:hint="eastAsia"/>
          <w:kern w:val="0"/>
          <w:sz w:val="32"/>
          <w:szCs w:val="32"/>
        </w:rPr>
        <w:t>，</w:t>
      </w:r>
      <w:r>
        <w:rPr>
          <w:rFonts w:ascii="仿宋" w:eastAsia="仿宋" w:hAnsi="仿宋" w:cs="宋体" w:hint="eastAsia"/>
          <w:kern w:val="0"/>
          <w:sz w:val="32"/>
          <w:szCs w:val="32"/>
        </w:rPr>
        <w:t>坚持稳中求进工作总基调，</w:t>
      </w:r>
      <w:r w:rsidRPr="00270FCD">
        <w:rPr>
          <w:rFonts w:ascii="仿宋" w:eastAsia="仿宋" w:hAnsi="仿宋" w:cs="宋体"/>
          <w:kern w:val="0"/>
          <w:sz w:val="32"/>
          <w:szCs w:val="32"/>
        </w:rPr>
        <w:t>牢固树立和贯彻落实新发展理念，以提高发展质量和效益为中心，以推进供给</w:t>
      </w:r>
      <w:r w:rsidRPr="00EB46DF">
        <w:rPr>
          <w:rFonts w:ascii="仿宋" w:eastAsia="仿宋" w:hAnsi="仿宋" w:cs="宋体"/>
          <w:color w:val="000000"/>
          <w:kern w:val="0"/>
          <w:sz w:val="32"/>
          <w:szCs w:val="32"/>
        </w:rPr>
        <w:t>侧</w:t>
      </w:r>
      <w:r w:rsidRPr="00270FCD">
        <w:rPr>
          <w:rFonts w:ascii="仿宋" w:eastAsia="仿宋" w:hAnsi="仿宋" w:cs="宋体"/>
          <w:kern w:val="0"/>
          <w:sz w:val="32"/>
          <w:szCs w:val="32"/>
        </w:rPr>
        <w:t>结构性改革为主线，</w:t>
      </w:r>
      <w:r w:rsidRPr="00270FCD">
        <w:rPr>
          <w:rFonts w:ascii="仿宋" w:eastAsia="仿宋" w:hAnsi="仿宋" w:cs="仿宋" w:hint="eastAsia"/>
          <w:sz w:val="32"/>
          <w:szCs w:val="32"/>
        </w:rPr>
        <w:t>努力</w:t>
      </w:r>
      <w:r w:rsidRPr="00270FCD">
        <w:rPr>
          <w:rFonts w:ascii="仿宋" w:eastAsia="仿宋" w:hAnsi="仿宋" w:hint="eastAsia"/>
          <w:sz w:val="32"/>
          <w:szCs w:val="32"/>
          <w:shd w:val="clear" w:color="auto" w:fill="FFFFFF"/>
        </w:rPr>
        <w:t>提高轻工产品有效供给能力和水平，</w:t>
      </w:r>
      <w:r w:rsidRPr="00633335">
        <w:rPr>
          <w:rFonts w:ascii="仿宋" w:eastAsia="仿宋" w:hAnsi="仿宋" w:cs="宋体" w:hint="eastAsia"/>
          <w:kern w:val="0"/>
          <w:sz w:val="32"/>
          <w:szCs w:val="32"/>
        </w:rPr>
        <w:t>繁荣稳健发展轻工业，为国民经济持续发展提供了有力支撑。</w:t>
      </w:r>
    </w:p>
    <w:p w:rsidR="00DD5A2B" w:rsidRPr="003331B7" w:rsidRDefault="00DD5A2B" w:rsidP="00FE437D">
      <w:pPr>
        <w:spacing w:line="580" w:lineRule="exact"/>
        <w:ind w:firstLineChars="200" w:firstLine="640"/>
        <w:rPr>
          <w:rFonts w:ascii="仿宋" w:eastAsia="仿宋" w:hAnsi="仿宋"/>
          <w:color w:val="C00000"/>
          <w:sz w:val="32"/>
          <w:szCs w:val="32"/>
        </w:rPr>
      </w:pPr>
      <w:r w:rsidRPr="00270FCD">
        <w:rPr>
          <w:rFonts w:ascii="仿宋" w:eastAsia="仿宋" w:hAnsi="仿宋" w:hint="eastAsia"/>
          <w:sz w:val="32"/>
          <w:szCs w:val="32"/>
        </w:rPr>
        <w:t>全年</w:t>
      </w:r>
      <w:r w:rsidRPr="00270FCD">
        <w:rPr>
          <w:rFonts w:ascii="仿宋" w:eastAsia="仿宋" w:hAnsi="仿宋"/>
          <w:sz w:val="32"/>
          <w:szCs w:val="32"/>
        </w:rPr>
        <w:t>轻工行业规模</w:t>
      </w:r>
      <w:r w:rsidRPr="00270FCD">
        <w:rPr>
          <w:rFonts w:ascii="仿宋" w:eastAsia="仿宋" w:hAnsi="仿宋" w:hint="eastAsia"/>
          <w:sz w:val="32"/>
          <w:szCs w:val="32"/>
        </w:rPr>
        <w:t>以上工业增加值增速</w:t>
      </w:r>
      <w:r w:rsidRPr="00270FCD">
        <w:rPr>
          <w:rFonts w:ascii="仿宋" w:eastAsia="仿宋" w:hAnsi="仿宋"/>
          <w:sz w:val="32"/>
          <w:szCs w:val="32"/>
        </w:rPr>
        <w:t>8.5%，高于同期全</w:t>
      </w:r>
      <w:r w:rsidRPr="00270FCD">
        <w:rPr>
          <w:rFonts w:ascii="仿宋" w:eastAsia="仿宋" w:hAnsi="仿宋"/>
          <w:sz w:val="32"/>
          <w:szCs w:val="32"/>
        </w:rPr>
        <w:lastRenderedPageBreak/>
        <w:t>国工业1.9个百分点。</w:t>
      </w:r>
      <w:r w:rsidRPr="00270FCD">
        <w:rPr>
          <w:rFonts w:ascii="仿宋" w:eastAsia="仿宋" w:hAnsi="仿宋" w:hint="eastAsia"/>
          <w:sz w:val="32"/>
          <w:szCs w:val="32"/>
        </w:rPr>
        <w:t>主营业务收入</w:t>
      </w:r>
      <w:r w:rsidRPr="00270FCD">
        <w:rPr>
          <w:rFonts w:ascii="仿宋" w:eastAsia="仿宋" w:hAnsi="仿宋"/>
          <w:sz w:val="32"/>
          <w:szCs w:val="32"/>
        </w:rPr>
        <w:t>24.25</w:t>
      </w:r>
      <w:r w:rsidRPr="00270FCD">
        <w:rPr>
          <w:rFonts w:ascii="仿宋" w:eastAsia="仿宋" w:hAnsi="仿宋" w:hint="eastAsia"/>
          <w:sz w:val="32"/>
          <w:szCs w:val="32"/>
        </w:rPr>
        <w:t>万亿元</w:t>
      </w:r>
      <w:r w:rsidRPr="00270FCD">
        <w:rPr>
          <w:rFonts w:ascii="仿宋" w:eastAsia="仿宋" w:hAnsi="仿宋"/>
          <w:sz w:val="32"/>
          <w:szCs w:val="32"/>
        </w:rPr>
        <w:t>,</w:t>
      </w:r>
      <w:r w:rsidRPr="00270FCD">
        <w:rPr>
          <w:rFonts w:ascii="仿宋" w:eastAsia="仿宋" w:hAnsi="仿宋" w:hint="eastAsia"/>
          <w:sz w:val="32"/>
          <w:szCs w:val="32"/>
        </w:rPr>
        <w:t>占全国工业的</w:t>
      </w:r>
      <w:r w:rsidRPr="00270FCD">
        <w:rPr>
          <w:rFonts w:ascii="仿宋" w:eastAsia="仿宋" w:hAnsi="仿宋"/>
          <w:sz w:val="32"/>
          <w:szCs w:val="32"/>
        </w:rPr>
        <w:t>20.82%，同比增长8.34%</w:t>
      </w:r>
      <w:r w:rsidRPr="00270FCD">
        <w:rPr>
          <w:rFonts w:ascii="仿宋" w:eastAsia="仿宋" w:hAnsi="仿宋" w:hint="eastAsia"/>
          <w:sz w:val="32"/>
          <w:szCs w:val="32"/>
        </w:rPr>
        <w:t>；利润</w:t>
      </w:r>
      <w:r w:rsidRPr="00270FCD">
        <w:rPr>
          <w:rFonts w:ascii="仿宋" w:eastAsia="仿宋" w:hAnsi="仿宋"/>
          <w:sz w:val="32"/>
          <w:szCs w:val="32"/>
        </w:rPr>
        <w:t>1.59</w:t>
      </w:r>
      <w:r w:rsidRPr="00270FCD">
        <w:rPr>
          <w:rFonts w:ascii="仿宋" w:eastAsia="仿宋" w:hAnsi="仿宋" w:hint="eastAsia"/>
          <w:sz w:val="32"/>
          <w:szCs w:val="32"/>
        </w:rPr>
        <w:t>万亿元</w:t>
      </w:r>
      <w:r w:rsidRPr="00270FCD">
        <w:rPr>
          <w:rFonts w:ascii="仿宋" w:eastAsia="仿宋" w:hAnsi="仿宋"/>
          <w:sz w:val="32"/>
          <w:szCs w:val="32"/>
        </w:rPr>
        <w:t>, 占全国工业的21.16%，同比增长8.96%。</w:t>
      </w:r>
      <w:r w:rsidR="003331B7" w:rsidRPr="00F92ADE">
        <w:rPr>
          <w:rFonts w:ascii="仿宋" w:eastAsia="仿宋" w:hAnsi="仿宋" w:hint="eastAsia"/>
          <w:sz w:val="32"/>
          <w:szCs w:val="32"/>
        </w:rPr>
        <w:t>进出口贸易总额为7624.76</w:t>
      </w:r>
      <w:r w:rsidR="003331B7" w:rsidRPr="00F92ADE">
        <w:rPr>
          <w:rFonts w:ascii="仿宋" w:eastAsia="仿宋" w:hAnsi="仿宋"/>
          <w:sz w:val="32"/>
          <w:szCs w:val="32"/>
        </w:rPr>
        <w:t>亿美元,</w:t>
      </w:r>
      <w:r w:rsidR="003331B7" w:rsidRPr="00F92ADE">
        <w:rPr>
          <w:rFonts w:ascii="仿宋" w:eastAsia="仿宋" w:hAnsi="仿宋" w:hint="eastAsia"/>
          <w:sz w:val="32"/>
          <w:szCs w:val="32"/>
        </w:rPr>
        <w:t>同比增长12.15%。其中：出口</w:t>
      </w:r>
      <w:r w:rsidR="003331B7" w:rsidRPr="00F92ADE">
        <w:rPr>
          <w:rFonts w:ascii="仿宋" w:eastAsia="仿宋" w:hAnsi="仿宋"/>
          <w:sz w:val="32"/>
          <w:szCs w:val="32"/>
        </w:rPr>
        <w:t>5998.44亿美元,同比增长8.67%,</w:t>
      </w:r>
      <w:r w:rsidR="003331B7" w:rsidRPr="00F92ADE">
        <w:rPr>
          <w:rFonts w:ascii="仿宋" w:eastAsia="仿宋" w:hAnsi="仿宋" w:hint="eastAsia"/>
          <w:sz w:val="32"/>
          <w:szCs w:val="32"/>
        </w:rPr>
        <w:t>增速高于全国</w:t>
      </w:r>
      <w:r w:rsidR="003331B7" w:rsidRPr="00F92ADE">
        <w:rPr>
          <w:rFonts w:ascii="仿宋" w:eastAsia="仿宋" w:hAnsi="仿宋"/>
          <w:sz w:val="32"/>
          <w:szCs w:val="32"/>
        </w:rPr>
        <w:t>0.77个百分点</w:t>
      </w:r>
      <w:r w:rsidR="003331B7" w:rsidRPr="00F92ADE">
        <w:rPr>
          <w:rFonts w:ascii="仿宋" w:eastAsia="仿宋" w:hAnsi="仿宋" w:hint="eastAsia"/>
          <w:sz w:val="32"/>
          <w:szCs w:val="32"/>
        </w:rPr>
        <w:t>，占全国出口总额的26.5%；进口1626.31亿美元，同比增长27.17%。</w:t>
      </w:r>
      <w:r w:rsidR="00F92ADE">
        <w:rPr>
          <w:rFonts w:ascii="仿宋" w:eastAsia="仿宋" w:hAnsi="仿宋" w:hint="eastAsia"/>
          <w:sz w:val="32"/>
          <w:szCs w:val="32"/>
        </w:rPr>
        <w:t>轻工</w:t>
      </w:r>
      <w:r w:rsidR="003331B7" w:rsidRPr="00F92ADE">
        <w:rPr>
          <w:rFonts w:ascii="仿宋" w:eastAsia="仿宋" w:hAnsi="仿宋" w:hint="eastAsia"/>
          <w:sz w:val="32"/>
          <w:szCs w:val="32"/>
        </w:rPr>
        <w:t>业贸易顺差4372.13亿美元，是全国顺差</w:t>
      </w:r>
      <w:r w:rsidR="00F92ADE">
        <w:rPr>
          <w:rFonts w:ascii="仿宋" w:eastAsia="仿宋" w:hAnsi="仿宋" w:hint="eastAsia"/>
          <w:sz w:val="32"/>
          <w:szCs w:val="32"/>
        </w:rPr>
        <w:t>总额</w:t>
      </w:r>
      <w:r w:rsidR="003331B7" w:rsidRPr="00F92ADE">
        <w:rPr>
          <w:rFonts w:ascii="仿宋" w:eastAsia="仿宋" w:hAnsi="仿宋" w:hint="eastAsia"/>
          <w:sz w:val="32"/>
          <w:szCs w:val="32"/>
        </w:rPr>
        <w:t>的1.03倍</w:t>
      </w:r>
      <w:r w:rsidR="003331B7" w:rsidRPr="00F92ADE">
        <w:rPr>
          <w:rFonts w:ascii="仿宋" w:eastAsia="仿宋" w:hAnsi="仿宋"/>
          <w:sz w:val="32"/>
          <w:szCs w:val="32"/>
        </w:rPr>
        <w:t>。</w:t>
      </w:r>
    </w:p>
    <w:p w:rsidR="00DD5A2B" w:rsidRDefault="00DD5A2B" w:rsidP="00FE437D">
      <w:pPr>
        <w:adjustRightInd w:val="0"/>
        <w:snapToGrid w:val="0"/>
        <w:spacing w:line="580" w:lineRule="exact"/>
        <w:ind w:firstLineChars="200" w:firstLine="640"/>
        <w:rPr>
          <w:rFonts w:ascii="仿宋" w:eastAsia="仿宋" w:hAnsi="仿宋" w:cs="仿宋"/>
          <w:sz w:val="32"/>
          <w:szCs w:val="32"/>
          <w:shd w:val="clear" w:color="auto" w:fill="FFFFFF"/>
        </w:rPr>
      </w:pPr>
      <w:r w:rsidRPr="00270FCD">
        <w:rPr>
          <w:rFonts w:ascii="仿宋" w:eastAsia="仿宋" w:hAnsi="仿宋" w:cs="宋体" w:hint="eastAsia"/>
          <w:kern w:val="0"/>
          <w:sz w:val="32"/>
          <w:szCs w:val="32"/>
        </w:rPr>
        <w:t>一年来，</w:t>
      </w:r>
      <w:r>
        <w:rPr>
          <w:rFonts w:ascii="仿宋" w:eastAsia="仿宋" w:hAnsi="仿宋" w:cs="仿宋" w:hint="eastAsia"/>
          <w:sz w:val="32"/>
          <w:szCs w:val="32"/>
          <w:shd w:val="clear" w:color="auto" w:fill="FFFFFF"/>
        </w:rPr>
        <w:t>我们主要做了以下工作</w:t>
      </w:r>
      <w:r w:rsidRPr="00270FCD">
        <w:rPr>
          <w:rFonts w:ascii="仿宋" w:eastAsia="仿宋" w:hAnsi="仿宋" w:cs="仿宋" w:hint="eastAsia"/>
          <w:sz w:val="32"/>
          <w:szCs w:val="32"/>
          <w:shd w:val="clear" w:color="auto" w:fill="FFFFFF"/>
        </w:rPr>
        <w:t>：</w:t>
      </w:r>
    </w:p>
    <w:p w:rsidR="00DD5A2B" w:rsidRDefault="00DD5A2B" w:rsidP="00FE437D">
      <w:pPr>
        <w:adjustRightInd w:val="0"/>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（一）落实国家战略，</w:t>
      </w:r>
      <w:r w:rsidR="00891EF5">
        <w:rPr>
          <w:rFonts w:ascii="楷体" w:eastAsia="楷体" w:hAnsi="楷体" w:cs="楷体" w:hint="eastAsia"/>
          <w:b/>
          <w:sz w:val="32"/>
          <w:szCs w:val="32"/>
        </w:rPr>
        <w:t>争取</w:t>
      </w:r>
      <w:r w:rsidR="006253A6">
        <w:rPr>
          <w:rFonts w:ascii="楷体" w:eastAsia="楷体" w:hAnsi="楷体" w:cs="楷体" w:hint="eastAsia"/>
          <w:b/>
          <w:sz w:val="32"/>
          <w:szCs w:val="32"/>
        </w:rPr>
        <w:t>政策</w:t>
      </w:r>
      <w:r w:rsidR="00891EF5">
        <w:rPr>
          <w:rFonts w:ascii="楷体" w:eastAsia="楷体" w:hAnsi="楷体" w:cs="楷体" w:hint="eastAsia"/>
          <w:b/>
          <w:sz w:val="32"/>
          <w:szCs w:val="32"/>
        </w:rPr>
        <w:t>支持</w:t>
      </w:r>
    </w:p>
    <w:p w:rsidR="00DD5A2B" w:rsidRPr="00270FCD" w:rsidRDefault="00DD5A2B" w:rsidP="00FE437D">
      <w:pPr>
        <w:spacing w:line="580" w:lineRule="exact"/>
        <w:ind w:firstLineChars="200" w:firstLine="643"/>
        <w:rPr>
          <w:rFonts w:ascii="仿宋" w:eastAsia="仿宋" w:hAnsi="仿宋" w:cs="仿宋"/>
          <w:sz w:val="32"/>
          <w:szCs w:val="32"/>
        </w:rPr>
      </w:pPr>
      <w:r w:rsidRPr="00787A43">
        <w:rPr>
          <w:rFonts w:ascii="仿宋" w:eastAsia="仿宋" w:hAnsi="仿宋" w:cs="仿宋" w:hint="eastAsia"/>
          <w:b/>
          <w:sz w:val="32"/>
          <w:szCs w:val="32"/>
        </w:rPr>
        <w:t>--</w:t>
      </w:r>
      <w:r>
        <w:rPr>
          <w:rFonts w:ascii="仿宋" w:eastAsia="仿宋" w:hAnsi="仿宋" w:cs="仿宋" w:hint="eastAsia"/>
          <w:b/>
          <w:sz w:val="32"/>
          <w:szCs w:val="32"/>
        </w:rPr>
        <w:t>服务</w:t>
      </w:r>
      <w:r w:rsidRPr="00787A43">
        <w:rPr>
          <w:rFonts w:ascii="仿宋" w:eastAsia="仿宋" w:hAnsi="仿宋" w:cs="仿宋" w:hint="eastAsia"/>
          <w:b/>
          <w:sz w:val="32"/>
          <w:szCs w:val="32"/>
        </w:rPr>
        <w:t>国家战略。</w:t>
      </w:r>
      <w:r>
        <w:rPr>
          <w:rFonts w:ascii="仿宋" w:eastAsia="仿宋" w:hAnsi="仿宋" w:cs="仿宋" w:hint="eastAsia"/>
          <w:sz w:val="32"/>
          <w:szCs w:val="32"/>
        </w:rPr>
        <w:t>积极宣贯中国制造</w:t>
      </w:r>
      <w:r>
        <w:rPr>
          <w:rFonts w:ascii="仿宋" w:eastAsia="仿宋" w:hAnsi="仿宋" w:cs="仿宋"/>
          <w:sz w:val="32"/>
          <w:szCs w:val="32"/>
        </w:rPr>
        <w:t>2025</w:t>
      </w:r>
      <w:r w:rsidRPr="00270FCD">
        <w:rPr>
          <w:rFonts w:ascii="仿宋" w:eastAsia="仿宋" w:hAnsi="仿宋" w:cs="仿宋" w:hint="eastAsia"/>
          <w:sz w:val="32"/>
          <w:szCs w:val="32"/>
        </w:rPr>
        <w:t>、</w:t>
      </w:r>
      <w:r w:rsidRPr="00633335">
        <w:rPr>
          <w:rFonts w:ascii="仿宋" w:eastAsia="仿宋" w:hAnsi="仿宋" w:hint="eastAsia"/>
          <w:sz w:val="32"/>
          <w:szCs w:val="32"/>
        </w:rPr>
        <w:t>“三品”专项行动、消费品质量提升、</w:t>
      </w:r>
      <w:r w:rsidR="00953F31" w:rsidRPr="00270FCD">
        <w:rPr>
          <w:rFonts w:ascii="仿宋" w:eastAsia="仿宋" w:hAnsi="仿宋" w:cs="仿宋" w:hint="eastAsia"/>
          <w:sz w:val="32"/>
          <w:szCs w:val="32"/>
        </w:rPr>
        <w:t>“一带一路”</w:t>
      </w:r>
      <w:r w:rsidR="00953F31">
        <w:rPr>
          <w:rFonts w:ascii="仿宋" w:eastAsia="仿宋" w:hAnsi="仿宋" w:cs="仿宋" w:hint="eastAsia"/>
          <w:sz w:val="32"/>
          <w:szCs w:val="32"/>
        </w:rPr>
        <w:t>建设</w:t>
      </w:r>
      <w:r w:rsidR="00953F31" w:rsidRPr="00270FCD">
        <w:rPr>
          <w:rFonts w:ascii="仿宋" w:eastAsia="仿宋" w:hAnsi="仿宋" w:cs="仿宋" w:hint="eastAsia"/>
          <w:sz w:val="32"/>
          <w:szCs w:val="32"/>
        </w:rPr>
        <w:t>、</w:t>
      </w:r>
      <w:r w:rsidRPr="00633335">
        <w:rPr>
          <w:rFonts w:ascii="仿宋" w:eastAsia="仿宋" w:hAnsi="仿宋" w:hint="eastAsia"/>
          <w:sz w:val="32"/>
          <w:szCs w:val="32"/>
        </w:rPr>
        <w:t>传统工艺振兴等一系列国家战略</w:t>
      </w:r>
      <w:r w:rsidR="0007164C">
        <w:rPr>
          <w:rFonts w:ascii="仿宋" w:eastAsia="仿宋" w:hAnsi="仿宋" w:hint="eastAsia"/>
          <w:sz w:val="32"/>
          <w:szCs w:val="32"/>
        </w:rPr>
        <w:t>。</w:t>
      </w:r>
      <w:r w:rsidR="00F807F2">
        <w:rPr>
          <w:rFonts w:ascii="仿宋" w:eastAsia="仿宋" w:hAnsi="仿宋" w:hint="eastAsia"/>
          <w:sz w:val="32"/>
          <w:szCs w:val="32"/>
        </w:rPr>
        <w:t>结合</w:t>
      </w:r>
      <w:r w:rsidR="0007164C">
        <w:rPr>
          <w:rFonts w:ascii="仿宋" w:eastAsia="仿宋" w:hAnsi="仿宋" w:hint="eastAsia"/>
          <w:sz w:val="32"/>
          <w:szCs w:val="32"/>
        </w:rPr>
        <w:t>政策方向</w:t>
      </w:r>
      <w:r w:rsidR="00F807F2">
        <w:rPr>
          <w:rFonts w:ascii="仿宋" w:eastAsia="仿宋" w:hAnsi="仿宋" w:hint="eastAsia"/>
          <w:sz w:val="32"/>
          <w:szCs w:val="32"/>
        </w:rPr>
        <w:t>，</w:t>
      </w:r>
      <w:r w:rsidR="0007164C">
        <w:rPr>
          <w:rFonts w:ascii="仿宋" w:eastAsia="仿宋" w:hAnsi="仿宋" w:cs="仿宋" w:hint="eastAsia"/>
          <w:sz w:val="32"/>
          <w:szCs w:val="32"/>
        </w:rPr>
        <w:t>完成</w:t>
      </w:r>
      <w:r w:rsidR="00F807F2" w:rsidRPr="00270FCD">
        <w:rPr>
          <w:rFonts w:ascii="仿宋" w:eastAsia="仿宋" w:hAnsi="仿宋" w:cs="仿宋" w:hint="eastAsia"/>
          <w:sz w:val="32"/>
          <w:szCs w:val="32"/>
        </w:rPr>
        <w:t>《中国轻工业发展报告》、《中国轻工业竞争力报告》、《中国轻工商品对</w:t>
      </w:r>
      <w:r w:rsidR="00F807F2">
        <w:rPr>
          <w:rFonts w:ascii="仿宋" w:eastAsia="仿宋" w:hAnsi="仿宋" w:cs="仿宋" w:hint="eastAsia"/>
          <w:sz w:val="32"/>
          <w:szCs w:val="32"/>
        </w:rPr>
        <w:t>接“一带一路”国家出口报告》，</w:t>
      </w:r>
      <w:r w:rsidRPr="00633335">
        <w:rPr>
          <w:rFonts w:ascii="仿宋" w:eastAsia="仿宋" w:hAnsi="仿宋"/>
          <w:sz w:val="32"/>
          <w:szCs w:val="32"/>
        </w:rPr>
        <w:t>推动轻工行业</w:t>
      </w:r>
      <w:r>
        <w:rPr>
          <w:rFonts w:ascii="仿宋" w:eastAsia="仿宋" w:hAnsi="仿宋" w:hint="eastAsia"/>
          <w:sz w:val="32"/>
          <w:szCs w:val="32"/>
        </w:rPr>
        <w:t>在实施国家战略中发挥积极作用</w:t>
      </w:r>
      <w:r w:rsidRPr="00633335">
        <w:rPr>
          <w:rFonts w:ascii="仿宋" w:eastAsia="仿宋" w:hAnsi="仿宋" w:hint="eastAsia"/>
          <w:sz w:val="32"/>
          <w:szCs w:val="32"/>
        </w:rPr>
        <w:t>。</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sidRPr="00787A43">
        <w:rPr>
          <w:rFonts w:ascii="仿宋" w:eastAsia="仿宋" w:hAnsi="仿宋" w:cs="仿宋" w:hint="eastAsia"/>
          <w:b/>
          <w:sz w:val="32"/>
          <w:szCs w:val="32"/>
        </w:rPr>
        <w:t>--承担政府项目。</w:t>
      </w:r>
      <w:r>
        <w:rPr>
          <w:rFonts w:ascii="仿宋" w:eastAsia="仿宋" w:hAnsi="仿宋" w:cs="仿宋" w:hint="eastAsia"/>
          <w:sz w:val="32"/>
          <w:szCs w:val="32"/>
        </w:rPr>
        <w:t>协助</w:t>
      </w:r>
      <w:r w:rsidRPr="00270FCD">
        <w:rPr>
          <w:rFonts w:ascii="仿宋" w:eastAsia="仿宋" w:hAnsi="仿宋" w:cs="仿宋" w:hint="eastAsia"/>
          <w:sz w:val="32"/>
          <w:szCs w:val="32"/>
        </w:rPr>
        <w:t>工信部</w:t>
      </w:r>
      <w:r>
        <w:rPr>
          <w:rFonts w:ascii="仿宋" w:eastAsia="仿宋" w:hAnsi="仿宋" w:cs="仿宋" w:hint="eastAsia"/>
          <w:sz w:val="32"/>
          <w:szCs w:val="32"/>
        </w:rPr>
        <w:t>编制轻工产业</w:t>
      </w:r>
      <w:r w:rsidRPr="00270FCD">
        <w:rPr>
          <w:rFonts w:ascii="仿宋" w:eastAsia="仿宋" w:hAnsi="仿宋" w:cs="仿宋" w:hint="eastAsia"/>
          <w:sz w:val="32"/>
          <w:szCs w:val="32"/>
        </w:rPr>
        <w:t>共性技术指南、产业链布局规划</w:t>
      </w:r>
      <w:r>
        <w:rPr>
          <w:rFonts w:ascii="仿宋" w:eastAsia="仿宋" w:hAnsi="仿宋" w:cs="仿宋" w:hint="eastAsia"/>
          <w:sz w:val="32"/>
          <w:szCs w:val="32"/>
        </w:rPr>
        <w:t>、</w:t>
      </w:r>
      <w:r w:rsidRPr="00270FCD">
        <w:rPr>
          <w:rFonts w:ascii="仿宋" w:eastAsia="仿宋" w:hAnsi="仿宋" w:cs="仿宋" w:hint="eastAsia"/>
          <w:sz w:val="32"/>
          <w:szCs w:val="32"/>
        </w:rPr>
        <w:t>产业转移指导目</w:t>
      </w:r>
      <w:r w:rsidR="00A36D13">
        <w:rPr>
          <w:rFonts w:ascii="仿宋" w:eastAsia="仿宋" w:hAnsi="仿宋" w:cs="仿宋" w:hint="eastAsia"/>
          <w:sz w:val="32"/>
          <w:szCs w:val="32"/>
        </w:rPr>
        <w:t>录</w:t>
      </w:r>
      <w:r>
        <w:rPr>
          <w:rFonts w:ascii="仿宋" w:eastAsia="仿宋" w:hAnsi="仿宋" w:cs="仿宋" w:hint="eastAsia"/>
          <w:sz w:val="32"/>
          <w:szCs w:val="32"/>
        </w:rPr>
        <w:t>和</w:t>
      </w:r>
      <w:r w:rsidRPr="00270FCD">
        <w:rPr>
          <w:rFonts w:ascii="仿宋" w:eastAsia="仿宋" w:hAnsi="仿宋" w:cs="仿宋" w:hint="eastAsia"/>
          <w:sz w:val="32"/>
          <w:szCs w:val="32"/>
        </w:rPr>
        <w:t>长江经济带产业转移指南。</w:t>
      </w:r>
      <w:r>
        <w:rPr>
          <w:rFonts w:ascii="仿宋" w:eastAsia="仿宋" w:hAnsi="仿宋" w:cs="仿宋" w:hint="eastAsia"/>
          <w:sz w:val="32"/>
          <w:szCs w:val="32"/>
        </w:rPr>
        <w:t>接受</w:t>
      </w:r>
      <w:r w:rsidRPr="00270FCD">
        <w:rPr>
          <w:rFonts w:ascii="仿宋" w:eastAsia="仿宋" w:hAnsi="仿宋" w:cs="仿宋" w:hint="eastAsia"/>
          <w:sz w:val="32"/>
          <w:szCs w:val="32"/>
        </w:rPr>
        <w:t>科技部、</w:t>
      </w:r>
      <w:r>
        <w:rPr>
          <w:rFonts w:ascii="仿宋" w:eastAsia="仿宋" w:hAnsi="仿宋" w:cs="仿宋" w:hint="eastAsia"/>
          <w:sz w:val="32"/>
          <w:szCs w:val="32"/>
        </w:rPr>
        <w:t>工信部</w:t>
      </w:r>
      <w:r w:rsidRPr="00270FCD">
        <w:rPr>
          <w:rFonts w:ascii="仿宋" w:eastAsia="仿宋" w:hAnsi="仿宋" w:cs="仿宋" w:hint="eastAsia"/>
          <w:sz w:val="32"/>
          <w:szCs w:val="32"/>
        </w:rPr>
        <w:t>、海关总署等</w:t>
      </w:r>
      <w:r>
        <w:rPr>
          <w:rFonts w:ascii="仿宋" w:eastAsia="仿宋" w:hAnsi="仿宋" w:cs="仿宋" w:hint="eastAsia"/>
          <w:sz w:val="32"/>
          <w:szCs w:val="32"/>
        </w:rPr>
        <w:t>委托，组织编制</w:t>
      </w:r>
      <w:r w:rsidRPr="00270FCD">
        <w:rPr>
          <w:rFonts w:ascii="仿宋" w:eastAsia="仿宋" w:hAnsi="仿宋" w:cs="仿宋" w:hint="eastAsia"/>
          <w:sz w:val="32"/>
          <w:szCs w:val="32"/>
        </w:rPr>
        <w:t>轻工新材料领域</w:t>
      </w:r>
      <w:r>
        <w:rPr>
          <w:rFonts w:ascii="仿宋" w:eastAsia="仿宋" w:hAnsi="仿宋" w:cs="仿宋" w:hint="eastAsia"/>
          <w:sz w:val="32"/>
          <w:szCs w:val="32"/>
        </w:rPr>
        <w:t>科技发展综述报告和</w:t>
      </w:r>
      <w:r w:rsidRPr="00270FCD">
        <w:rPr>
          <w:rFonts w:ascii="仿宋" w:eastAsia="仿宋" w:hAnsi="仿宋" w:cs="仿宋"/>
          <w:sz w:val="32"/>
          <w:szCs w:val="32"/>
        </w:rPr>
        <w:t>2018轻工</w:t>
      </w:r>
      <w:r>
        <w:rPr>
          <w:rFonts w:ascii="仿宋" w:eastAsia="仿宋" w:hAnsi="仿宋" w:cs="仿宋" w:hint="eastAsia"/>
          <w:sz w:val="32"/>
          <w:szCs w:val="32"/>
        </w:rPr>
        <w:t>智能制造投资</w:t>
      </w:r>
      <w:r w:rsidRPr="00270FCD">
        <w:rPr>
          <w:rFonts w:ascii="仿宋" w:eastAsia="仿宋" w:hAnsi="仿宋" w:cs="仿宋"/>
          <w:sz w:val="32"/>
          <w:szCs w:val="32"/>
        </w:rPr>
        <w:t>方向</w:t>
      </w:r>
      <w:r>
        <w:rPr>
          <w:rFonts w:ascii="仿宋" w:eastAsia="仿宋" w:hAnsi="仿宋" w:cs="仿宋" w:hint="eastAsia"/>
          <w:sz w:val="32"/>
          <w:szCs w:val="32"/>
        </w:rPr>
        <w:t>目录，组织完成轻工服务型制造路径和加工贸易单耗标准等重大课题研究，为轻工业更多地争取政府支持奠定了坚实的基础</w:t>
      </w:r>
      <w:r w:rsidRPr="00270FCD">
        <w:rPr>
          <w:rFonts w:ascii="仿宋" w:eastAsia="仿宋" w:hAnsi="仿宋" w:cs="仿宋" w:hint="eastAsia"/>
          <w:sz w:val="32"/>
          <w:szCs w:val="32"/>
        </w:rPr>
        <w:t>。</w:t>
      </w:r>
    </w:p>
    <w:p w:rsidR="00DD5A2B" w:rsidRPr="00270FCD" w:rsidRDefault="00DD5A2B" w:rsidP="00FE437D">
      <w:pPr>
        <w:spacing w:line="580" w:lineRule="exact"/>
        <w:ind w:firstLineChars="200" w:firstLine="643"/>
        <w:rPr>
          <w:rFonts w:ascii="仿宋" w:eastAsia="仿宋" w:hAnsi="仿宋" w:cs="仿宋"/>
          <w:sz w:val="32"/>
          <w:szCs w:val="32"/>
        </w:rPr>
      </w:pPr>
      <w:r w:rsidRPr="00787A43">
        <w:rPr>
          <w:rFonts w:ascii="仿宋" w:eastAsia="仿宋" w:hAnsi="仿宋" w:cs="仿宋" w:hint="eastAsia"/>
          <w:b/>
          <w:sz w:val="32"/>
          <w:szCs w:val="32"/>
        </w:rPr>
        <w:t>--</w:t>
      </w:r>
      <w:r w:rsidR="00CA5AE3">
        <w:rPr>
          <w:rFonts w:ascii="仿宋" w:eastAsia="仿宋" w:hAnsi="仿宋" w:cs="仿宋" w:hint="eastAsia"/>
          <w:b/>
          <w:sz w:val="32"/>
          <w:szCs w:val="32"/>
        </w:rPr>
        <w:t>反映行业诉求。</w:t>
      </w:r>
      <w:r w:rsidR="00CA5AE3" w:rsidRPr="00CA5AE3">
        <w:rPr>
          <w:rFonts w:ascii="仿宋" w:eastAsia="仿宋" w:hAnsi="仿宋" w:cs="仿宋" w:hint="eastAsia"/>
          <w:sz w:val="32"/>
          <w:szCs w:val="32"/>
        </w:rPr>
        <w:t>参加国务院及</w:t>
      </w:r>
      <w:r w:rsidR="00CA5AE3">
        <w:rPr>
          <w:rFonts w:ascii="仿宋" w:eastAsia="仿宋" w:hAnsi="仿宋" w:cs="仿宋" w:hint="eastAsia"/>
          <w:sz w:val="32"/>
          <w:szCs w:val="32"/>
        </w:rPr>
        <w:t>相关</w:t>
      </w:r>
      <w:r w:rsidR="00CA5AE3" w:rsidRPr="00CA5AE3">
        <w:rPr>
          <w:rFonts w:ascii="仿宋" w:eastAsia="仿宋" w:hAnsi="仿宋" w:cs="仿宋" w:hint="eastAsia"/>
          <w:sz w:val="32"/>
          <w:szCs w:val="32"/>
        </w:rPr>
        <w:t>部委会议</w:t>
      </w:r>
      <w:r w:rsidR="00CA5AE3">
        <w:rPr>
          <w:rFonts w:ascii="仿宋" w:eastAsia="仿宋" w:hAnsi="仿宋" w:cs="仿宋" w:hint="eastAsia"/>
          <w:sz w:val="32"/>
          <w:szCs w:val="32"/>
        </w:rPr>
        <w:t>，以</w:t>
      </w:r>
      <w:r w:rsidR="00CA5AE3" w:rsidRPr="00CA5AE3">
        <w:rPr>
          <w:rFonts w:ascii="仿宋" w:eastAsia="仿宋" w:hAnsi="仿宋" w:cs="仿宋" w:hint="eastAsia"/>
          <w:sz w:val="32"/>
          <w:szCs w:val="32"/>
        </w:rPr>
        <w:t>专题报送、直接汇报多种形式，</w:t>
      </w:r>
      <w:r w:rsidR="00CA5AE3">
        <w:rPr>
          <w:rFonts w:ascii="仿宋" w:eastAsia="仿宋" w:hAnsi="仿宋" w:cs="仿宋" w:hint="eastAsia"/>
          <w:sz w:val="32"/>
          <w:szCs w:val="32"/>
        </w:rPr>
        <w:t>反映</w:t>
      </w:r>
      <w:r w:rsidR="00CA5AE3" w:rsidRPr="00CA5AE3">
        <w:rPr>
          <w:rFonts w:ascii="仿宋" w:eastAsia="仿宋" w:hAnsi="仿宋" w:cs="仿宋" w:hint="eastAsia"/>
          <w:sz w:val="32"/>
          <w:szCs w:val="32"/>
        </w:rPr>
        <w:t>进出口贸易、税费、环保、标准认证等方面诉求27项，</w:t>
      </w:r>
      <w:r w:rsidR="00CA5AE3">
        <w:rPr>
          <w:rFonts w:ascii="仿宋" w:eastAsia="仿宋" w:hAnsi="仿宋" w:cs="仿宋" w:hint="eastAsia"/>
          <w:sz w:val="32"/>
          <w:szCs w:val="32"/>
        </w:rPr>
        <w:t>涉及</w:t>
      </w:r>
      <w:r w:rsidR="00CA5AE3" w:rsidRPr="00CA5AE3">
        <w:rPr>
          <w:rFonts w:ascii="仿宋" w:eastAsia="仿宋" w:hAnsi="仿宋" w:cs="仿宋" w:hint="eastAsia"/>
          <w:sz w:val="32"/>
          <w:szCs w:val="32"/>
        </w:rPr>
        <w:t>塑料、造纸、皮革、乐器、电池</w:t>
      </w:r>
      <w:r w:rsidR="00196EEA">
        <w:rPr>
          <w:rFonts w:ascii="仿宋" w:eastAsia="仿宋" w:hAnsi="仿宋" w:cs="仿宋" w:hint="eastAsia"/>
          <w:sz w:val="32"/>
          <w:szCs w:val="32"/>
        </w:rPr>
        <w:t>、</w:t>
      </w:r>
      <w:r w:rsidR="00196EEA">
        <w:rPr>
          <w:rFonts w:ascii="仿宋" w:eastAsia="仿宋" w:hAnsi="仿宋" w:cs="仿宋" w:hint="eastAsia"/>
          <w:sz w:val="32"/>
          <w:szCs w:val="32"/>
        </w:rPr>
        <w:lastRenderedPageBreak/>
        <w:t>制糖等</w:t>
      </w:r>
      <w:r w:rsidR="00CA5AE3" w:rsidRPr="00CA5AE3">
        <w:rPr>
          <w:rFonts w:ascii="仿宋" w:eastAsia="仿宋" w:hAnsi="仿宋" w:cs="仿宋" w:hint="eastAsia"/>
          <w:sz w:val="32"/>
          <w:szCs w:val="32"/>
        </w:rPr>
        <w:t>20个行业，部分诉求获得采纳。</w:t>
      </w:r>
      <w:r w:rsidRPr="000A5A0D">
        <w:rPr>
          <w:rFonts w:ascii="仿宋" w:eastAsia="仿宋" w:hAnsi="仿宋" w:cs="仿宋" w:hint="eastAsia"/>
          <w:sz w:val="32"/>
          <w:szCs w:val="32"/>
        </w:rPr>
        <w:t>向国家部委提供信息资讯</w:t>
      </w:r>
      <w:r w:rsidRPr="000A5A0D">
        <w:rPr>
          <w:rFonts w:ascii="仿宋" w:eastAsia="仿宋" w:hAnsi="仿宋" w:cs="仿宋"/>
          <w:sz w:val="32"/>
          <w:szCs w:val="32"/>
        </w:rPr>
        <w:t>488篇</w:t>
      </w:r>
      <w:r w:rsidRPr="000A5A0D">
        <w:rPr>
          <w:rFonts w:ascii="仿宋" w:eastAsia="仿宋" w:hAnsi="仿宋" w:cs="仿宋" w:hint="eastAsia"/>
          <w:sz w:val="32"/>
          <w:szCs w:val="32"/>
        </w:rPr>
        <w:t>、</w:t>
      </w:r>
      <w:r>
        <w:rPr>
          <w:rFonts w:ascii="仿宋" w:eastAsia="仿宋" w:hAnsi="仿宋" w:cs="仿宋"/>
          <w:sz w:val="32"/>
          <w:szCs w:val="32"/>
        </w:rPr>
        <w:t>信息专报48篇</w:t>
      </w:r>
      <w:r w:rsidRPr="00270FCD">
        <w:rPr>
          <w:rFonts w:ascii="仿宋" w:eastAsia="仿宋" w:hAnsi="仿宋" w:cs="仿宋" w:hint="eastAsia"/>
          <w:sz w:val="32"/>
          <w:szCs w:val="32"/>
        </w:rPr>
        <w:t>，</w:t>
      </w:r>
      <w:r>
        <w:rPr>
          <w:rFonts w:ascii="仿宋" w:eastAsia="仿宋" w:hAnsi="仿宋" w:cs="仿宋"/>
          <w:sz w:val="32"/>
          <w:szCs w:val="32"/>
        </w:rPr>
        <w:t>向工信部、海关总署等七部委</w:t>
      </w:r>
      <w:r>
        <w:rPr>
          <w:rFonts w:ascii="仿宋" w:eastAsia="仿宋" w:hAnsi="仿宋" w:cs="仿宋" w:hint="eastAsia"/>
          <w:sz w:val="32"/>
          <w:szCs w:val="32"/>
        </w:rPr>
        <w:t>提出建议</w:t>
      </w:r>
      <w:r>
        <w:rPr>
          <w:rFonts w:ascii="仿宋" w:eastAsia="仿宋" w:hAnsi="仿宋" w:cs="仿宋"/>
          <w:sz w:val="32"/>
          <w:szCs w:val="32"/>
        </w:rPr>
        <w:t>和回复政策意见</w:t>
      </w:r>
      <w:r>
        <w:rPr>
          <w:rFonts w:ascii="仿宋" w:eastAsia="仿宋" w:hAnsi="仿宋" w:cs="仿宋" w:hint="eastAsia"/>
          <w:sz w:val="32"/>
          <w:szCs w:val="32"/>
        </w:rPr>
        <w:t>100</w:t>
      </w:r>
      <w:r>
        <w:rPr>
          <w:rFonts w:ascii="仿宋" w:eastAsia="仿宋" w:hAnsi="仿宋" w:cs="仿宋"/>
          <w:sz w:val="32"/>
          <w:szCs w:val="32"/>
        </w:rPr>
        <w:t>余条，涉及皮革、造纸、缝制机械等20个行业。</w:t>
      </w:r>
    </w:p>
    <w:p w:rsidR="00DD5A2B" w:rsidRPr="00270FCD" w:rsidRDefault="00DD5A2B" w:rsidP="00FE437D">
      <w:pPr>
        <w:tabs>
          <w:tab w:val="left" w:pos="510"/>
        </w:tabs>
        <w:adjustRightInd w:val="0"/>
        <w:snapToGrid w:val="0"/>
        <w:spacing w:line="580" w:lineRule="exact"/>
        <w:ind w:firstLineChars="200" w:firstLine="643"/>
        <w:rPr>
          <w:rFonts w:ascii="仿宋" w:eastAsia="仿宋" w:hAnsi="仿宋" w:cs="仿宋"/>
          <w:sz w:val="32"/>
          <w:szCs w:val="32"/>
        </w:rPr>
      </w:pPr>
      <w:r w:rsidRPr="00B5399F">
        <w:rPr>
          <w:rFonts w:ascii="仿宋" w:eastAsia="仿宋" w:hAnsi="仿宋" w:cs="仿宋" w:hint="eastAsia"/>
          <w:b/>
          <w:color w:val="000000"/>
          <w:sz w:val="32"/>
          <w:szCs w:val="32"/>
        </w:rPr>
        <w:t>--</w:t>
      </w:r>
      <w:r w:rsidR="00CA5AE3">
        <w:rPr>
          <w:rFonts w:ascii="仿宋" w:eastAsia="仿宋" w:hAnsi="仿宋" w:cs="仿宋" w:hint="eastAsia"/>
          <w:b/>
          <w:color w:val="000000"/>
          <w:sz w:val="32"/>
          <w:szCs w:val="32"/>
        </w:rPr>
        <w:t>争取政府</w:t>
      </w:r>
      <w:r w:rsidR="00F807F2">
        <w:rPr>
          <w:rFonts w:ascii="仿宋" w:eastAsia="仿宋" w:hAnsi="仿宋" w:cs="仿宋" w:hint="eastAsia"/>
          <w:b/>
          <w:color w:val="000000"/>
          <w:sz w:val="32"/>
          <w:szCs w:val="32"/>
        </w:rPr>
        <w:t>认可</w:t>
      </w:r>
      <w:r w:rsidRPr="00B5399F">
        <w:rPr>
          <w:rFonts w:ascii="仿宋" w:eastAsia="仿宋" w:hAnsi="仿宋" w:cs="仿宋" w:hint="eastAsia"/>
          <w:b/>
          <w:color w:val="000000"/>
          <w:sz w:val="32"/>
          <w:szCs w:val="32"/>
        </w:rPr>
        <w:t>。</w:t>
      </w:r>
      <w:r>
        <w:rPr>
          <w:rFonts w:ascii="仿宋" w:eastAsia="仿宋" w:hAnsi="仿宋" w:cs="仿宋" w:hint="eastAsia"/>
          <w:color w:val="000000"/>
          <w:sz w:val="32"/>
          <w:szCs w:val="32"/>
        </w:rPr>
        <w:t>按照工信部</w:t>
      </w:r>
      <w:r>
        <w:rPr>
          <w:rFonts w:ascii="仿宋" w:eastAsia="仿宋" w:hAnsi="仿宋" w:cs="仿宋" w:hint="eastAsia"/>
          <w:sz w:val="32"/>
          <w:szCs w:val="32"/>
        </w:rPr>
        <w:t>要求，认真组织评选推荐，</w:t>
      </w:r>
      <w:r w:rsidRPr="00270FCD">
        <w:rPr>
          <w:rFonts w:ascii="仿宋" w:eastAsia="仿宋" w:hAnsi="仿宋" w:cs="仿宋" w:hint="eastAsia"/>
          <w:sz w:val="32"/>
          <w:szCs w:val="32"/>
        </w:rPr>
        <w:t>北京华腾公司等</w:t>
      </w:r>
      <w:r w:rsidRPr="00270FCD">
        <w:rPr>
          <w:rFonts w:ascii="仿宋" w:eastAsia="仿宋" w:hAnsi="仿宋" w:cs="仿宋"/>
          <w:sz w:val="32"/>
          <w:szCs w:val="32"/>
        </w:rPr>
        <w:t>3家</w:t>
      </w:r>
      <w:r w:rsidRPr="00270FCD">
        <w:rPr>
          <w:rFonts w:ascii="仿宋" w:eastAsia="仿宋" w:hAnsi="仿宋" w:cs="仿宋" w:hint="eastAsia"/>
          <w:sz w:val="32"/>
          <w:szCs w:val="32"/>
        </w:rPr>
        <w:t>单位</w:t>
      </w:r>
      <w:r>
        <w:rPr>
          <w:rFonts w:ascii="仿宋" w:eastAsia="仿宋" w:hAnsi="仿宋" w:cs="仿宋" w:hint="eastAsia"/>
          <w:sz w:val="32"/>
          <w:szCs w:val="32"/>
        </w:rPr>
        <w:t>被</w:t>
      </w:r>
      <w:r>
        <w:rPr>
          <w:rFonts w:ascii="仿宋" w:eastAsia="仿宋" w:hAnsi="仿宋" w:cs="仿宋"/>
          <w:sz w:val="32"/>
          <w:szCs w:val="32"/>
        </w:rPr>
        <w:t>认定</w:t>
      </w:r>
      <w:r>
        <w:rPr>
          <w:rFonts w:ascii="仿宋" w:eastAsia="仿宋" w:hAnsi="仿宋" w:cs="仿宋" w:hint="eastAsia"/>
          <w:sz w:val="32"/>
          <w:szCs w:val="32"/>
        </w:rPr>
        <w:t>为</w:t>
      </w:r>
      <w:r w:rsidRPr="00F03268">
        <w:rPr>
          <w:rFonts w:ascii="仿宋" w:eastAsia="仿宋" w:hAnsi="仿宋" w:cs="仿宋" w:hint="eastAsia"/>
          <w:sz w:val="32"/>
          <w:szCs w:val="32"/>
        </w:rPr>
        <w:t>国家中小企业公共服务示范平台</w:t>
      </w:r>
      <w:r>
        <w:rPr>
          <w:rFonts w:ascii="仿宋" w:eastAsia="仿宋" w:hAnsi="仿宋" w:cs="仿宋" w:hint="eastAsia"/>
          <w:sz w:val="32"/>
          <w:szCs w:val="32"/>
        </w:rPr>
        <w:t>，</w:t>
      </w:r>
      <w:r w:rsidRPr="00270FCD">
        <w:rPr>
          <w:rFonts w:ascii="仿宋" w:eastAsia="仿宋" w:hAnsi="仿宋" w:cs="仿宋"/>
          <w:sz w:val="32"/>
          <w:szCs w:val="32"/>
        </w:rPr>
        <w:t>珠海罗西尼、上海晨光、浙江圣奥及</w:t>
      </w:r>
      <w:r w:rsidRPr="00EB46DF">
        <w:rPr>
          <w:rFonts w:ascii="仿宋" w:eastAsia="仿宋" w:hAnsi="仿宋" w:cs="仿宋"/>
          <w:color w:val="000000"/>
          <w:sz w:val="32"/>
          <w:szCs w:val="32"/>
        </w:rPr>
        <w:t>欧诗漫</w:t>
      </w:r>
      <w:r w:rsidRPr="00270FCD">
        <w:rPr>
          <w:rFonts w:ascii="仿宋" w:eastAsia="仿宋" w:hAnsi="仿宋" w:cs="仿宋"/>
          <w:sz w:val="32"/>
          <w:szCs w:val="32"/>
        </w:rPr>
        <w:t>4</w:t>
      </w:r>
      <w:r>
        <w:rPr>
          <w:rFonts w:ascii="仿宋" w:eastAsia="仿宋" w:hAnsi="仿宋" w:cs="仿宋"/>
          <w:sz w:val="32"/>
          <w:szCs w:val="32"/>
        </w:rPr>
        <w:t>家企业</w:t>
      </w:r>
      <w:r>
        <w:rPr>
          <w:rFonts w:ascii="仿宋" w:eastAsia="仿宋" w:hAnsi="仿宋" w:cs="仿宋" w:hint="eastAsia"/>
          <w:sz w:val="32"/>
          <w:szCs w:val="32"/>
        </w:rPr>
        <w:t>被</w:t>
      </w:r>
      <w:r>
        <w:rPr>
          <w:rFonts w:ascii="仿宋" w:eastAsia="仿宋" w:hAnsi="仿宋" w:cs="仿宋"/>
          <w:sz w:val="32"/>
          <w:szCs w:val="32"/>
        </w:rPr>
        <w:t>认定</w:t>
      </w:r>
      <w:r>
        <w:rPr>
          <w:rFonts w:ascii="仿宋" w:eastAsia="仿宋" w:hAnsi="仿宋" w:cs="仿宋" w:hint="eastAsia"/>
          <w:sz w:val="32"/>
          <w:szCs w:val="32"/>
        </w:rPr>
        <w:t>为</w:t>
      </w:r>
      <w:r>
        <w:rPr>
          <w:rFonts w:ascii="仿宋" w:eastAsia="仿宋" w:hAnsi="仿宋" w:cs="仿宋"/>
          <w:sz w:val="32"/>
          <w:szCs w:val="32"/>
        </w:rPr>
        <w:t>国家级工业设计中心</w:t>
      </w:r>
      <w:r>
        <w:rPr>
          <w:rFonts w:ascii="仿宋" w:eastAsia="仿宋" w:hAnsi="仿宋" w:cs="仿宋" w:hint="eastAsia"/>
          <w:sz w:val="32"/>
          <w:szCs w:val="32"/>
        </w:rPr>
        <w:t>。</w:t>
      </w:r>
      <w:r w:rsidRPr="00270FCD">
        <w:rPr>
          <w:rFonts w:ascii="仿宋" w:eastAsia="仿宋" w:hAnsi="仿宋" w:cs="仿宋"/>
          <w:sz w:val="32"/>
          <w:szCs w:val="32"/>
        </w:rPr>
        <w:t>上海晨光等15</w:t>
      </w:r>
      <w:r>
        <w:rPr>
          <w:rFonts w:ascii="仿宋" w:eastAsia="仿宋" w:hAnsi="仿宋" w:cs="仿宋" w:hint="eastAsia"/>
          <w:sz w:val="32"/>
          <w:szCs w:val="32"/>
        </w:rPr>
        <w:t>家企业被</w:t>
      </w:r>
      <w:r w:rsidRPr="00270FCD">
        <w:rPr>
          <w:rFonts w:ascii="仿宋" w:eastAsia="仿宋" w:hAnsi="仿宋" w:cs="仿宋"/>
          <w:sz w:val="32"/>
          <w:szCs w:val="32"/>
        </w:rPr>
        <w:t>认定为2017年度中国轻工业工业设计中心</w:t>
      </w:r>
      <w:r>
        <w:rPr>
          <w:rFonts w:ascii="仿宋" w:eastAsia="仿宋" w:hAnsi="仿宋" w:cs="仿宋" w:hint="eastAsia"/>
          <w:sz w:val="32"/>
          <w:szCs w:val="32"/>
        </w:rPr>
        <w:t>，</w:t>
      </w:r>
      <w:r w:rsidR="00E6567E">
        <w:rPr>
          <w:rFonts w:ascii="仿宋" w:eastAsia="仿宋" w:hAnsi="仿宋" w:cs="仿宋" w:hint="eastAsia"/>
          <w:sz w:val="32"/>
          <w:szCs w:val="32"/>
        </w:rPr>
        <w:t>11</w:t>
      </w:r>
      <w:r>
        <w:rPr>
          <w:rFonts w:ascii="仿宋" w:eastAsia="仿宋" w:hAnsi="仿宋" w:cs="仿宋" w:hint="eastAsia"/>
          <w:sz w:val="32"/>
          <w:szCs w:val="32"/>
        </w:rPr>
        <w:t>家企业被认定为智能制造示范企业。</w:t>
      </w:r>
    </w:p>
    <w:p w:rsidR="00DD5A2B" w:rsidRPr="00270FCD" w:rsidRDefault="00DD5A2B" w:rsidP="00FE437D">
      <w:pPr>
        <w:adjustRightInd w:val="0"/>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（二）发挥总社职能，推动联社发展</w:t>
      </w:r>
    </w:p>
    <w:p w:rsidR="00953F31" w:rsidRDefault="00DD5A2B" w:rsidP="00FE437D">
      <w:pPr>
        <w:spacing w:line="580" w:lineRule="exact"/>
        <w:ind w:firstLineChars="200" w:firstLine="640"/>
        <w:rPr>
          <w:rFonts w:ascii="仿宋" w:eastAsia="仿宋" w:hAnsi="仿宋"/>
          <w:bCs/>
          <w:sz w:val="32"/>
          <w:szCs w:val="32"/>
        </w:rPr>
      </w:pPr>
      <w:r w:rsidRPr="00270FCD">
        <w:rPr>
          <w:rFonts w:ascii="仿宋" w:eastAsia="仿宋" w:hAnsi="仿宋"/>
          <w:bCs/>
          <w:sz w:val="32"/>
          <w:szCs w:val="32"/>
        </w:rPr>
        <w:t>2017年</w:t>
      </w:r>
      <w:r w:rsidRPr="00270FCD">
        <w:rPr>
          <w:rFonts w:ascii="仿宋" w:eastAsia="仿宋" w:hAnsi="仿宋" w:hint="eastAsia"/>
          <w:bCs/>
          <w:sz w:val="32"/>
          <w:szCs w:val="32"/>
        </w:rPr>
        <w:t>，是总社成立</w:t>
      </w:r>
      <w:r w:rsidR="00CE212B">
        <w:rPr>
          <w:rFonts w:ascii="仿宋" w:eastAsia="仿宋" w:hAnsi="仿宋" w:hint="eastAsia"/>
          <w:bCs/>
          <w:sz w:val="32"/>
          <w:szCs w:val="32"/>
        </w:rPr>
        <w:t>60</w:t>
      </w:r>
      <w:r w:rsidRPr="00270FCD">
        <w:rPr>
          <w:rFonts w:ascii="仿宋" w:eastAsia="仿宋" w:hAnsi="仿宋" w:hint="eastAsia"/>
          <w:bCs/>
          <w:sz w:val="32"/>
          <w:szCs w:val="32"/>
        </w:rPr>
        <w:t>周年。</w:t>
      </w:r>
      <w:r w:rsidR="00CE212B">
        <w:rPr>
          <w:rFonts w:ascii="仿宋" w:eastAsia="仿宋" w:hAnsi="仿宋" w:hint="eastAsia"/>
          <w:bCs/>
          <w:sz w:val="32"/>
          <w:szCs w:val="32"/>
        </w:rPr>
        <w:t>60</w:t>
      </w:r>
      <w:r w:rsidRPr="00270FCD">
        <w:rPr>
          <w:rFonts w:ascii="仿宋" w:eastAsia="仿宋" w:hAnsi="仿宋" w:hint="eastAsia"/>
          <w:bCs/>
          <w:sz w:val="32"/>
          <w:szCs w:val="32"/>
        </w:rPr>
        <w:t>年</w:t>
      </w:r>
      <w:r w:rsidRPr="00270FCD">
        <w:rPr>
          <w:rFonts w:ascii="仿宋" w:eastAsia="仿宋" w:hAnsi="仿宋"/>
          <w:bCs/>
          <w:sz w:val="32"/>
          <w:szCs w:val="32"/>
        </w:rPr>
        <w:t>来，</w:t>
      </w:r>
      <w:r w:rsidRPr="00270FCD">
        <w:rPr>
          <w:rFonts w:ascii="仿宋" w:eastAsia="仿宋" w:hAnsi="仿宋" w:hint="eastAsia"/>
          <w:bCs/>
          <w:sz w:val="32"/>
          <w:szCs w:val="32"/>
        </w:rPr>
        <w:t>总社</w:t>
      </w:r>
      <w:r>
        <w:rPr>
          <w:rFonts w:ascii="仿宋" w:eastAsia="仿宋" w:hAnsi="仿宋" w:hint="eastAsia"/>
          <w:bCs/>
          <w:sz w:val="32"/>
          <w:szCs w:val="32"/>
        </w:rPr>
        <w:t>、</w:t>
      </w:r>
      <w:r w:rsidRPr="00270FCD">
        <w:rPr>
          <w:rFonts w:ascii="仿宋" w:eastAsia="仿宋" w:hAnsi="仿宋" w:hint="eastAsia"/>
          <w:bCs/>
          <w:sz w:val="32"/>
          <w:szCs w:val="32"/>
        </w:rPr>
        <w:t>各级</w:t>
      </w:r>
      <w:r w:rsidRPr="00270FCD">
        <w:rPr>
          <w:rFonts w:ascii="仿宋" w:eastAsia="仿宋" w:hAnsi="仿宋"/>
          <w:bCs/>
          <w:sz w:val="32"/>
          <w:szCs w:val="32"/>
        </w:rPr>
        <w:t>联社</w:t>
      </w:r>
      <w:r>
        <w:rPr>
          <w:rFonts w:ascii="仿宋" w:eastAsia="仿宋" w:hAnsi="仿宋" w:hint="eastAsia"/>
          <w:bCs/>
          <w:sz w:val="32"/>
          <w:szCs w:val="32"/>
        </w:rPr>
        <w:t>及</w:t>
      </w:r>
      <w:r w:rsidRPr="00270FCD">
        <w:rPr>
          <w:rFonts w:ascii="仿宋" w:eastAsia="仿宋" w:hAnsi="仿宋" w:hint="eastAsia"/>
          <w:bCs/>
          <w:sz w:val="32"/>
          <w:szCs w:val="32"/>
        </w:rPr>
        <w:t>所属企业</w:t>
      </w:r>
      <w:r w:rsidRPr="00270FCD">
        <w:rPr>
          <w:rFonts w:ascii="仿宋" w:eastAsia="仿宋" w:hAnsi="仿宋"/>
          <w:bCs/>
          <w:sz w:val="32"/>
          <w:szCs w:val="32"/>
        </w:rPr>
        <w:t>在坚持社会主义道路</w:t>
      </w:r>
      <w:r>
        <w:rPr>
          <w:rFonts w:ascii="仿宋" w:eastAsia="仿宋" w:hAnsi="仿宋" w:hint="eastAsia"/>
          <w:bCs/>
          <w:sz w:val="32"/>
          <w:szCs w:val="32"/>
        </w:rPr>
        <w:t>、</w:t>
      </w:r>
      <w:r w:rsidRPr="00270FCD">
        <w:rPr>
          <w:rFonts w:ascii="仿宋" w:eastAsia="仿宋" w:hAnsi="仿宋"/>
          <w:bCs/>
          <w:sz w:val="32"/>
          <w:szCs w:val="32"/>
        </w:rPr>
        <w:t>发展互助合作</w:t>
      </w:r>
      <w:r w:rsidRPr="00270FCD">
        <w:rPr>
          <w:rFonts w:ascii="仿宋" w:eastAsia="仿宋" w:hAnsi="仿宋" w:hint="eastAsia"/>
          <w:bCs/>
          <w:sz w:val="32"/>
          <w:szCs w:val="32"/>
        </w:rPr>
        <w:t>、巩固我国基本经济制度、</w:t>
      </w:r>
      <w:r w:rsidRPr="00F03268">
        <w:rPr>
          <w:rFonts w:ascii="仿宋" w:eastAsia="仿宋" w:hAnsi="仿宋"/>
          <w:bCs/>
          <w:sz w:val="32"/>
          <w:szCs w:val="32"/>
        </w:rPr>
        <w:t>壮大社会主义公有制经济</w:t>
      </w:r>
      <w:r>
        <w:rPr>
          <w:rFonts w:ascii="仿宋" w:eastAsia="仿宋" w:hAnsi="仿宋" w:hint="eastAsia"/>
          <w:bCs/>
          <w:sz w:val="32"/>
          <w:szCs w:val="32"/>
        </w:rPr>
        <w:t>、</w:t>
      </w:r>
      <w:r w:rsidRPr="00270FCD">
        <w:rPr>
          <w:rFonts w:ascii="仿宋" w:eastAsia="仿宋" w:hAnsi="仿宋"/>
          <w:bCs/>
          <w:sz w:val="32"/>
          <w:szCs w:val="32"/>
        </w:rPr>
        <w:t>促进经济社会协调发展等方面</w:t>
      </w:r>
      <w:r w:rsidRPr="00270FCD">
        <w:rPr>
          <w:rFonts w:ascii="仿宋" w:eastAsia="仿宋" w:hAnsi="仿宋" w:hint="eastAsia"/>
          <w:bCs/>
          <w:sz w:val="32"/>
          <w:szCs w:val="32"/>
        </w:rPr>
        <w:t>做</w:t>
      </w:r>
      <w:r w:rsidRPr="00270FCD">
        <w:rPr>
          <w:rFonts w:ascii="仿宋" w:eastAsia="仿宋" w:hAnsi="仿宋"/>
          <w:bCs/>
          <w:sz w:val="32"/>
          <w:szCs w:val="32"/>
        </w:rPr>
        <w:t>出了</w:t>
      </w:r>
      <w:r w:rsidRPr="00270FCD">
        <w:rPr>
          <w:rFonts w:ascii="仿宋" w:eastAsia="仿宋" w:hAnsi="仿宋" w:hint="eastAsia"/>
          <w:bCs/>
          <w:sz w:val="32"/>
          <w:szCs w:val="32"/>
        </w:rPr>
        <w:t>重要</w:t>
      </w:r>
      <w:r w:rsidRPr="00270FCD">
        <w:rPr>
          <w:rFonts w:ascii="仿宋" w:eastAsia="仿宋" w:hAnsi="仿宋"/>
          <w:bCs/>
          <w:sz w:val="32"/>
          <w:szCs w:val="32"/>
        </w:rPr>
        <w:t>贡献。</w:t>
      </w:r>
    </w:p>
    <w:p w:rsidR="00953F31" w:rsidRPr="00953F31" w:rsidRDefault="00035DC3" w:rsidP="00FE437D">
      <w:pPr>
        <w:spacing w:line="580" w:lineRule="exact"/>
        <w:ind w:firstLineChars="200" w:firstLine="640"/>
        <w:rPr>
          <w:rFonts w:ascii="仿宋" w:eastAsia="仿宋" w:hAnsi="仿宋"/>
          <w:sz w:val="32"/>
          <w:szCs w:val="32"/>
        </w:rPr>
      </w:pPr>
      <w:r>
        <w:rPr>
          <w:rFonts w:ascii="仿宋" w:eastAsia="仿宋" w:hAnsi="仿宋" w:hint="eastAsia"/>
          <w:sz w:val="32"/>
          <w:szCs w:val="32"/>
        </w:rPr>
        <w:t>2017年</w:t>
      </w:r>
      <w:r w:rsidR="00953F31" w:rsidRPr="00270FCD">
        <w:rPr>
          <w:rFonts w:ascii="仿宋" w:eastAsia="仿宋" w:hAnsi="仿宋" w:hint="eastAsia"/>
          <w:sz w:val="32"/>
          <w:szCs w:val="32"/>
        </w:rPr>
        <w:t>，总社</w:t>
      </w:r>
      <w:r w:rsidR="00953F31">
        <w:rPr>
          <w:rFonts w:ascii="仿宋" w:eastAsia="仿宋" w:hAnsi="仿宋" w:hint="eastAsia"/>
          <w:sz w:val="32"/>
          <w:szCs w:val="32"/>
        </w:rPr>
        <w:t>加强调查研究，指导各地联社工作</w:t>
      </w:r>
      <w:r w:rsidR="00953F31" w:rsidRPr="00270FCD">
        <w:rPr>
          <w:rFonts w:ascii="仿宋" w:eastAsia="仿宋" w:hAnsi="仿宋" w:hint="eastAsia"/>
          <w:sz w:val="32"/>
          <w:szCs w:val="32"/>
        </w:rPr>
        <w:t>。印发《关于在改革中依法维护集体资产合法权益防止联社集体资产流失的通知》，为各级联社依法维护集体资产提供依据和支持。召开</w:t>
      </w:r>
      <w:r w:rsidR="00953F31" w:rsidRPr="00270FCD">
        <w:rPr>
          <w:rFonts w:ascii="仿宋" w:eastAsia="仿宋" w:hAnsi="仿宋"/>
          <w:sz w:val="32"/>
          <w:szCs w:val="32"/>
        </w:rPr>
        <w:t>2017年京津冀轻工业合作交流座谈会</w:t>
      </w:r>
      <w:r w:rsidR="00953F31" w:rsidRPr="00270FCD">
        <w:rPr>
          <w:rFonts w:ascii="仿宋" w:eastAsia="仿宋" w:hAnsi="仿宋" w:hint="eastAsia"/>
          <w:sz w:val="32"/>
          <w:szCs w:val="32"/>
        </w:rPr>
        <w:t>，新增项目和意向</w:t>
      </w:r>
      <w:r w:rsidR="00953F31" w:rsidRPr="00270FCD">
        <w:rPr>
          <w:rFonts w:ascii="仿宋" w:eastAsia="仿宋" w:hAnsi="仿宋"/>
          <w:sz w:val="32"/>
          <w:szCs w:val="32"/>
        </w:rPr>
        <w:t>10个，综合性服务平台3个</w:t>
      </w:r>
      <w:r w:rsidR="00953F31" w:rsidRPr="00270FCD">
        <w:rPr>
          <w:rFonts w:ascii="仿宋" w:eastAsia="仿宋" w:hAnsi="仿宋" w:hint="eastAsia"/>
          <w:sz w:val="32"/>
          <w:szCs w:val="32"/>
        </w:rPr>
        <w:t>，</w:t>
      </w:r>
      <w:r w:rsidR="00953F31">
        <w:rPr>
          <w:rFonts w:ascii="仿宋" w:eastAsia="仿宋" w:hAnsi="仿宋" w:hint="eastAsia"/>
          <w:sz w:val="32"/>
          <w:szCs w:val="32"/>
        </w:rPr>
        <w:t>有效地</w:t>
      </w:r>
      <w:r w:rsidR="00953F31" w:rsidRPr="00270FCD">
        <w:rPr>
          <w:rFonts w:ascii="仿宋" w:eastAsia="仿宋" w:hAnsi="仿宋" w:hint="eastAsia"/>
          <w:sz w:val="32"/>
          <w:szCs w:val="32"/>
        </w:rPr>
        <w:t>推动地区</w:t>
      </w:r>
      <w:r w:rsidR="00953F31">
        <w:rPr>
          <w:rFonts w:ascii="仿宋" w:eastAsia="仿宋" w:hAnsi="仿宋" w:hint="eastAsia"/>
          <w:sz w:val="32"/>
          <w:szCs w:val="32"/>
        </w:rPr>
        <w:t>间联社</w:t>
      </w:r>
      <w:r w:rsidR="009776AA">
        <w:rPr>
          <w:rFonts w:ascii="仿宋" w:eastAsia="仿宋" w:hAnsi="仿宋" w:hint="eastAsia"/>
          <w:sz w:val="32"/>
          <w:szCs w:val="32"/>
        </w:rPr>
        <w:t>合作。编纂总社大事记、总社历史回顾</w:t>
      </w:r>
      <w:r w:rsidR="001A6A1F">
        <w:rPr>
          <w:rFonts w:ascii="仿宋" w:eastAsia="仿宋" w:hAnsi="仿宋" w:hint="eastAsia"/>
          <w:sz w:val="32"/>
          <w:szCs w:val="32"/>
        </w:rPr>
        <w:t>、</w:t>
      </w:r>
      <w:r w:rsidR="00931B8C" w:rsidRPr="00270FCD">
        <w:rPr>
          <w:rFonts w:ascii="仿宋" w:eastAsia="仿宋" w:hAnsi="仿宋" w:hint="eastAsia"/>
          <w:sz w:val="32"/>
          <w:szCs w:val="32"/>
        </w:rPr>
        <w:t>纪念总社成立六十周年</w:t>
      </w:r>
      <w:r w:rsidR="009776AA">
        <w:rPr>
          <w:rFonts w:ascii="仿宋" w:eastAsia="仿宋" w:hAnsi="仿宋" w:hint="eastAsia"/>
          <w:sz w:val="32"/>
          <w:szCs w:val="32"/>
        </w:rPr>
        <w:t>文集</w:t>
      </w:r>
      <w:r w:rsidR="00953F31" w:rsidRPr="00270FCD">
        <w:rPr>
          <w:rFonts w:ascii="仿宋" w:eastAsia="仿宋" w:hAnsi="仿宋" w:hint="eastAsia"/>
          <w:sz w:val="32"/>
          <w:szCs w:val="32"/>
        </w:rPr>
        <w:t>，与中央党史研究室合作编写《中国共产党与中国手工业合作事业的发展》</w:t>
      </w:r>
      <w:r w:rsidR="00953F31">
        <w:rPr>
          <w:rFonts w:ascii="仿宋" w:eastAsia="仿宋" w:hAnsi="仿宋" w:hint="eastAsia"/>
          <w:sz w:val="32"/>
          <w:szCs w:val="32"/>
        </w:rPr>
        <w:t>，让60年城镇集体经济改革发展的辉煌成就载入史册，明</w:t>
      </w:r>
      <w:r w:rsidR="00953F31">
        <w:rPr>
          <w:rFonts w:ascii="仿宋" w:eastAsia="仿宋" w:hAnsi="仿宋" w:hint="eastAsia"/>
          <w:sz w:val="32"/>
          <w:szCs w:val="32"/>
        </w:rPr>
        <w:lastRenderedPageBreak/>
        <w:t>鉴未来</w:t>
      </w:r>
      <w:r w:rsidR="00953F31" w:rsidRPr="00270FCD">
        <w:rPr>
          <w:rFonts w:ascii="仿宋" w:eastAsia="仿宋" w:hAnsi="仿宋" w:hint="eastAsia"/>
          <w:sz w:val="32"/>
          <w:szCs w:val="32"/>
        </w:rPr>
        <w:t>。</w:t>
      </w:r>
    </w:p>
    <w:p w:rsidR="00DD5A2B" w:rsidRDefault="00035DC3" w:rsidP="00FE437D">
      <w:pPr>
        <w:spacing w:line="580" w:lineRule="exact"/>
        <w:ind w:firstLineChars="200" w:firstLine="640"/>
        <w:rPr>
          <w:rFonts w:ascii="仿宋" w:eastAsia="仿宋" w:hAnsi="仿宋"/>
          <w:sz w:val="32"/>
          <w:szCs w:val="32"/>
        </w:rPr>
      </w:pPr>
      <w:r>
        <w:rPr>
          <w:rFonts w:ascii="仿宋" w:eastAsia="仿宋" w:hAnsi="仿宋" w:hint="eastAsia"/>
          <w:bCs/>
          <w:sz w:val="32"/>
          <w:szCs w:val="32"/>
        </w:rPr>
        <w:t>2017</w:t>
      </w:r>
      <w:r w:rsidR="00DD5A2B">
        <w:rPr>
          <w:rFonts w:ascii="仿宋" w:eastAsia="仿宋" w:hAnsi="仿宋" w:hint="eastAsia"/>
          <w:bCs/>
          <w:sz w:val="32"/>
          <w:szCs w:val="32"/>
        </w:rPr>
        <w:t>年，</w:t>
      </w:r>
      <w:r w:rsidR="00DD5A2B" w:rsidRPr="00270FCD">
        <w:rPr>
          <w:rFonts w:ascii="仿宋" w:eastAsia="仿宋" w:hAnsi="仿宋" w:cs="Times New Roman"/>
          <w:bCs/>
          <w:sz w:val="32"/>
          <w:szCs w:val="32"/>
        </w:rPr>
        <w:t>总社</w:t>
      </w:r>
      <w:r w:rsidR="00DD5A2B" w:rsidRPr="00270FCD">
        <w:rPr>
          <w:rFonts w:ascii="仿宋" w:eastAsia="仿宋" w:hAnsi="仿宋" w:cs="Times New Roman" w:hint="eastAsia"/>
          <w:bCs/>
          <w:sz w:val="32"/>
          <w:szCs w:val="32"/>
        </w:rPr>
        <w:t>认真履行</w:t>
      </w:r>
      <w:r w:rsidR="00DD5A2B" w:rsidRPr="00270FCD">
        <w:rPr>
          <w:rFonts w:ascii="仿宋" w:eastAsia="仿宋" w:hAnsi="仿宋" w:cs="Times New Roman"/>
          <w:bCs/>
          <w:sz w:val="32"/>
          <w:szCs w:val="32"/>
        </w:rPr>
        <w:t>“指导、维护、</w:t>
      </w:r>
      <w:r w:rsidR="00DD5A2B">
        <w:rPr>
          <w:rFonts w:ascii="仿宋" w:eastAsia="仿宋" w:hAnsi="仿宋" w:cs="Times New Roman" w:hint="eastAsia"/>
          <w:bCs/>
          <w:sz w:val="32"/>
          <w:szCs w:val="32"/>
        </w:rPr>
        <w:t>监督、</w:t>
      </w:r>
      <w:r w:rsidR="00DD5A2B" w:rsidRPr="00270FCD">
        <w:rPr>
          <w:rFonts w:ascii="仿宋" w:eastAsia="仿宋" w:hAnsi="仿宋" w:cs="Times New Roman"/>
          <w:bCs/>
          <w:sz w:val="32"/>
          <w:szCs w:val="32"/>
        </w:rPr>
        <w:t>协调、服务”</w:t>
      </w:r>
      <w:r w:rsidR="00DD5A2B" w:rsidRPr="00270FCD">
        <w:rPr>
          <w:rFonts w:ascii="仿宋" w:eastAsia="仿宋" w:hAnsi="仿宋" w:cs="Times New Roman" w:hint="eastAsia"/>
          <w:bCs/>
          <w:sz w:val="32"/>
          <w:szCs w:val="32"/>
        </w:rPr>
        <w:t>职能，</w:t>
      </w:r>
      <w:r w:rsidR="001A6A1F">
        <w:rPr>
          <w:rFonts w:ascii="仿宋" w:eastAsia="仿宋" w:hAnsi="仿宋" w:cs="Times New Roman" w:hint="eastAsia"/>
          <w:bCs/>
          <w:sz w:val="32"/>
          <w:szCs w:val="32"/>
        </w:rPr>
        <w:t>指导各地联社，大力推进</w:t>
      </w:r>
      <w:r w:rsidR="00DD5A2B" w:rsidRPr="00270FCD">
        <w:rPr>
          <w:rFonts w:ascii="仿宋" w:eastAsia="仿宋" w:hAnsi="仿宋" w:cs="Times New Roman" w:hint="eastAsia"/>
          <w:bCs/>
          <w:sz w:val="32"/>
          <w:szCs w:val="32"/>
        </w:rPr>
        <w:t>广大</w:t>
      </w:r>
      <w:r w:rsidR="001A6A1F">
        <w:rPr>
          <w:rFonts w:ascii="仿宋" w:eastAsia="仿宋" w:hAnsi="仿宋" w:cs="Times New Roman"/>
          <w:bCs/>
          <w:sz w:val="32"/>
          <w:szCs w:val="32"/>
        </w:rPr>
        <w:t>集体企业</w:t>
      </w:r>
      <w:r w:rsidR="00DD5A2B" w:rsidRPr="00270FCD">
        <w:rPr>
          <w:rFonts w:ascii="仿宋" w:eastAsia="仿宋" w:hAnsi="仿宋" w:cs="Times New Roman"/>
          <w:bCs/>
          <w:sz w:val="32"/>
          <w:szCs w:val="32"/>
        </w:rPr>
        <w:t>体制机制和产权制度改革，</w:t>
      </w:r>
      <w:r w:rsidR="001A6A1F">
        <w:rPr>
          <w:rFonts w:ascii="仿宋" w:eastAsia="仿宋" w:hAnsi="仿宋" w:hint="eastAsia"/>
          <w:sz w:val="32"/>
          <w:szCs w:val="32"/>
        </w:rPr>
        <w:t>各项工作取得积极成效</w:t>
      </w:r>
      <w:r w:rsidR="00DD5A2B">
        <w:rPr>
          <w:rFonts w:ascii="仿宋" w:eastAsia="仿宋" w:hAnsi="仿宋" w:hint="eastAsia"/>
          <w:sz w:val="32"/>
          <w:szCs w:val="32"/>
        </w:rPr>
        <w:t>。</w:t>
      </w:r>
    </w:p>
    <w:p w:rsidR="00DD5A2B" w:rsidRPr="00953F31" w:rsidRDefault="00DD5A2B" w:rsidP="00FE437D">
      <w:pPr>
        <w:spacing w:line="580" w:lineRule="exact"/>
        <w:ind w:firstLineChars="200" w:firstLine="643"/>
        <w:rPr>
          <w:rFonts w:ascii="仿宋" w:eastAsia="仿宋" w:hAnsi="仿宋"/>
          <w:b/>
          <w:sz w:val="32"/>
          <w:szCs w:val="32"/>
        </w:rPr>
      </w:pPr>
      <w:r w:rsidRPr="00270FCD">
        <w:rPr>
          <w:rFonts w:ascii="仿宋" w:eastAsia="仿宋" w:hAnsi="仿宋" w:hint="eastAsia"/>
          <w:b/>
          <w:sz w:val="32"/>
          <w:szCs w:val="32"/>
        </w:rPr>
        <w:t>一是推进深化改革。</w:t>
      </w:r>
      <w:r w:rsidR="00CD60C3">
        <w:rPr>
          <w:rFonts w:ascii="仿宋" w:eastAsia="仿宋" w:hAnsi="仿宋" w:cs="黑体" w:hint="eastAsia"/>
          <w:b/>
          <w:sz w:val="32"/>
          <w:szCs w:val="32"/>
        </w:rPr>
        <w:t>山西省</w:t>
      </w:r>
      <w:r w:rsidR="00653DA3" w:rsidRPr="00DE0C03">
        <w:rPr>
          <w:rFonts w:ascii="仿宋" w:eastAsia="仿宋" w:hAnsi="仿宋" w:cs="黑体" w:hint="eastAsia"/>
          <w:b/>
          <w:sz w:val="32"/>
          <w:szCs w:val="32"/>
        </w:rPr>
        <w:t>联社</w:t>
      </w:r>
      <w:r w:rsidR="00653DA3" w:rsidRPr="00DE0C03">
        <w:rPr>
          <w:rFonts w:ascii="仿宋" w:eastAsia="仿宋" w:hAnsi="仿宋" w:hint="eastAsia"/>
          <w:sz w:val="32"/>
          <w:szCs w:val="32"/>
        </w:rPr>
        <w:t>推进</w:t>
      </w:r>
      <w:r w:rsidR="00CD60C3" w:rsidRPr="00DE0C03">
        <w:rPr>
          <w:rFonts w:ascii="仿宋" w:eastAsia="仿宋" w:hAnsi="仿宋"/>
          <w:sz w:val="32"/>
          <w:szCs w:val="32"/>
        </w:rPr>
        <w:t>50%</w:t>
      </w:r>
      <w:r w:rsidR="00CD60C3" w:rsidRPr="00DE0C03">
        <w:rPr>
          <w:rFonts w:ascii="仿宋" w:eastAsia="仿宋" w:hAnsi="仿宋" w:hint="eastAsia"/>
          <w:sz w:val="32"/>
          <w:szCs w:val="32"/>
        </w:rPr>
        <w:t>以上</w:t>
      </w:r>
      <w:r w:rsidR="00653DA3" w:rsidRPr="00DE0C03">
        <w:rPr>
          <w:rFonts w:ascii="仿宋" w:eastAsia="仿宋" w:hAnsi="仿宋" w:hint="eastAsia"/>
          <w:sz w:val="32"/>
          <w:szCs w:val="32"/>
        </w:rPr>
        <w:t>集体企业完成混合所有制改革</w:t>
      </w:r>
      <w:r w:rsidR="00FE437D">
        <w:rPr>
          <w:rFonts w:ascii="仿宋" w:eastAsia="仿宋" w:hAnsi="仿宋" w:hint="eastAsia"/>
          <w:sz w:val="32"/>
          <w:szCs w:val="32"/>
        </w:rPr>
        <w:t>，</w:t>
      </w:r>
      <w:r w:rsidR="00653DA3" w:rsidRPr="00DE0C03">
        <w:rPr>
          <w:rFonts w:ascii="仿宋" w:eastAsia="仿宋" w:hAnsi="仿宋" w:hint="eastAsia"/>
          <w:sz w:val="32"/>
          <w:szCs w:val="32"/>
        </w:rPr>
        <w:t>在全省城联系统、工美行业开展“百强项目建设”活动，</w:t>
      </w:r>
      <w:r w:rsidR="00FE437D">
        <w:rPr>
          <w:rFonts w:ascii="仿宋" w:eastAsia="仿宋" w:hAnsi="仿宋" w:hint="eastAsia"/>
          <w:sz w:val="32"/>
          <w:szCs w:val="32"/>
        </w:rPr>
        <w:t>取得显著</w:t>
      </w:r>
      <w:r w:rsidR="00653DA3" w:rsidRPr="00DE0C03">
        <w:rPr>
          <w:rFonts w:ascii="仿宋" w:eastAsia="仿宋" w:hAnsi="仿宋" w:hint="eastAsia"/>
          <w:sz w:val="32"/>
          <w:szCs w:val="32"/>
        </w:rPr>
        <w:t>成效。</w:t>
      </w:r>
      <w:r w:rsidRPr="003C35DF">
        <w:rPr>
          <w:rFonts w:ascii="仿宋" w:eastAsia="仿宋" w:hAnsi="仿宋" w:hint="eastAsia"/>
          <w:b/>
          <w:w w:val="98"/>
          <w:sz w:val="32"/>
          <w:szCs w:val="32"/>
        </w:rPr>
        <w:t>浙江省联社</w:t>
      </w:r>
      <w:r w:rsidRPr="00815E86">
        <w:rPr>
          <w:rFonts w:ascii="仿宋" w:eastAsia="仿宋" w:hAnsi="仿宋" w:hint="eastAsia"/>
          <w:sz w:val="30"/>
          <w:szCs w:val="30"/>
        </w:rPr>
        <w:t>公司制改革实施方案获得省政府</w:t>
      </w:r>
      <w:r>
        <w:rPr>
          <w:rFonts w:ascii="仿宋" w:eastAsia="仿宋" w:hAnsi="仿宋" w:hint="eastAsia"/>
          <w:sz w:val="30"/>
          <w:szCs w:val="30"/>
        </w:rPr>
        <w:t>批准</w:t>
      </w:r>
      <w:r w:rsidRPr="00815E86">
        <w:rPr>
          <w:rFonts w:ascii="仿宋" w:eastAsia="仿宋" w:hAnsi="仿宋" w:hint="eastAsia"/>
          <w:sz w:val="30"/>
          <w:szCs w:val="30"/>
        </w:rPr>
        <w:t>，</w:t>
      </w:r>
      <w:r>
        <w:rPr>
          <w:rFonts w:ascii="仿宋" w:eastAsia="仿宋" w:hAnsi="仿宋" w:hint="eastAsia"/>
          <w:sz w:val="30"/>
          <w:szCs w:val="30"/>
        </w:rPr>
        <w:t>联社</w:t>
      </w:r>
      <w:r w:rsidRPr="00815E86">
        <w:rPr>
          <w:rFonts w:ascii="仿宋" w:eastAsia="仿宋" w:hAnsi="仿宋" w:hint="eastAsia"/>
          <w:sz w:val="30"/>
          <w:szCs w:val="30"/>
        </w:rPr>
        <w:t>总部职能调整优化</w:t>
      </w:r>
      <w:r w:rsidR="0007687C">
        <w:rPr>
          <w:rFonts w:ascii="仿宋" w:eastAsia="仿宋" w:hAnsi="仿宋" w:hint="eastAsia"/>
          <w:sz w:val="30"/>
          <w:szCs w:val="30"/>
        </w:rPr>
        <w:t>，</w:t>
      </w:r>
      <w:r w:rsidRPr="00815E86">
        <w:rPr>
          <w:rFonts w:ascii="仿宋" w:eastAsia="仿宋" w:hAnsi="仿宋" w:hint="eastAsia"/>
          <w:sz w:val="30"/>
          <w:szCs w:val="30"/>
        </w:rPr>
        <w:t>定岗定编顺利完成</w:t>
      </w:r>
      <w:r>
        <w:rPr>
          <w:rFonts w:ascii="仿宋" w:eastAsia="仿宋" w:hAnsi="仿宋" w:hint="eastAsia"/>
          <w:sz w:val="30"/>
          <w:szCs w:val="30"/>
        </w:rPr>
        <w:t>，</w:t>
      </w:r>
      <w:r w:rsidRPr="00815E86">
        <w:rPr>
          <w:rFonts w:ascii="仿宋" w:eastAsia="仿宋" w:hAnsi="仿宋" w:hint="eastAsia"/>
          <w:sz w:val="30"/>
          <w:szCs w:val="30"/>
        </w:rPr>
        <w:t>薪酬分配制度改革顺利实施</w:t>
      </w:r>
      <w:r>
        <w:rPr>
          <w:rFonts w:ascii="仿宋" w:eastAsia="仿宋" w:hAnsi="仿宋" w:hint="eastAsia"/>
          <w:sz w:val="30"/>
          <w:szCs w:val="30"/>
        </w:rPr>
        <w:t>，</w:t>
      </w:r>
      <w:r w:rsidRPr="00815E86">
        <w:rPr>
          <w:rFonts w:ascii="仿宋" w:eastAsia="仿宋" w:hAnsi="仿宋" w:hint="eastAsia"/>
          <w:sz w:val="30"/>
          <w:szCs w:val="30"/>
        </w:rPr>
        <w:t>职业经理人试点</w:t>
      </w:r>
      <w:r w:rsidR="0007687C" w:rsidRPr="00815E86">
        <w:rPr>
          <w:rFonts w:ascii="仿宋" w:eastAsia="仿宋" w:hAnsi="仿宋" w:hint="eastAsia"/>
          <w:sz w:val="30"/>
          <w:szCs w:val="30"/>
        </w:rPr>
        <w:t>工作</w:t>
      </w:r>
      <w:r w:rsidR="0007687C">
        <w:rPr>
          <w:rFonts w:ascii="仿宋" w:eastAsia="仿宋" w:hAnsi="仿宋" w:hint="eastAsia"/>
          <w:sz w:val="30"/>
          <w:szCs w:val="30"/>
        </w:rPr>
        <w:t>取得</w:t>
      </w:r>
      <w:r w:rsidRPr="00815E86">
        <w:rPr>
          <w:rFonts w:ascii="仿宋" w:eastAsia="仿宋" w:hAnsi="仿宋" w:hint="eastAsia"/>
          <w:sz w:val="30"/>
          <w:szCs w:val="30"/>
        </w:rPr>
        <w:t>实质性进展。</w:t>
      </w:r>
      <w:r>
        <w:rPr>
          <w:rFonts w:ascii="仿宋" w:eastAsia="仿宋" w:hAnsi="仿宋" w:hint="eastAsia"/>
          <w:w w:val="98"/>
          <w:sz w:val="32"/>
          <w:szCs w:val="32"/>
        </w:rPr>
        <w:t>改革中</w:t>
      </w:r>
      <w:r w:rsidRPr="00FB3528">
        <w:rPr>
          <w:rFonts w:ascii="仿宋" w:eastAsia="仿宋" w:hAnsi="仿宋" w:hint="eastAsia"/>
          <w:sz w:val="32"/>
          <w:szCs w:val="32"/>
        </w:rPr>
        <w:t>重点发展文化旅游、</w:t>
      </w:r>
      <w:r>
        <w:rPr>
          <w:rFonts w:ascii="仿宋" w:eastAsia="仿宋" w:hAnsi="仿宋" w:hint="eastAsia"/>
          <w:sz w:val="32"/>
          <w:szCs w:val="32"/>
        </w:rPr>
        <w:t>先进制造</w:t>
      </w:r>
      <w:r w:rsidRPr="00FB3528">
        <w:rPr>
          <w:rFonts w:ascii="仿宋" w:eastAsia="仿宋" w:hAnsi="仿宋" w:hint="eastAsia"/>
          <w:sz w:val="32"/>
          <w:szCs w:val="32"/>
        </w:rPr>
        <w:t>、</w:t>
      </w:r>
      <w:r>
        <w:rPr>
          <w:rFonts w:ascii="仿宋" w:eastAsia="仿宋" w:hAnsi="仿宋" w:hint="eastAsia"/>
          <w:sz w:val="32"/>
          <w:szCs w:val="32"/>
        </w:rPr>
        <w:t>大</w:t>
      </w:r>
      <w:r w:rsidRPr="00FB3528">
        <w:rPr>
          <w:rFonts w:ascii="仿宋" w:eastAsia="仿宋" w:hAnsi="仿宋" w:hint="eastAsia"/>
          <w:sz w:val="32"/>
          <w:szCs w:val="32"/>
        </w:rPr>
        <w:t>健康、类金融四方面产业，</w:t>
      </w:r>
      <w:r>
        <w:rPr>
          <w:rFonts w:ascii="仿宋" w:eastAsia="仿宋" w:hAnsi="仿宋" w:hint="eastAsia"/>
          <w:sz w:val="32"/>
          <w:szCs w:val="32"/>
        </w:rPr>
        <w:t>大力</w:t>
      </w:r>
      <w:r w:rsidRPr="00FB3528">
        <w:rPr>
          <w:rFonts w:ascii="仿宋" w:eastAsia="仿宋" w:hAnsi="仿宋" w:hint="eastAsia"/>
          <w:sz w:val="32"/>
          <w:szCs w:val="32"/>
        </w:rPr>
        <w:t>提升地产和商贸两大传统业务</w:t>
      </w:r>
      <w:r w:rsidRPr="00FB3528">
        <w:rPr>
          <w:rFonts w:ascii="仿宋" w:eastAsia="仿宋" w:hAnsi="仿宋" w:hint="eastAsia"/>
          <w:w w:val="98"/>
          <w:sz w:val="32"/>
          <w:szCs w:val="32"/>
        </w:rPr>
        <w:t>。全年营业收入比上年增长57.8%</w:t>
      </w:r>
      <w:r>
        <w:rPr>
          <w:rFonts w:ascii="仿宋" w:eastAsia="仿宋" w:hAnsi="仿宋" w:hint="eastAsia"/>
          <w:w w:val="98"/>
          <w:sz w:val="32"/>
          <w:szCs w:val="32"/>
        </w:rPr>
        <w:t>，</w:t>
      </w:r>
      <w:r w:rsidRPr="00FB3528">
        <w:rPr>
          <w:rFonts w:ascii="仿宋" w:eastAsia="仿宋" w:hAnsi="仿宋" w:hint="eastAsia"/>
          <w:w w:val="98"/>
          <w:sz w:val="32"/>
          <w:szCs w:val="32"/>
        </w:rPr>
        <w:t>净利润比上年增长6.8%</w:t>
      </w:r>
      <w:r>
        <w:rPr>
          <w:rFonts w:ascii="仿宋" w:eastAsia="仿宋" w:hAnsi="仿宋" w:hint="eastAsia"/>
          <w:w w:val="98"/>
          <w:sz w:val="32"/>
          <w:szCs w:val="32"/>
        </w:rPr>
        <w:t>，</w:t>
      </w:r>
      <w:r w:rsidRPr="00FB3528">
        <w:rPr>
          <w:rFonts w:ascii="仿宋" w:eastAsia="仿宋" w:hAnsi="仿宋" w:hint="eastAsia"/>
          <w:w w:val="98"/>
          <w:sz w:val="32"/>
          <w:szCs w:val="32"/>
        </w:rPr>
        <w:t>保持了平稳健康的发展势头。</w:t>
      </w:r>
      <w:r w:rsidRPr="003C35DF">
        <w:rPr>
          <w:rFonts w:ascii="仿宋" w:eastAsia="仿宋" w:hAnsi="仿宋" w:hint="eastAsia"/>
          <w:b/>
          <w:w w:val="98"/>
          <w:sz w:val="32"/>
          <w:szCs w:val="32"/>
        </w:rPr>
        <w:t>山东、河南、</w:t>
      </w:r>
      <w:r w:rsidRPr="00EB46DF">
        <w:rPr>
          <w:rFonts w:ascii="仿宋" w:eastAsia="仿宋" w:hAnsi="仿宋" w:hint="eastAsia"/>
          <w:b/>
          <w:color w:val="000000"/>
          <w:w w:val="98"/>
          <w:sz w:val="32"/>
          <w:szCs w:val="32"/>
        </w:rPr>
        <w:t>广西等省</w:t>
      </w:r>
      <w:r w:rsidRPr="003C35DF">
        <w:rPr>
          <w:rFonts w:ascii="仿宋" w:eastAsia="仿宋" w:hAnsi="仿宋" w:hint="eastAsia"/>
          <w:b/>
          <w:w w:val="98"/>
          <w:sz w:val="32"/>
          <w:szCs w:val="32"/>
        </w:rPr>
        <w:t>级联社</w:t>
      </w:r>
      <w:r>
        <w:rPr>
          <w:rFonts w:ascii="仿宋" w:eastAsia="仿宋" w:hAnsi="仿宋" w:hint="eastAsia"/>
          <w:w w:val="98"/>
          <w:sz w:val="32"/>
          <w:szCs w:val="32"/>
        </w:rPr>
        <w:t>，加强</w:t>
      </w:r>
      <w:r w:rsidR="0007687C">
        <w:rPr>
          <w:rFonts w:ascii="仿宋" w:eastAsia="仿宋" w:hAnsi="仿宋" w:hint="eastAsia"/>
          <w:w w:val="98"/>
          <w:sz w:val="32"/>
          <w:szCs w:val="32"/>
        </w:rPr>
        <w:t>体</w:t>
      </w:r>
      <w:r>
        <w:rPr>
          <w:rFonts w:ascii="仿宋" w:eastAsia="仿宋" w:hAnsi="仿宋" w:hint="eastAsia"/>
          <w:w w:val="98"/>
          <w:sz w:val="32"/>
          <w:szCs w:val="32"/>
        </w:rPr>
        <w:t>制机制改革研究，提出理顺职能、资产管理、法规政策等专题报告，深化改革的思路正在形成。</w:t>
      </w:r>
      <w:r w:rsidRPr="003C35DF">
        <w:rPr>
          <w:rFonts w:ascii="仿宋" w:eastAsia="仿宋" w:hAnsi="仿宋" w:hint="eastAsia"/>
          <w:b/>
          <w:sz w:val="32"/>
          <w:szCs w:val="32"/>
        </w:rPr>
        <w:t>江西省联社</w:t>
      </w:r>
      <w:r>
        <w:rPr>
          <w:rFonts w:ascii="仿宋" w:eastAsia="仿宋" w:hAnsi="仿宋" w:hint="eastAsia"/>
          <w:sz w:val="32"/>
          <w:szCs w:val="32"/>
        </w:rPr>
        <w:t>经</w:t>
      </w:r>
      <w:r w:rsidRPr="00F67F61">
        <w:rPr>
          <w:rFonts w:ascii="仿宋" w:eastAsia="仿宋" w:hAnsi="仿宋" w:hint="eastAsia"/>
          <w:sz w:val="32"/>
          <w:szCs w:val="32"/>
        </w:rPr>
        <w:t>编办批准，</w:t>
      </w:r>
      <w:r>
        <w:rPr>
          <w:rFonts w:ascii="仿宋" w:eastAsia="仿宋" w:hAnsi="仿宋" w:hint="eastAsia"/>
          <w:sz w:val="32"/>
          <w:szCs w:val="32"/>
        </w:rPr>
        <w:t>已</w:t>
      </w:r>
      <w:r w:rsidR="008A0083">
        <w:rPr>
          <w:rFonts w:ascii="仿宋" w:eastAsia="仿宋" w:hAnsi="仿宋" w:hint="eastAsia"/>
          <w:sz w:val="32"/>
          <w:szCs w:val="32"/>
        </w:rPr>
        <w:t>于</w:t>
      </w:r>
      <w:r w:rsidRPr="00F67F61">
        <w:rPr>
          <w:rFonts w:ascii="仿宋" w:eastAsia="仿宋" w:hAnsi="仿宋"/>
          <w:sz w:val="32"/>
          <w:szCs w:val="32"/>
        </w:rPr>
        <w:t>12月注册为集体企业。</w:t>
      </w:r>
      <w:r w:rsidRPr="009F141D">
        <w:rPr>
          <w:rFonts w:ascii="仿宋" w:eastAsia="仿宋" w:hAnsi="仿宋" w:hint="eastAsia"/>
          <w:b/>
          <w:sz w:val="32"/>
          <w:szCs w:val="32"/>
        </w:rPr>
        <w:t>天津联社</w:t>
      </w:r>
      <w:r>
        <w:rPr>
          <w:rFonts w:ascii="仿宋" w:eastAsia="仿宋" w:hAnsi="仿宋" w:hint="eastAsia"/>
          <w:sz w:val="32"/>
          <w:szCs w:val="32"/>
        </w:rPr>
        <w:t>职能已由</w:t>
      </w:r>
      <w:r w:rsidRPr="00F67F61">
        <w:rPr>
          <w:rFonts w:ascii="仿宋" w:eastAsia="仿宋" w:hAnsi="仿宋"/>
          <w:sz w:val="32"/>
          <w:szCs w:val="32"/>
        </w:rPr>
        <w:t>渤海轻工投资集团集体经济管理办公室承担。</w:t>
      </w:r>
    </w:p>
    <w:p w:rsidR="00DD5A2B" w:rsidRPr="00270FCD" w:rsidRDefault="00DD5A2B" w:rsidP="00FE437D">
      <w:pPr>
        <w:adjustRightInd w:val="0"/>
        <w:snapToGrid w:val="0"/>
        <w:spacing w:line="580" w:lineRule="exact"/>
        <w:ind w:firstLineChars="200" w:firstLine="643"/>
        <w:rPr>
          <w:rFonts w:ascii="仿宋" w:eastAsia="仿宋" w:hAnsi="仿宋"/>
          <w:sz w:val="32"/>
          <w:szCs w:val="32"/>
        </w:rPr>
      </w:pPr>
      <w:r>
        <w:rPr>
          <w:rFonts w:ascii="仿宋" w:eastAsia="仿宋" w:hAnsi="仿宋" w:hint="eastAsia"/>
          <w:b/>
          <w:sz w:val="32"/>
          <w:szCs w:val="32"/>
        </w:rPr>
        <w:t>二是</w:t>
      </w:r>
      <w:r w:rsidRPr="00270FCD">
        <w:rPr>
          <w:rFonts w:ascii="仿宋" w:eastAsia="仿宋" w:hAnsi="仿宋" w:hint="eastAsia"/>
          <w:b/>
          <w:sz w:val="32"/>
          <w:szCs w:val="32"/>
        </w:rPr>
        <w:t>融合</w:t>
      </w:r>
      <w:r>
        <w:rPr>
          <w:rFonts w:ascii="仿宋" w:eastAsia="仿宋" w:hAnsi="仿宋" w:hint="eastAsia"/>
          <w:b/>
          <w:sz w:val="32"/>
          <w:szCs w:val="32"/>
        </w:rPr>
        <w:t>共享</w:t>
      </w:r>
      <w:r w:rsidRPr="00270FCD">
        <w:rPr>
          <w:rFonts w:ascii="仿宋" w:eastAsia="仿宋" w:hAnsi="仿宋" w:hint="eastAsia"/>
          <w:b/>
          <w:sz w:val="32"/>
          <w:szCs w:val="32"/>
        </w:rPr>
        <w:t>发展。</w:t>
      </w:r>
      <w:r w:rsidRPr="003C35DF">
        <w:rPr>
          <w:rFonts w:ascii="仿宋" w:eastAsia="仿宋" w:hAnsi="仿宋" w:hint="eastAsia"/>
          <w:b/>
          <w:sz w:val="32"/>
          <w:szCs w:val="32"/>
        </w:rPr>
        <w:t>天</w:t>
      </w:r>
      <w:r w:rsidRPr="002F6635">
        <w:rPr>
          <w:rFonts w:ascii="仿宋" w:eastAsia="仿宋" w:hAnsi="仿宋" w:hint="eastAsia"/>
          <w:b/>
          <w:sz w:val="32"/>
          <w:szCs w:val="32"/>
        </w:rPr>
        <w:t>津联社</w:t>
      </w:r>
      <w:r w:rsidRPr="002F6635">
        <w:rPr>
          <w:rFonts w:ascii="仿宋" w:eastAsia="仿宋" w:hAnsi="仿宋" w:hint="eastAsia"/>
          <w:sz w:val="32"/>
          <w:szCs w:val="32"/>
        </w:rPr>
        <w:t>与北京、河北开展食品、饮料、手表、工艺美术合作。</w:t>
      </w:r>
      <w:r w:rsidR="00653DA3" w:rsidRPr="002F6635">
        <w:rPr>
          <w:rFonts w:ascii="仿宋" w:eastAsia="仿宋" w:hAnsi="仿宋" w:hint="eastAsia"/>
          <w:b/>
          <w:sz w:val="32"/>
          <w:szCs w:val="32"/>
        </w:rPr>
        <w:t>上海市工业合作联社</w:t>
      </w:r>
      <w:r w:rsidR="00653DA3" w:rsidRPr="002F6635">
        <w:rPr>
          <w:rFonts w:ascii="仿宋" w:eastAsia="仿宋" w:hAnsi="仿宋" w:hint="eastAsia"/>
          <w:sz w:val="32"/>
          <w:szCs w:val="32"/>
        </w:rPr>
        <w:t>联合专业联社，</w:t>
      </w:r>
      <w:r w:rsidR="002F6635" w:rsidRPr="002F6635">
        <w:rPr>
          <w:rFonts w:ascii="仿宋" w:eastAsia="仿宋" w:hAnsi="仿宋" w:hint="eastAsia"/>
          <w:sz w:val="32"/>
          <w:szCs w:val="32"/>
        </w:rPr>
        <w:t>推动资本融合</w:t>
      </w:r>
      <w:r w:rsidR="00653DA3" w:rsidRPr="002F6635">
        <w:rPr>
          <w:rFonts w:ascii="仿宋" w:eastAsia="仿宋" w:hAnsi="仿宋" w:hint="eastAsia"/>
          <w:sz w:val="32"/>
          <w:szCs w:val="32"/>
        </w:rPr>
        <w:t>。两级联社共同出资，推进旧房改造，发展产业园区。</w:t>
      </w:r>
      <w:r w:rsidR="00653DA3" w:rsidRPr="002F6635">
        <w:rPr>
          <w:rFonts w:ascii="仿宋" w:eastAsia="仿宋" w:hAnsi="仿宋" w:hint="eastAsia"/>
          <w:b/>
          <w:sz w:val="32"/>
          <w:szCs w:val="32"/>
        </w:rPr>
        <w:t>上海市城镇联社</w:t>
      </w:r>
      <w:r w:rsidR="00653DA3" w:rsidRPr="002F6635">
        <w:rPr>
          <w:rFonts w:ascii="仿宋" w:eastAsia="仿宋" w:hAnsi="仿宋" w:hint="eastAsia"/>
          <w:sz w:val="32"/>
          <w:szCs w:val="32"/>
        </w:rPr>
        <w:t>盘活存量资产，引进外部资源，实现了业务由内部小循环向外部大循环的转变。</w:t>
      </w:r>
      <w:r w:rsidRPr="00270FCD">
        <w:rPr>
          <w:rFonts w:ascii="仿宋" w:eastAsia="仿宋" w:hAnsi="仿宋" w:hint="eastAsia"/>
          <w:b/>
          <w:sz w:val="32"/>
          <w:szCs w:val="32"/>
        </w:rPr>
        <w:t>山东联社</w:t>
      </w:r>
      <w:r w:rsidRPr="00270FCD">
        <w:rPr>
          <w:rFonts w:ascii="仿宋" w:eastAsia="仿宋" w:hAnsi="仿宋" w:hint="eastAsia"/>
          <w:sz w:val="32"/>
          <w:szCs w:val="32"/>
        </w:rPr>
        <w:t>联合省国防科工办召开全省军民融合企业座谈会，培育军民融合发展新动能</w:t>
      </w:r>
      <w:r>
        <w:rPr>
          <w:rFonts w:ascii="仿宋" w:eastAsia="仿宋" w:hAnsi="仿宋" w:hint="eastAsia"/>
          <w:sz w:val="32"/>
          <w:szCs w:val="32"/>
        </w:rPr>
        <w:t>，</w:t>
      </w:r>
      <w:r w:rsidRPr="00270FCD">
        <w:rPr>
          <w:rFonts w:ascii="仿宋" w:eastAsia="仿宋" w:hAnsi="仿宋" w:hint="eastAsia"/>
          <w:sz w:val="32"/>
          <w:szCs w:val="32"/>
        </w:rPr>
        <w:t>催生跨界融合新业态。</w:t>
      </w:r>
      <w:r w:rsidRPr="00270FCD">
        <w:rPr>
          <w:rFonts w:ascii="仿宋" w:eastAsia="仿宋" w:hAnsi="仿宋" w:hint="eastAsia"/>
          <w:b/>
          <w:sz w:val="32"/>
          <w:szCs w:val="32"/>
        </w:rPr>
        <w:t>泉州联社</w:t>
      </w:r>
      <w:r>
        <w:rPr>
          <w:rFonts w:ascii="仿宋" w:eastAsia="仿宋" w:hAnsi="仿宋" w:hint="eastAsia"/>
          <w:sz w:val="32"/>
          <w:szCs w:val="32"/>
        </w:rPr>
        <w:t>搭建工艺美术交易平台、</w:t>
      </w:r>
      <w:r w:rsidRPr="00270FCD">
        <w:rPr>
          <w:rFonts w:ascii="仿宋" w:eastAsia="仿宋" w:hAnsi="仿宋" w:hint="eastAsia"/>
          <w:sz w:val="32"/>
          <w:szCs w:val="32"/>
        </w:rPr>
        <w:lastRenderedPageBreak/>
        <w:t>成立工艺美术研究院，</w:t>
      </w:r>
      <w:r>
        <w:rPr>
          <w:rFonts w:ascii="仿宋" w:eastAsia="仿宋" w:hAnsi="仿宋" w:hint="eastAsia"/>
          <w:sz w:val="32"/>
          <w:szCs w:val="32"/>
        </w:rPr>
        <w:t>形成了</w:t>
      </w:r>
      <w:r w:rsidRPr="00270FCD">
        <w:rPr>
          <w:rFonts w:ascii="仿宋" w:eastAsia="仿宋" w:hAnsi="仿宋" w:hint="eastAsia"/>
          <w:sz w:val="32"/>
          <w:szCs w:val="32"/>
        </w:rPr>
        <w:t>工艺美术传承保护、研发创新、培训交流和融合</w:t>
      </w:r>
      <w:r>
        <w:rPr>
          <w:rFonts w:ascii="仿宋" w:eastAsia="仿宋" w:hAnsi="仿宋" w:hint="eastAsia"/>
          <w:sz w:val="32"/>
          <w:szCs w:val="32"/>
        </w:rPr>
        <w:t>共享的新</w:t>
      </w:r>
      <w:r w:rsidRPr="00270FCD">
        <w:rPr>
          <w:rFonts w:ascii="仿宋" w:eastAsia="仿宋" w:hAnsi="仿宋" w:hint="eastAsia"/>
          <w:sz w:val="32"/>
          <w:szCs w:val="32"/>
        </w:rPr>
        <w:t>发展</w:t>
      </w:r>
      <w:r>
        <w:rPr>
          <w:rFonts w:ascii="仿宋" w:eastAsia="仿宋" w:hAnsi="仿宋" w:hint="eastAsia"/>
          <w:sz w:val="32"/>
          <w:szCs w:val="32"/>
        </w:rPr>
        <w:t>机制</w:t>
      </w:r>
      <w:r w:rsidRPr="00270FCD">
        <w:rPr>
          <w:rFonts w:ascii="仿宋" w:eastAsia="仿宋" w:hAnsi="仿宋" w:hint="eastAsia"/>
          <w:sz w:val="32"/>
          <w:szCs w:val="32"/>
        </w:rPr>
        <w:t>。</w:t>
      </w:r>
    </w:p>
    <w:p w:rsidR="00DD5A2B" w:rsidRDefault="00DD5A2B" w:rsidP="00FE437D">
      <w:pPr>
        <w:pStyle w:val="Default"/>
        <w:spacing w:line="580" w:lineRule="exact"/>
        <w:ind w:firstLineChars="200" w:firstLine="643"/>
        <w:rPr>
          <w:rFonts w:hAnsi="仿宋"/>
          <w:sz w:val="32"/>
          <w:szCs w:val="32"/>
        </w:rPr>
      </w:pPr>
      <w:r>
        <w:rPr>
          <w:rFonts w:hAnsi="仿宋" w:hint="eastAsia"/>
          <w:b/>
          <w:sz w:val="32"/>
          <w:szCs w:val="32"/>
        </w:rPr>
        <w:t>三是</w:t>
      </w:r>
      <w:r w:rsidRPr="00270FCD">
        <w:rPr>
          <w:rFonts w:hAnsi="仿宋" w:hint="eastAsia"/>
          <w:b/>
          <w:sz w:val="32"/>
          <w:szCs w:val="32"/>
        </w:rPr>
        <w:t>资产保值增值。</w:t>
      </w:r>
      <w:r w:rsidRPr="00B16E87">
        <w:rPr>
          <w:rFonts w:hAnsi="仿宋" w:hint="eastAsia"/>
          <w:b/>
          <w:snapToGrid w:val="0"/>
          <w:sz w:val="32"/>
          <w:szCs w:val="32"/>
        </w:rPr>
        <w:t>北京联社</w:t>
      </w:r>
      <w:r w:rsidRPr="0046465C">
        <w:rPr>
          <w:rFonts w:hAnsi="仿宋" w:hint="eastAsia"/>
          <w:snapToGrid w:val="0"/>
          <w:color w:val="auto"/>
          <w:sz w:val="32"/>
          <w:szCs w:val="32"/>
        </w:rPr>
        <w:t>提升</w:t>
      </w:r>
      <w:r>
        <w:rPr>
          <w:rFonts w:hAnsi="仿宋" w:hint="eastAsia"/>
          <w:snapToGrid w:val="0"/>
          <w:color w:val="auto"/>
          <w:sz w:val="32"/>
          <w:szCs w:val="32"/>
        </w:rPr>
        <w:t>出资</w:t>
      </w:r>
      <w:r w:rsidRPr="0046465C">
        <w:rPr>
          <w:rFonts w:hAnsi="仿宋" w:hint="eastAsia"/>
          <w:snapToGrid w:val="0"/>
          <w:color w:val="auto"/>
          <w:sz w:val="32"/>
          <w:szCs w:val="32"/>
        </w:rPr>
        <w:t>企业创利水平，</w:t>
      </w:r>
      <w:r>
        <w:rPr>
          <w:rFonts w:hAnsi="仿宋" w:hint="eastAsia"/>
          <w:snapToGrid w:val="0"/>
          <w:color w:val="auto"/>
          <w:sz w:val="32"/>
          <w:szCs w:val="32"/>
        </w:rPr>
        <w:t>加强</w:t>
      </w:r>
      <w:r w:rsidRPr="0046465C">
        <w:rPr>
          <w:rFonts w:hAnsi="仿宋" w:hint="eastAsia"/>
          <w:snapToGrid w:val="0"/>
          <w:color w:val="auto"/>
          <w:sz w:val="32"/>
          <w:szCs w:val="32"/>
        </w:rPr>
        <w:t>对</w:t>
      </w:r>
      <w:r>
        <w:rPr>
          <w:rFonts w:hAnsi="仿宋" w:hint="eastAsia"/>
          <w:snapToGrid w:val="0"/>
          <w:color w:val="auto"/>
          <w:sz w:val="32"/>
          <w:szCs w:val="32"/>
        </w:rPr>
        <w:t>资产</w:t>
      </w:r>
      <w:r w:rsidRPr="0046465C">
        <w:rPr>
          <w:rFonts w:hAnsi="仿宋" w:hint="eastAsia"/>
          <w:snapToGrid w:val="0"/>
          <w:color w:val="auto"/>
          <w:sz w:val="32"/>
          <w:szCs w:val="32"/>
        </w:rPr>
        <w:t>监管力度，</w:t>
      </w:r>
      <w:r w:rsidRPr="0046465C">
        <w:rPr>
          <w:rFonts w:hAnsi="仿宋" w:hint="eastAsia"/>
          <w:bCs/>
          <w:color w:val="auto"/>
          <w:sz w:val="32"/>
          <w:szCs w:val="32"/>
          <w:shd w:val="clear" w:color="auto" w:fill="FFFFFF"/>
        </w:rPr>
        <w:t>经营管理水平明显提高，</w:t>
      </w:r>
      <w:r w:rsidRPr="0046465C">
        <w:rPr>
          <w:rFonts w:hAnsi="仿宋" w:hint="eastAsia"/>
          <w:snapToGrid w:val="0"/>
          <w:color w:val="auto"/>
          <w:sz w:val="32"/>
          <w:szCs w:val="32"/>
        </w:rPr>
        <w:t>保值增值</w:t>
      </w:r>
      <w:r>
        <w:rPr>
          <w:rFonts w:hAnsi="仿宋" w:hint="eastAsia"/>
          <w:snapToGrid w:val="0"/>
          <w:color w:val="auto"/>
          <w:sz w:val="32"/>
          <w:szCs w:val="32"/>
        </w:rPr>
        <w:t>能力明显增强</w:t>
      </w:r>
      <w:r w:rsidRPr="0046465C">
        <w:rPr>
          <w:rFonts w:hAnsi="仿宋" w:hint="eastAsia"/>
          <w:snapToGrid w:val="0"/>
          <w:color w:val="auto"/>
          <w:sz w:val="32"/>
          <w:szCs w:val="32"/>
        </w:rPr>
        <w:t>。</w:t>
      </w:r>
      <w:r w:rsidRPr="0060091E">
        <w:rPr>
          <w:rFonts w:hAnsi="仿宋" w:hint="eastAsia"/>
          <w:b/>
          <w:sz w:val="32"/>
          <w:szCs w:val="32"/>
        </w:rPr>
        <w:t>上海市生产服务合作联社</w:t>
      </w:r>
      <w:r w:rsidRPr="0060091E">
        <w:rPr>
          <w:rFonts w:hAnsi="仿宋" w:hint="eastAsia"/>
          <w:sz w:val="32"/>
          <w:szCs w:val="32"/>
        </w:rPr>
        <w:t>成立财务中心，</w:t>
      </w:r>
      <w:r>
        <w:rPr>
          <w:rFonts w:hAnsi="仿宋" w:hint="eastAsia"/>
          <w:sz w:val="32"/>
          <w:szCs w:val="32"/>
        </w:rPr>
        <w:t>推行</w:t>
      </w:r>
      <w:r w:rsidRPr="0060091E">
        <w:rPr>
          <w:rFonts w:hAnsi="仿宋" w:hint="eastAsia"/>
          <w:sz w:val="32"/>
          <w:szCs w:val="32"/>
        </w:rPr>
        <w:t>联社系统财务双重管理与考核</w:t>
      </w:r>
      <w:r>
        <w:rPr>
          <w:rFonts w:hAnsi="仿宋" w:hint="eastAsia"/>
          <w:sz w:val="32"/>
          <w:szCs w:val="32"/>
        </w:rPr>
        <w:t>，依法维权</w:t>
      </w:r>
      <w:r w:rsidRPr="0060091E">
        <w:rPr>
          <w:rFonts w:hAnsi="仿宋" w:hint="eastAsia"/>
          <w:sz w:val="32"/>
          <w:szCs w:val="32"/>
        </w:rPr>
        <w:t>处理纠纷，盘活存量房产，帮助所属公司扭亏为盈</w:t>
      </w:r>
      <w:r w:rsidRPr="0060091E">
        <w:rPr>
          <w:rFonts w:hAnsi="仿宋" w:hint="eastAsia"/>
          <w:bCs/>
          <w:sz w:val="32"/>
          <w:szCs w:val="32"/>
        </w:rPr>
        <w:t>。</w:t>
      </w:r>
      <w:r w:rsidRPr="00270FCD">
        <w:rPr>
          <w:rFonts w:hAnsi="仿宋" w:hint="eastAsia"/>
          <w:b/>
          <w:sz w:val="32"/>
          <w:szCs w:val="32"/>
        </w:rPr>
        <w:t>山东联社</w:t>
      </w:r>
      <w:r>
        <w:rPr>
          <w:rFonts w:hAnsi="仿宋" w:hint="eastAsia"/>
          <w:sz w:val="32"/>
          <w:szCs w:val="32"/>
        </w:rPr>
        <w:t>制定《集体资产监督管理实施意见》和《派出董事、监事管理办法》，成立</w:t>
      </w:r>
      <w:r w:rsidRPr="00270FCD">
        <w:rPr>
          <w:rFonts w:hAnsi="仿宋" w:hint="eastAsia"/>
          <w:sz w:val="32"/>
          <w:szCs w:val="32"/>
        </w:rPr>
        <w:t>集体资产监督管理委员会，</w:t>
      </w:r>
      <w:r>
        <w:rPr>
          <w:rFonts w:hAnsi="仿宋" w:hint="eastAsia"/>
          <w:sz w:val="32"/>
          <w:szCs w:val="32"/>
        </w:rPr>
        <w:t>完善</w:t>
      </w:r>
      <w:r w:rsidRPr="00270FCD">
        <w:rPr>
          <w:rFonts w:hAnsi="仿宋" w:hint="eastAsia"/>
          <w:sz w:val="32"/>
          <w:szCs w:val="32"/>
        </w:rPr>
        <w:t>了资产监管体制。</w:t>
      </w:r>
      <w:r w:rsidRPr="00270FCD">
        <w:rPr>
          <w:rFonts w:hAnsi="仿宋" w:hint="eastAsia"/>
          <w:b/>
          <w:sz w:val="32"/>
          <w:szCs w:val="32"/>
        </w:rPr>
        <w:t>江西省联社</w:t>
      </w:r>
      <w:r>
        <w:rPr>
          <w:rFonts w:hAnsi="仿宋" w:hint="eastAsia"/>
          <w:sz w:val="32"/>
          <w:szCs w:val="32"/>
        </w:rPr>
        <w:t>加强</w:t>
      </w:r>
      <w:r w:rsidRPr="00270FCD">
        <w:rPr>
          <w:rFonts w:hAnsi="仿宋" w:hint="eastAsia"/>
          <w:sz w:val="32"/>
          <w:szCs w:val="32"/>
        </w:rPr>
        <w:t>拆迁</w:t>
      </w:r>
      <w:r w:rsidRPr="00270FCD">
        <w:rPr>
          <w:rFonts w:hAnsi="仿宋"/>
          <w:sz w:val="32"/>
          <w:szCs w:val="32"/>
        </w:rPr>
        <w:t>土地回购收</w:t>
      </w:r>
      <w:r w:rsidRPr="00EB46DF">
        <w:rPr>
          <w:rFonts w:hAnsi="仿宋"/>
          <w:sz w:val="32"/>
          <w:szCs w:val="32"/>
        </w:rPr>
        <w:t>储</w:t>
      </w:r>
      <w:r>
        <w:rPr>
          <w:rFonts w:hAnsi="仿宋" w:hint="eastAsia"/>
          <w:sz w:val="32"/>
          <w:szCs w:val="32"/>
        </w:rPr>
        <w:t>、</w:t>
      </w:r>
      <w:r w:rsidRPr="00270FCD">
        <w:rPr>
          <w:rFonts w:hAnsi="仿宋"/>
          <w:sz w:val="32"/>
          <w:szCs w:val="32"/>
        </w:rPr>
        <w:t>房产置换工作，确保资产保值增值。</w:t>
      </w:r>
    </w:p>
    <w:p w:rsidR="00DD5A2B" w:rsidRPr="00FE437D" w:rsidRDefault="00DD5A2B" w:rsidP="00FE437D">
      <w:pPr>
        <w:widowControl/>
        <w:spacing w:line="580" w:lineRule="exact"/>
        <w:ind w:firstLine="640"/>
        <w:rPr>
          <w:rFonts w:ascii="仿宋" w:eastAsia="仿宋" w:hAnsi="仿宋" w:cs="Helvetica"/>
          <w:color w:val="000000"/>
          <w:kern w:val="0"/>
          <w:sz w:val="32"/>
          <w:szCs w:val="32"/>
        </w:rPr>
      </w:pPr>
      <w:r w:rsidRPr="00270FCD">
        <w:rPr>
          <w:rFonts w:ascii="仿宋" w:eastAsia="仿宋" w:hAnsi="仿宋" w:hint="eastAsia"/>
          <w:b/>
          <w:sz w:val="32"/>
          <w:szCs w:val="32"/>
        </w:rPr>
        <w:t>四是维护职工合法权益。河南省联社</w:t>
      </w:r>
      <w:r>
        <w:rPr>
          <w:rFonts w:ascii="仿宋" w:eastAsia="仿宋" w:hAnsi="仿宋" w:hint="eastAsia"/>
          <w:sz w:val="32"/>
          <w:szCs w:val="32"/>
        </w:rPr>
        <w:t>加强</w:t>
      </w:r>
      <w:r w:rsidRPr="00270FCD">
        <w:rPr>
          <w:rFonts w:ascii="仿宋" w:eastAsia="仿宋" w:hAnsi="仿宋" w:hint="eastAsia"/>
          <w:sz w:val="32"/>
          <w:szCs w:val="32"/>
        </w:rPr>
        <w:t>退休人员管理移交工作，</w:t>
      </w:r>
      <w:r>
        <w:rPr>
          <w:rFonts w:ascii="仿宋" w:eastAsia="仿宋" w:hAnsi="仿宋" w:hint="eastAsia"/>
          <w:sz w:val="32"/>
          <w:szCs w:val="32"/>
        </w:rPr>
        <w:t>有效</w:t>
      </w:r>
      <w:r w:rsidRPr="00270FCD">
        <w:rPr>
          <w:rFonts w:ascii="仿宋" w:eastAsia="仿宋" w:hAnsi="仿宋" w:hint="eastAsia"/>
          <w:sz w:val="32"/>
          <w:szCs w:val="32"/>
        </w:rPr>
        <w:t>解决了医保和法律纠纷等遗留问题。</w:t>
      </w:r>
      <w:r w:rsidRPr="009B2C33">
        <w:rPr>
          <w:rFonts w:ascii="仿宋" w:eastAsia="仿宋" w:hAnsi="仿宋" w:hint="eastAsia"/>
          <w:b/>
          <w:sz w:val="32"/>
          <w:szCs w:val="32"/>
        </w:rPr>
        <w:t>江西联社</w:t>
      </w:r>
      <w:r w:rsidRPr="001502C3">
        <w:rPr>
          <w:rFonts w:ascii="仿宋" w:eastAsia="仿宋" w:hAnsi="仿宋" w:hint="eastAsia"/>
          <w:sz w:val="32"/>
          <w:szCs w:val="32"/>
        </w:rPr>
        <w:t>较好地维护了</w:t>
      </w:r>
      <w:r w:rsidRPr="009B2C33">
        <w:rPr>
          <w:rFonts w:ascii="仿宋" w:eastAsia="仿宋" w:hAnsi="仿宋" w:hint="eastAsia"/>
          <w:sz w:val="32"/>
          <w:szCs w:val="32"/>
        </w:rPr>
        <w:t>大集体企业未参保退休人员的生活补助。</w:t>
      </w:r>
      <w:r w:rsidRPr="00270FCD">
        <w:rPr>
          <w:rFonts w:ascii="仿宋" w:eastAsia="仿宋" w:hAnsi="仿宋" w:cs="Helvetica" w:hint="eastAsia"/>
          <w:b/>
          <w:bCs/>
          <w:color w:val="000000"/>
          <w:kern w:val="0"/>
          <w:sz w:val="32"/>
          <w:szCs w:val="32"/>
        </w:rPr>
        <w:t>乌鲁木齐市联社</w:t>
      </w:r>
      <w:r w:rsidRPr="00F03268">
        <w:rPr>
          <w:rFonts w:ascii="仿宋" w:eastAsia="仿宋" w:hAnsi="仿宋" w:cs="Helvetica" w:hint="eastAsia"/>
          <w:color w:val="000000"/>
          <w:kern w:val="0"/>
          <w:sz w:val="32"/>
          <w:szCs w:val="32"/>
        </w:rPr>
        <w:t>为退休人员提供政策咨询，</w:t>
      </w:r>
      <w:r>
        <w:rPr>
          <w:rFonts w:ascii="仿宋" w:eastAsia="仿宋" w:hAnsi="仿宋" w:cs="Helvetica" w:hint="eastAsia"/>
          <w:color w:val="000000"/>
          <w:kern w:val="0"/>
          <w:sz w:val="32"/>
          <w:szCs w:val="32"/>
        </w:rPr>
        <w:t>认真</w:t>
      </w:r>
      <w:r w:rsidRPr="00270FCD">
        <w:rPr>
          <w:rFonts w:ascii="仿宋" w:eastAsia="仿宋" w:hAnsi="仿宋" w:cs="Helvetica" w:hint="eastAsia"/>
          <w:color w:val="000000"/>
          <w:kern w:val="0"/>
          <w:sz w:val="32"/>
          <w:szCs w:val="32"/>
        </w:rPr>
        <w:t>处理</w:t>
      </w:r>
      <w:r>
        <w:rPr>
          <w:rFonts w:ascii="仿宋" w:eastAsia="仿宋" w:hAnsi="仿宋" w:cs="Helvetica" w:hint="eastAsia"/>
          <w:color w:val="000000"/>
          <w:kern w:val="0"/>
          <w:sz w:val="32"/>
          <w:szCs w:val="32"/>
        </w:rPr>
        <w:t>好</w:t>
      </w:r>
      <w:r w:rsidRPr="00270FCD">
        <w:rPr>
          <w:rFonts w:ascii="仿宋" w:eastAsia="仿宋" w:hAnsi="仿宋" w:cs="Helvetica" w:hint="eastAsia"/>
          <w:color w:val="000000"/>
          <w:kern w:val="0"/>
          <w:sz w:val="32"/>
          <w:szCs w:val="32"/>
        </w:rPr>
        <w:t>集体企业改制</w:t>
      </w:r>
      <w:r>
        <w:rPr>
          <w:rFonts w:ascii="仿宋" w:eastAsia="仿宋" w:hAnsi="仿宋" w:cs="Helvetica" w:hint="eastAsia"/>
          <w:color w:val="000000"/>
          <w:kern w:val="0"/>
          <w:sz w:val="32"/>
          <w:szCs w:val="32"/>
        </w:rPr>
        <w:t>的</w:t>
      </w:r>
      <w:r w:rsidRPr="00270FCD">
        <w:rPr>
          <w:rFonts w:ascii="仿宋" w:eastAsia="仿宋" w:hAnsi="仿宋" w:cs="Helvetica" w:hint="eastAsia"/>
          <w:color w:val="000000"/>
          <w:kern w:val="0"/>
          <w:sz w:val="32"/>
          <w:szCs w:val="32"/>
        </w:rPr>
        <w:t>历史遗留问题。</w:t>
      </w:r>
    </w:p>
    <w:p w:rsidR="00DD5A2B" w:rsidRDefault="00DD5A2B" w:rsidP="00FE437D">
      <w:pPr>
        <w:adjustRightInd w:val="0"/>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（三）推动行业科技</w:t>
      </w:r>
      <w:r w:rsidRPr="00270FCD">
        <w:rPr>
          <w:rFonts w:ascii="楷体" w:eastAsia="楷体" w:hAnsi="楷体" w:cs="楷体" w:hint="eastAsia"/>
          <w:b/>
          <w:sz w:val="32"/>
          <w:szCs w:val="32"/>
        </w:rPr>
        <w:t>进步，增强创新驱动</w:t>
      </w:r>
      <w:r>
        <w:rPr>
          <w:rFonts w:ascii="楷体" w:eastAsia="楷体" w:hAnsi="楷体" w:cs="楷体" w:hint="eastAsia"/>
          <w:b/>
          <w:sz w:val="32"/>
          <w:szCs w:val="32"/>
        </w:rPr>
        <w:t>能力</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--加强科技项目研究。</w:t>
      </w:r>
      <w:r w:rsidRPr="00BE2CF8">
        <w:rPr>
          <w:rFonts w:ascii="仿宋" w:eastAsia="仿宋" w:hAnsi="仿宋" w:cs="仿宋" w:hint="eastAsia"/>
          <w:sz w:val="32"/>
          <w:szCs w:val="32"/>
        </w:rPr>
        <w:t>组织</w:t>
      </w:r>
      <w:r>
        <w:rPr>
          <w:rFonts w:ascii="仿宋" w:eastAsia="仿宋" w:hAnsi="仿宋" w:cs="仿宋" w:hint="eastAsia"/>
          <w:sz w:val="32"/>
          <w:szCs w:val="32"/>
        </w:rPr>
        <w:t>完成中国工程院轻工制造强基战略研究报告，</w:t>
      </w:r>
      <w:r w:rsidR="00E6567E">
        <w:rPr>
          <w:rFonts w:ascii="仿宋" w:eastAsia="仿宋" w:hAnsi="仿宋" w:cs="仿宋" w:hint="eastAsia"/>
          <w:sz w:val="32"/>
          <w:szCs w:val="32"/>
        </w:rPr>
        <w:t>提出</w:t>
      </w:r>
      <w:r w:rsidR="0003258A">
        <w:rPr>
          <w:rFonts w:ascii="仿宋" w:eastAsia="仿宋" w:hAnsi="仿宋" w:cs="仿宋" w:hint="eastAsia"/>
          <w:sz w:val="32"/>
          <w:szCs w:val="32"/>
        </w:rPr>
        <w:t xml:space="preserve"> </w:t>
      </w:r>
      <w:r w:rsidR="00E6567E">
        <w:rPr>
          <w:rFonts w:ascii="仿宋" w:eastAsia="仿宋" w:hAnsi="仿宋" w:cs="仿宋" w:hint="eastAsia"/>
          <w:sz w:val="32"/>
          <w:szCs w:val="32"/>
        </w:rPr>
        <w:t>“四</w:t>
      </w:r>
      <w:r w:rsidR="00E6567E" w:rsidRPr="00EB46DF">
        <w:rPr>
          <w:rFonts w:ascii="仿宋" w:eastAsia="仿宋" w:hAnsi="仿宋" w:cs="仿宋" w:hint="eastAsia"/>
          <w:color w:val="000000"/>
          <w:sz w:val="32"/>
          <w:szCs w:val="32"/>
        </w:rPr>
        <w:t>基</w:t>
      </w:r>
      <w:r w:rsidR="00E6567E">
        <w:rPr>
          <w:rFonts w:ascii="仿宋" w:eastAsia="仿宋" w:hAnsi="仿宋" w:cs="仿宋" w:hint="eastAsia"/>
          <w:sz w:val="32"/>
          <w:szCs w:val="32"/>
        </w:rPr>
        <w:t>”发展重点</w:t>
      </w:r>
      <w:r w:rsidR="0003258A">
        <w:rPr>
          <w:rFonts w:ascii="仿宋" w:eastAsia="仿宋" w:hAnsi="仿宋" w:cs="仿宋" w:hint="eastAsia"/>
          <w:sz w:val="32"/>
          <w:szCs w:val="32"/>
        </w:rPr>
        <w:t>40余项；</w:t>
      </w:r>
      <w:r w:rsidR="0003258A" w:rsidRPr="0003258A">
        <w:rPr>
          <w:rFonts w:ascii="仿宋" w:eastAsia="仿宋" w:hAnsi="仿宋" w:cs="仿宋" w:hint="eastAsia"/>
          <w:sz w:val="32"/>
          <w:szCs w:val="32"/>
        </w:rPr>
        <w:t>完成《中国制造2025》轻工业投资方向研究报告，提出技术改造项目86项</w:t>
      </w:r>
      <w:r w:rsidR="0003258A">
        <w:rPr>
          <w:rFonts w:ascii="仿宋" w:eastAsia="仿宋" w:hAnsi="仿宋" w:cs="仿宋" w:hint="eastAsia"/>
          <w:sz w:val="32"/>
          <w:szCs w:val="32"/>
        </w:rPr>
        <w:t>、</w:t>
      </w:r>
      <w:r w:rsidR="0003258A" w:rsidRPr="0003258A">
        <w:rPr>
          <w:rFonts w:ascii="仿宋" w:eastAsia="仿宋" w:hAnsi="仿宋" w:cs="仿宋" w:hint="eastAsia"/>
          <w:sz w:val="32"/>
          <w:szCs w:val="32"/>
        </w:rPr>
        <w:t>强基工程项目5项</w:t>
      </w:r>
      <w:r>
        <w:rPr>
          <w:rFonts w:ascii="仿宋" w:eastAsia="仿宋" w:hAnsi="仿宋" w:cs="仿宋" w:hint="eastAsia"/>
          <w:sz w:val="32"/>
          <w:szCs w:val="32"/>
        </w:rPr>
        <w:t>；参与中国工程院“制造业服务化发展战略研究”；参与国家发展改革委“轻工业关键共性技术”课题研究；完成国家科技支撑计划“绿色制革制鞋材料的研发”课题。</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lastRenderedPageBreak/>
        <w:t>--推荐重点科技项目。</w:t>
      </w:r>
      <w:r>
        <w:rPr>
          <w:rFonts w:ascii="仿宋" w:eastAsia="仿宋" w:hAnsi="仿宋" w:cs="仿宋" w:hint="eastAsia"/>
          <w:sz w:val="32"/>
          <w:szCs w:val="32"/>
        </w:rPr>
        <w:t>向科技部推荐“智能机器人”、“实木家具机器人喷涂”等14个重点研发计划项目。组织实施“非石棉纤维密封过滤材料开发”等4个国家科技支撑计划项目。承担“典型轻工产品取水定额标准及评估”重点研发项目。组织“制笔锻件材料及制备技术研发”项目参加“十二五”科技成果展。</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--奖励轻工科技进步。</w:t>
      </w:r>
      <w:r>
        <w:rPr>
          <w:rFonts w:ascii="仿宋" w:eastAsia="仿宋" w:hAnsi="仿宋" w:cs="仿宋" w:hint="eastAsia"/>
          <w:sz w:val="32"/>
          <w:szCs w:val="32"/>
        </w:rPr>
        <w:t>修订《中国轻工业联合会科学技术奖励办法实施细则》；</w:t>
      </w:r>
      <w:r w:rsidR="00403EED">
        <w:rPr>
          <w:rFonts w:ascii="仿宋" w:eastAsia="仿宋" w:hAnsi="仿宋" w:cs="仿宋" w:hint="eastAsia"/>
          <w:sz w:val="32"/>
          <w:szCs w:val="32"/>
        </w:rPr>
        <w:t>表彰</w:t>
      </w:r>
      <w:r>
        <w:rPr>
          <w:rFonts w:ascii="仿宋" w:eastAsia="仿宋" w:hAnsi="仿宋" w:cs="仿宋" w:hint="eastAsia"/>
          <w:sz w:val="32"/>
          <w:szCs w:val="32"/>
        </w:rPr>
        <w:t>2016年度中轻</w:t>
      </w:r>
      <w:r w:rsidR="00403EED">
        <w:rPr>
          <w:rFonts w:ascii="仿宋" w:eastAsia="仿宋" w:hAnsi="仿宋" w:cs="仿宋" w:hint="eastAsia"/>
          <w:sz w:val="32"/>
          <w:szCs w:val="32"/>
        </w:rPr>
        <w:t>联科学技术奖励</w:t>
      </w:r>
      <w:r>
        <w:rPr>
          <w:rFonts w:ascii="仿宋" w:eastAsia="仿宋" w:hAnsi="仿宋" w:cs="仿宋" w:hint="eastAsia"/>
          <w:sz w:val="32"/>
          <w:szCs w:val="32"/>
        </w:rPr>
        <w:t>166项，</w:t>
      </w:r>
      <w:r w:rsidR="00403EED">
        <w:rPr>
          <w:rFonts w:ascii="仿宋" w:eastAsia="仿宋" w:hAnsi="仿宋" w:cs="仿宋" w:hint="eastAsia"/>
          <w:sz w:val="32"/>
          <w:szCs w:val="32"/>
        </w:rPr>
        <w:t>其中，</w:t>
      </w:r>
      <w:r>
        <w:rPr>
          <w:rFonts w:ascii="仿宋" w:eastAsia="仿宋" w:hAnsi="仿宋" w:cs="仿宋" w:hint="eastAsia"/>
          <w:sz w:val="32"/>
          <w:szCs w:val="32"/>
        </w:rPr>
        <w:t>一等奖29项、二等奖54项、三等奖83项；推荐国家科学技术奖励项目16项，补充国家科技奖励专家库轻工领域专家108人；组织开展第二届中国轻工业优秀设计奖评选工作，评选出“至尊金奖”5项、“金奖”20项；组织评选“轻工企业管理现代化创新成果”13项；推荐10家企业和6个项目参加第五届中国工业大奖评选。</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--组织科技成果鉴定。</w:t>
      </w:r>
      <w:r>
        <w:rPr>
          <w:rFonts w:ascii="仿宋" w:eastAsia="仿宋" w:hAnsi="仿宋" w:cs="仿宋" w:hint="eastAsia"/>
          <w:sz w:val="32"/>
          <w:szCs w:val="32"/>
        </w:rPr>
        <w:t>修订《中国轻工业联合会科学技术成果鉴定办法》，新增院士、专家推荐渠道，组织</w:t>
      </w:r>
      <w:r w:rsidR="00FE437D">
        <w:rPr>
          <w:rFonts w:ascii="仿宋" w:eastAsia="仿宋" w:hAnsi="仿宋" w:cs="仿宋" w:hint="eastAsia"/>
          <w:sz w:val="32"/>
          <w:szCs w:val="32"/>
        </w:rPr>
        <w:t>轻工科技成果</w:t>
      </w:r>
      <w:r>
        <w:rPr>
          <w:rFonts w:ascii="仿宋" w:eastAsia="仿宋" w:hAnsi="仿宋" w:cs="仿宋" w:hint="eastAsia"/>
          <w:sz w:val="32"/>
          <w:szCs w:val="32"/>
        </w:rPr>
        <w:t>评价，全年完成科技成果鉴定130项，为轻工科技成果转化应用提供了权威基础。</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--组织行业科技攻关。</w:t>
      </w:r>
      <w:r w:rsidRPr="004472A7">
        <w:rPr>
          <w:rFonts w:ascii="仿宋" w:eastAsia="仿宋" w:hAnsi="仿宋" w:cs="仿宋" w:hint="eastAsia"/>
          <w:sz w:val="32"/>
          <w:szCs w:val="32"/>
        </w:rPr>
        <w:t>会同</w:t>
      </w:r>
      <w:r>
        <w:rPr>
          <w:rFonts w:ascii="仿宋" w:eastAsia="仿宋" w:hAnsi="仿宋" w:cs="仿宋" w:hint="eastAsia"/>
          <w:sz w:val="32"/>
          <w:szCs w:val="32"/>
        </w:rPr>
        <w:t>轻工行业协会、高等院校、科研院所和轻工重点企业，组织开展乐器行业技术路线、乐器声学木材、制笔环保材料、皮革关键酶制剂、塑料制品短流程精细加工等8个行业17</w:t>
      </w:r>
      <w:r w:rsidR="00FE437D">
        <w:rPr>
          <w:rFonts w:ascii="仿宋" w:eastAsia="仿宋" w:hAnsi="仿宋" w:cs="仿宋" w:hint="eastAsia"/>
          <w:sz w:val="32"/>
          <w:szCs w:val="32"/>
        </w:rPr>
        <w:t>项重点科技项目攻关，为轻工行业转型升级</w:t>
      </w:r>
      <w:r>
        <w:rPr>
          <w:rFonts w:ascii="仿宋" w:eastAsia="仿宋" w:hAnsi="仿宋" w:cs="仿宋" w:hint="eastAsia"/>
          <w:sz w:val="32"/>
          <w:szCs w:val="32"/>
        </w:rPr>
        <w:t>提供了有力的技术支撑。</w:t>
      </w:r>
    </w:p>
    <w:p w:rsidR="00DD5A2B" w:rsidRDefault="00DD5A2B" w:rsidP="00FE437D">
      <w:pPr>
        <w:adjustRightInd w:val="0"/>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（四）发展绿色制造，推动环保节能</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sz w:val="32"/>
          <w:szCs w:val="32"/>
        </w:rPr>
        <w:t>--制定</w:t>
      </w:r>
      <w:r w:rsidRPr="000B0C6F">
        <w:rPr>
          <w:rFonts w:ascii="仿宋" w:eastAsia="仿宋" w:hAnsi="仿宋" w:cs="仿宋" w:hint="eastAsia"/>
          <w:b/>
          <w:sz w:val="32"/>
          <w:szCs w:val="32"/>
        </w:rPr>
        <w:t>绿色发展规划。</w:t>
      </w:r>
      <w:r w:rsidRPr="00BF0DB7">
        <w:rPr>
          <w:rFonts w:ascii="仿宋" w:eastAsia="仿宋" w:hAnsi="仿宋" w:cs="仿宋" w:hint="eastAsia"/>
          <w:sz w:val="32"/>
          <w:szCs w:val="32"/>
        </w:rPr>
        <w:t>接受</w:t>
      </w:r>
      <w:r>
        <w:rPr>
          <w:rFonts w:ascii="仿宋" w:eastAsia="仿宋" w:hAnsi="仿宋" w:cs="仿宋" w:hint="eastAsia"/>
          <w:sz w:val="32"/>
          <w:szCs w:val="32"/>
        </w:rPr>
        <w:t>工信部、环保部</w:t>
      </w:r>
      <w:r w:rsidRPr="00270FCD">
        <w:rPr>
          <w:rFonts w:ascii="仿宋" w:eastAsia="仿宋" w:hAnsi="仿宋" w:cs="仿宋" w:hint="eastAsia"/>
          <w:sz w:val="32"/>
          <w:szCs w:val="32"/>
        </w:rPr>
        <w:t>委托</w:t>
      </w:r>
      <w:r>
        <w:rPr>
          <w:rFonts w:ascii="仿宋" w:eastAsia="仿宋" w:hAnsi="仿宋" w:cs="仿宋" w:hint="eastAsia"/>
          <w:sz w:val="32"/>
          <w:szCs w:val="32"/>
        </w:rPr>
        <w:t>，组织编制了</w:t>
      </w:r>
      <w:r w:rsidRPr="00270FCD">
        <w:rPr>
          <w:rFonts w:ascii="仿宋" w:eastAsia="仿宋" w:hAnsi="仿宋" w:cs="仿宋" w:hint="eastAsia"/>
          <w:sz w:val="32"/>
          <w:szCs w:val="32"/>
        </w:rPr>
        <w:t>《中国工业绿色发展进展报告</w:t>
      </w:r>
      <w:r>
        <w:rPr>
          <w:rFonts w:ascii="仿宋" w:eastAsia="仿宋" w:hAnsi="仿宋" w:cs="仿宋" w:hint="eastAsia"/>
          <w:sz w:val="32"/>
          <w:szCs w:val="32"/>
        </w:rPr>
        <w:t>（2017</w:t>
      </w:r>
      <w:r w:rsidRPr="00270FCD">
        <w:rPr>
          <w:rFonts w:ascii="仿宋" w:eastAsia="仿宋" w:hAnsi="仿宋" w:cs="仿宋"/>
          <w:sz w:val="32"/>
          <w:szCs w:val="32"/>
        </w:rPr>
        <w:t>)》、《中国</w:t>
      </w:r>
      <w:r>
        <w:rPr>
          <w:rFonts w:ascii="仿宋" w:eastAsia="仿宋" w:hAnsi="仿宋" w:cs="仿宋" w:hint="eastAsia"/>
          <w:sz w:val="32"/>
          <w:szCs w:val="32"/>
        </w:rPr>
        <w:t>轻</w:t>
      </w:r>
      <w:r w:rsidRPr="00270FCD">
        <w:rPr>
          <w:rFonts w:ascii="仿宋" w:eastAsia="仿宋" w:hAnsi="仿宋" w:cs="仿宋"/>
          <w:sz w:val="32"/>
          <w:szCs w:val="32"/>
        </w:rPr>
        <w:t>工业节水产业发展报告(2016年)》</w:t>
      </w:r>
      <w:r>
        <w:rPr>
          <w:rFonts w:ascii="仿宋" w:eastAsia="仿宋" w:hAnsi="仿宋" w:cs="仿宋" w:hint="eastAsia"/>
          <w:sz w:val="32"/>
          <w:szCs w:val="32"/>
        </w:rPr>
        <w:t>、</w:t>
      </w:r>
      <w:r w:rsidRPr="00F03268">
        <w:rPr>
          <w:rFonts w:ascii="仿宋" w:eastAsia="仿宋" w:hAnsi="仿宋" w:cs="仿宋"/>
          <w:sz w:val="32"/>
          <w:szCs w:val="32"/>
        </w:rPr>
        <w:t>《水污染防治</w:t>
      </w:r>
      <w:r>
        <w:rPr>
          <w:rFonts w:ascii="仿宋" w:eastAsia="仿宋" w:hAnsi="仿宋" w:cs="仿宋" w:hint="eastAsia"/>
          <w:sz w:val="32"/>
          <w:szCs w:val="32"/>
        </w:rPr>
        <w:t>轻工</w:t>
      </w:r>
      <w:r w:rsidRPr="00F03268">
        <w:rPr>
          <w:rFonts w:ascii="仿宋" w:eastAsia="仿宋" w:hAnsi="仿宋" w:cs="仿宋"/>
          <w:sz w:val="32"/>
          <w:szCs w:val="32"/>
        </w:rPr>
        <w:t>行业清洁生产技术推行方案》</w:t>
      </w:r>
      <w:r>
        <w:rPr>
          <w:rFonts w:ascii="仿宋" w:eastAsia="仿宋" w:hAnsi="仿宋" w:cs="仿宋" w:hint="eastAsia"/>
          <w:sz w:val="32"/>
          <w:szCs w:val="32"/>
        </w:rPr>
        <w:t>。组织制定“</w:t>
      </w:r>
      <w:r w:rsidRPr="00270FCD">
        <w:rPr>
          <w:rFonts w:ascii="仿宋" w:eastAsia="仿宋" w:hAnsi="仿宋" w:cs="仿宋"/>
          <w:sz w:val="32"/>
          <w:szCs w:val="32"/>
        </w:rPr>
        <w:t>复合(印刷)塑料包装产业VOCs消减技术路线图</w:t>
      </w:r>
      <w:r>
        <w:rPr>
          <w:rFonts w:ascii="仿宋" w:eastAsia="仿宋" w:hAnsi="仿宋" w:cs="仿宋" w:hint="eastAsia"/>
          <w:sz w:val="32"/>
          <w:szCs w:val="32"/>
        </w:rPr>
        <w:t>”。组织开展</w:t>
      </w:r>
      <w:r w:rsidRPr="00270FCD">
        <w:rPr>
          <w:rFonts w:ascii="仿宋" w:eastAsia="仿宋" w:hAnsi="仿宋" w:cs="仿宋" w:hint="eastAsia"/>
          <w:sz w:val="32"/>
          <w:szCs w:val="32"/>
        </w:rPr>
        <w:t>“食品制造业排污许可证技术规范”</w:t>
      </w:r>
      <w:r>
        <w:rPr>
          <w:rFonts w:ascii="仿宋" w:eastAsia="仿宋" w:hAnsi="仿宋" w:cs="仿宋" w:hint="eastAsia"/>
          <w:sz w:val="32"/>
          <w:szCs w:val="32"/>
        </w:rPr>
        <w:t>研究</w:t>
      </w:r>
      <w:r w:rsidR="00FE437D">
        <w:rPr>
          <w:rFonts w:ascii="仿宋" w:eastAsia="仿宋" w:hAnsi="仿宋" w:cs="仿宋" w:hint="eastAsia"/>
          <w:sz w:val="32"/>
          <w:szCs w:val="32"/>
        </w:rPr>
        <w:t>，为轻工业绿色发展提供了进一步规划和指导。</w:t>
      </w:r>
    </w:p>
    <w:p w:rsidR="00DD5A2B" w:rsidRDefault="00DD5A2B" w:rsidP="00FE437D">
      <w:pPr>
        <w:adjustRightInd w:val="0"/>
        <w:snapToGrid w:val="0"/>
        <w:spacing w:line="580" w:lineRule="exact"/>
        <w:ind w:firstLineChars="200" w:firstLine="643"/>
        <w:rPr>
          <w:rFonts w:ascii="仿宋" w:eastAsia="仿宋" w:hAnsi="仿宋" w:cs="仿宋"/>
          <w:bCs/>
          <w:sz w:val="32"/>
          <w:szCs w:val="32"/>
        </w:rPr>
      </w:pPr>
      <w:r>
        <w:rPr>
          <w:rFonts w:ascii="仿宋" w:eastAsia="仿宋" w:hAnsi="仿宋" w:cs="仿宋" w:hint="eastAsia"/>
          <w:b/>
          <w:sz w:val="32"/>
          <w:szCs w:val="32"/>
        </w:rPr>
        <w:t>--开展绿色评价工作。</w:t>
      </w:r>
      <w:r>
        <w:rPr>
          <w:rFonts w:ascii="仿宋" w:eastAsia="仿宋" w:hAnsi="仿宋" w:cs="仿宋" w:hint="eastAsia"/>
          <w:bCs/>
          <w:sz w:val="32"/>
          <w:szCs w:val="32"/>
        </w:rPr>
        <w:t>按照条件和标准评选推荐，经工信部批准，中国皮革和制鞋工业研究院成为节能与绿色发展评价中心，进一步加强了轻工绿色发展评价力量。组织轻工重点行业制定绿色产品、绿色工厂评价规范；指导和帮助合肥美菱、</w:t>
      </w:r>
      <w:r w:rsidR="004C122F">
        <w:rPr>
          <w:rFonts w:ascii="仿宋" w:eastAsia="仿宋" w:hAnsi="仿宋" w:cs="仿宋" w:hint="eastAsia"/>
          <w:bCs/>
          <w:sz w:val="32"/>
          <w:szCs w:val="32"/>
        </w:rPr>
        <w:t>山东金禾</w:t>
      </w:r>
      <w:r>
        <w:rPr>
          <w:rFonts w:ascii="仿宋" w:eastAsia="仿宋" w:hAnsi="仿宋" w:cs="仿宋" w:hint="eastAsia"/>
          <w:bCs/>
          <w:sz w:val="32"/>
          <w:szCs w:val="32"/>
        </w:rPr>
        <w:t>、广西</w:t>
      </w:r>
      <w:r w:rsidR="004C122F">
        <w:rPr>
          <w:rFonts w:ascii="仿宋" w:eastAsia="仿宋" w:hAnsi="仿宋" w:cs="仿宋" w:hint="eastAsia"/>
          <w:bCs/>
          <w:sz w:val="32"/>
          <w:szCs w:val="32"/>
        </w:rPr>
        <w:t>永鑫</w:t>
      </w:r>
      <w:r>
        <w:rPr>
          <w:rFonts w:ascii="仿宋" w:eastAsia="仿宋" w:hAnsi="仿宋" w:cs="仿宋" w:hint="eastAsia"/>
          <w:bCs/>
          <w:sz w:val="32"/>
          <w:szCs w:val="32"/>
        </w:rPr>
        <w:t>3家企业完成绿色工厂自评价。</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w:t>
      </w:r>
      <w:r>
        <w:rPr>
          <w:rFonts w:ascii="仿宋" w:eastAsia="仿宋" w:hAnsi="仿宋" w:cs="仿宋" w:hint="eastAsia"/>
          <w:b/>
          <w:sz w:val="32"/>
          <w:szCs w:val="32"/>
        </w:rPr>
        <w:t>推介重点绿色技术。</w:t>
      </w:r>
      <w:r>
        <w:rPr>
          <w:rFonts w:ascii="仿宋" w:eastAsia="仿宋" w:hAnsi="仿宋" w:cs="仿宋" w:hint="eastAsia"/>
          <w:sz w:val="32"/>
          <w:szCs w:val="32"/>
        </w:rPr>
        <w:t>向科技部推荐“皮革关键酶制剂及生物技术”等12个重点研发项目计划；向工信部推荐皮革、电池</w:t>
      </w:r>
      <w:r w:rsidRPr="00EB46DF">
        <w:rPr>
          <w:rFonts w:ascii="仿宋" w:eastAsia="仿宋" w:hAnsi="仿宋" w:cs="仿宋" w:hint="eastAsia"/>
          <w:color w:val="000000"/>
          <w:sz w:val="32"/>
          <w:szCs w:val="32"/>
        </w:rPr>
        <w:t>涉</w:t>
      </w:r>
      <w:r>
        <w:rPr>
          <w:rFonts w:ascii="仿宋" w:eastAsia="仿宋" w:hAnsi="仿宋" w:cs="仿宋" w:hint="eastAsia"/>
          <w:sz w:val="32"/>
          <w:szCs w:val="32"/>
        </w:rPr>
        <w:t>重金属重点行业4项清洁生产先进适用技术；向国家发改委推荐轻工行业国家重点节能技术；并按技术成熟度逐步在</w:t>
      </w:r>
      <w:r w:rsidR="00FE437D">
        <w:rPr>
          <w:rFonts w:ascii="仿宋" w:eastAsia="仿宋" w:hAnsi="仿宋" w:cs="仿宋" w:hint="eastAsia"/>
          <w:sz w:val="32"/>
          <w:szCs w:val="32"/>
        </w:rPr>
        <w:t>轻工</w:t>
      </w:r>
      <w:r>
        <w:rPr>
          <w:rFonts w:ascii="仿宋" w:eastAsia="仿宋" w:hAnsi="仿宋" w:cs="仿宋" w:hint="eastAsia"/>
          <w:sz w:val="32"/>
          <w:szCs w:val="32"/>
        </w:rPr>
        <w:t>企业推广应用。</w:t>
      </w:r>
    </w:p>
    <w:p w:rsidR="00DD5A2B" w:rsidRPr="00270FCD" w:rsidRDefault="00DD5A2B" w:rsidP="00FE437D">
      <w:pPr>
        <w:adjustRightInd w:val="0"/>
        <w:snapToGrid w:val="0"/>
        <w:spacing w:line="580" w:lineRule="exact"/>
        <w:ind w:firstLineChars="200" w:firstLine="643"/>
        <w:rPr>
          <w:rFonts w:ascii="楷体" w:eastAsia="楷体" w:hAnsi="楷体" w:cs="楷体"/>
          <w:b/>
          <w:bCs/>
          <w:sz w:val="32"/>
          <w:szCs w:val="32"/>
        </w:rPr>
      </w:pPr>
      <w:r w:rsidRPr="00270FCD">
        <w:rPr>
          <w:rFonts w:ascii="楷体" w:eastAsia="楷体" w:hAnsi="楷体" w:cs="仿宋"/>
          <w:b/>
          <w:bCs/>
          <w:kern w:val="0"/>
          <w:sz w:val="32"/>
          <w:szCs w:val="32"/>
        </w:rPr>
        <w:t xml:space="preserve"> </w:t>
      </w:r>
      <w:r w:rsidRPr="00270FCD">
        <w:rPr>
          <w:rFonts w:ascii="楷体" w:eastAsia="楷体" w:hAnsi="楷体" w:cs="楷体"/>
          <w:b/>
          <w:bCs/>
          <w:sz w:val="32"/>
          <w:szCs w:val="32"/>
        </w:rPr>
        <w:t>(</w:t>
      </w:r>
      <w:r w:rsidRPr="00270FCD">
        <w:rPr>
          <w:rFonts w:ascii="楷体" w:eastAsia="楷体" w:hAnsi="楷体" w:cs="楷体" w:hint="eastAsia"/>
          <w:b/>
          <w:bCs/>
          <w:sz w:val="32"/>
          <w:szCs w:val="32"/>
        </w:rPr>
        <w:t>五</w:t>
      </w:r>
      <w:r w:rsidRPr="00270FCD">
        <w:rPr>
          <w:rFonts w:ascii="楷体" w:eastAsia="楷体" w:hAnsi="楷体" w:cs="楷体"/>
          <w:b/>
          <w:bCs/>
          <w:sz w:val="32"/>
          <w:szCs w:val="32"/>
        </w:rPr>
        <w:t>)</w:t>
      </w:r>
      <w:r>
        <w:rPr>
          <w:rFonts w:ascii="楷体" w:eastAsia="楷体" w:hAnsi="楷体" w:cs="楷体"/>
          <w:b/>
          <w:bCs/>
          <w:sz w:val="32"/>
          <w:szCs w:val="32"/>
        </w:rPr>
        <w:t>加强</w:t>
      </w:r>
      <w:r w:rsidRPr="00270FCD">
        <w:rPr>
          <w:rFonts w:ascii="楷体" w:eastAsia="楷体" w:hAnsi="楷体" w:cs="楷体"/>
          <w:b/>
          <w:bCs/>
          <w:sz w:val="32"/>
          <w:szCs w:val="32"/>
        </w:rPr>
        <w:t>品牌建设，</w:t>
      </w:r>
      <w:r w:rsidRPr="00270FCD">
        <w:rPr>
          <w:rFonts w:ascii="楷体" w:eastAsia="楷体" w:hAnsi="楷体" w:cs="楷体" w:hint="eastAsia"/>
          <w:b/>
          <w:bCs/>
          <w:sz w:val="32"/>
          <w:szCs w:val="32"/>
        </w:rPr>
        <w:t>推动消费升级</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Times New Roman" w:hint="eastAsia"/>
          <w:b/>
          <w:sz w:val="32"/>
          <w:szCs w:val="32"/>
        </w:rPr>
        <w:t>--发布升级创新指南</w:t>
      </w:r>
      <w:r w:rsidRPr="008F1B61">
        <w:rPr>
          <w:rFonts w:ascii="仿宋" w:eastAsia="仿宋" w:hAnsi="仿宋" w:cs="Times New Roman" w:hint="eastAsia"/>
          <w:b/>
          <w:sz w:val="32"/>
          <w:szCs w:val="32"/>
        </w:rPr>
        <w:t>。</w:t>
      </w:r>
      <w:r w:rsidRPr="00270FCD">
        <w:rPr>
          <w:rFonts w:ascii="仿宋" w:eastAsia="仿宋" w:hAnsi="仿宋" w:cs="Times New Roman"/>
          <w:sz w:val="32"/>
          <w:szCs w:val="32"/>
        </w:rPr>
        <w:t>组织家电等10个行业协会申报升级和创新消费品，</w:t>
      </w:r>
      <w:r w:rsidRPr="00270FCD">
        <w:rPr>
          <w:rFonts w:ascii="仿宋" w:eastAsia="仿宋" w:hAnsi="仿宋" w:cs="Times New Roman" w:hint="eastAsia"/>
          <w:sz w:val="32"/>
          <w:szCs w:val="32"/>
        </w:rPr>
        <w:t>发布《升级和创新消费品指南》</w:t>
      </w:r>
      <w:r>
        <w:rPr>
          <w:rFonts w:ascii="仿宋" w:eastAsia="仿宋" w:hAnsi="仿宋" w:cs="Times New Roman" w:hint="eastAsia"/>
          <w:sz w:val="32"/>
          <w:szCs w:val="32"/>
        </w:rPr>
        <w:t>三</w:t>
      </w:r>
      <w:r w:rsidRPr="00270FCD">
        <w:rPr>
          <w:rFonts w:ascii="仿宋" w:eastAsia="仿宋" w:hAnsi="仿宋" w:cs="Times New Roman" w:hint="eastAsia"/>
          <w:sz w:val="32"/>
          <w:szCs w:val="32"/>
        </w:rPr>
        <w:t>批</w:t>
      </w:r>
      <w:r>
        <w:rPr>
          <w:rFonts w:ascii="仿宋" w:eastAsia="仿宋" w:hAnsi="仿宋" w:cs="Times New Roman" w:hint="eastAsia"/>
          <w:sz w:val="32"/>
          <w:szCs w:val="32"/>
        </w:rPr>
        <w:t>172个</w:t>
      </w:r>
      <w:r w:rsidRPr="00270FCD">
        <w:rPr>
          <w:rFonts w:ascii="仿宋" w:eastAsia="仿宋" w:hAnsi="仿宋" w:cs="Times New Roman" w:hint="eastAsia"/>
          <w:sz w:val="32"/>
          <w:szCs w:val="32"/>
        </w:rPr>
        <w:t>产品</w:t>
      </w:r>
      <w:r w:rsidRPr="00270FCD">
        <w:rPr>
          <w:rFonts w:ascii="仿宋" w:eastAsia="仿宋" w:hAnsi="仿宋" w:cs="Times New Roman"/>
          <w:sz w:val="32"/>
          <w:szCs w:val="32"/>
        </w:rPr>
        <w:t>。</w:t>
      </w:r>
      <w:r w:rsidRPr="00270FCD">
        <w:rPr>
          <w:rFonts w:ascii="仿宋" w:eastAsia="仿宋" w:hAnsi="仿宋" w:cs="仿宋" w:hint="eastAsia"/>
          <w:kern w:val="0"/>
          <w:sz w:val="32"/>
          <w:szCs w:val="32"/>
        </w:rPr>
        <w:t>召开</w:t>
      </w:r>
      <w:r w:rsidRPr="00270FCD">
        <w:rPr>
          <w:rFonts w:ascii="仿宋" w:eastAsia="仿宋" w:hAnsi="仿宋" w:cs="仿宋"/>
          <w:sz w:val="32"/>
          <w:szCs w:val="32"/>
        </w:rPr>
        <w:t xml:space="preserve"> “让人民生活更美好”轻工业消费升级成果新闻发布会，推介8款与人民群众</w:t>
      </w:r>
      <w:r w:rsidRPr="00270FCD">
        <w:rPr>
          <w:rFonts w:ascii="仿宋" w:eastAsia="仿宋" w:hAnsi="仿宋" w:cs="仿宋" w:hint="eastAsia"/>
          <w:sz w:val="32"/>
          <w:szCs w:val="32"/>
        </w:rPr>
        <w:t>生活</w:t>
      </w:r>
      <w:r w:rsidRPr="00270FCD">
        <w:rPr>
          <w:rFonts w:ascii="仿宋" w:eastAsia="仿宋" w:hAnsi="仿宋" w:cs="仿宋"/>
          <w:sz w:val="32"/>
          <w:szCs w:val="32"/>
        </w:rPr>
        <w:t>密切相关的消费精品</w:t>
      </w:r>
      <w:r w:rsidRPr="00270FCD">
        <w:rPr>
          <w:rFonts w:ascii="仿宋" w:eastAsia="仿宋" w:hAnsi="仿宋" w:cs="仿宋" w:hint="eastAsia"/>
          <w:sz w:val="32"/>
          <w:szCs w:val="32"/>
        </w:rPr>
        <w:t>，中央电视台、新华社等</w:t>
      </w:r>
      <w:r>
        <w:rPr>
          <w:rFonts w:ascii="仿宋" w:eastAsia="仿宋" w:hAnsi="仿宋" w:cs="仿宋" w:hint="eastAsia"/>
          <w:sz w:val="32"/>
          <w:szCs w:val="32"/>
        </w:rPr>
        <w:t>20余家现场采访报道，宣传了轻工，引导了消费，</w:t>
      </w:r>
      <w:r w:rsidRPr="00270FCD">
        <w:rPr>
          <w:rFonts w:ascii="仿宋" w:eastAsia="仿宋" w:hAnsi="仿宋" w:cs="仿宋" w:hint="eastAsia"/>
          <w:sz w:val="32"/>
          <w:szCs w:val="32"/>
        </w:rPr>
        <w:lastRenderedPageBreak/>
        <w:t>引起社会</w:t>
      </w:r>
      <w:r>
        <w:rPr>
          <w:rFonts w:ascii="仿宋" w:eastAsia="仿宋" w:hAnsi="仿宋" w:cs="仿宋" w:hint="eastAsia"/>
          <w:sz w:val="32"/>
          <w:szCs w:val="32"/>
        </w:rPr>
        <w:t>广泛而积极的</w:t>
      </w:r>
      <w:r w:rsidRPr="00270FCD">
        <w:rPr>
          <w:rFonts w:ascii="仿宋" w:eastAsia="仿宋" w:hAnsi="仿宋" w:cs="仿宋" w:hint="eastAsia"/>
          <w:sz w:val="32"/>
          <w:szCs w:val="32"/>
        </w:rPr>
        <w:t>反响。</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bCs/>
          <w:sz w:val="32"/>
          <w:szCs w:val="32"/>
        </w:rPr>
        <w:t>--成立品牌授权联盟</w:t>
      </w:r>
      <w:r w:rsidRPr="008F1B61">
        <w:rPr>
          <w:rFonts w:ascii="仿宋" w:eastAsia="仿宋" w:hAnsi="仿宋" w:cs="仿宋" w:hint="eastAsia"/>
          <w:b/>
          <w:sz w:val="32"/>
          <w:szCs w:val="32"/>
        </w:rPr>
        <w:t>。</w:t>
      </w:r>
      <w:r w:rsidRPr="00FE7C76">
        <w:rPr>
          <w:rFonts w:ascii="仿宋" w:eastAsia="仿宋" w:hAnsi="仿宋" w:cs="仿宋" w:hint="eastAsia"/>
          <w:sz w:val="32"/>
          <w:szCs w:val="32"/>
        </w:rPr>
        <w:t>经工信部同意，</w:t>
      </w:r>
      <w:r>
        <w:rPr>
          <w:rFonts w:ascii="仿宋" w:eastAsia="仿宋" w:hAnsi="仿宋" w:cs="仿宋" w:hint="eastAsia"/>
          <w:sz w:val="32"/>
          <w:szCs w:val="32"/>
        </w:rPr>
        <w:t>会同中国玩具协会，</w:t>
      </w:r>
      <w:r w:rsidRPr="00270FCD">
        <w:rPr>
          <w:rFonts w:ascii="仿宋" w:eastAsia="仿宋" w:hAnsi="仿宋" w:cs="仿宋" w:hint="eastAsia"/>
          <w:sz w:val="32"/>
          <w:szCs w:val="32"/>
        </w:rPr>
        <w:t>建立授权商与行业</w:t>
      </w:r>
      <w:r>
        <w:rPr>
          <w:rFonts w:ascii="仿宋" w:eastAsia="仿宋" w:hAnsi="仿宋" w:cs="仿宋" w:hint="eastAsia"/>
          <w:sz w:val="32"/>
          <w:szCs w:val="32"/>
        </w:rPr>
        <w:t>对接机制，扩大“中国品牌授权展”展会规模，引导轻工品牌拓展</w:t>
      </w:r>
      <w:r w:rsidRPr="00270FCD">
        <w:rPr>
          <w:rFonts w:ascii="仿宋" w:eastAsia="仿宋" w:hAnsi="仿宋" w:cs="仿宋" w:hint="eastAsia"/>
          <w:sz w:val="32"/>
          <w:szCs w:val="32"/>
        </w:rPr>
        <w:t>市场，</w:t>
      </w:r>
      <w:r>
        <w:rPr>
          <w:rFonts w:ascii="仿宋" w:eastAsia="仿宋" w:hAnsi="仿宋" w:cs="仿宋" w:hint="eastAsia"/>
          <w:sz w:val="32"/>
          <w:szCs w:val="32"/>
        </w:rPr>
        <w:t>发挥名牌效应，成立中国品牌授权联盟，</w:t>
      </w:r>
      <w:r w:rsidRPr="00270FCD">
        <w:rPr>
          <w:rFonts w:ascii="仿宋" w:eastAsia="仿宋" w:hAnsi="仿宋" w:cs="仿宋" w:hint="eastAsia"/>
          <w:sz w:val="32"/>
          <w:szCs w:val="32"/>
        </w:rPr>
        <w:t>带动</w:t>
      </w:r>
      <w:r>
        <w:rPr>
          <w:rFonts w:ascii="仿宋" w:eastAsia="仿宋" w:hAnsi="仿宋" w:cs="仿宋" w:hint="eastAsia"/>
          <w:sz w:val="32"/>
          <w:szCs w:val="32"/>
        </w:rPr>
        <w:t>企业</w:t>
      </w:r>
      <w:r w:rsidRPr="00270FCD">
        <w:rPr>
          <w:rFonts w:ascii="仿宋" w:eastAsia="仿宋" w:hAnsi="仿宋" w:cs="仿宋" w:hint="eastAsia"/>
          <w:sz w:val="32"/>
          <w:szCs w:val="32"/>
        </w:rPr>
        <w:t>自创品牌发展。</w:t>
      </w:r>
    </w:p>
    <w:p w:rsidR="00DD5A2B" w:rsidRPr="00270FCD" w:rsidRDefault="00DD5A2B" w:rsidP="00FE437D">
      <w:pPr>
        <w:adjustRightInd w:val="0"/>
        <w:snapToGrid w:val="0"/>
        <w:spacing w:line="580" w:lineRule="exact"/>
        <w:ind w:firstLineChars="200" w:firstLine="643"/>
        <w:rPr>
          <w:rFonts w:ascii="仿宋" w:eastAsia="仿宋" w:hAnsi="仿宋" w:cs="仿宋"/>
          <w:sz w:val="32"/>
          <w:szCs w:val="32"/>
        </w:rPr>
      </w:pPr>
      <w:r>
        <w:rPr>
          <w:rFonts w:ascii="仿宋" w:eastAsia="仿宋" w:hAnsi="仿宋" w:cs="仿宋" w:hint="eastAsia"/>
          <w:b/>
          <w:kern w:val="0"/>
          <w:sz w:val="32"/>
          <w:szCs w:val="32"/>
        </w:rPr>
        <w:t>--开展轻工百强</w:t>
      </w:r>
      <w:r w:rsidRPr="008F1B61">
        <w:rPr>
          <w:rFonts w:ascii="仿宋" w:eastAsia="仿宋" w:hAnsi="仿宋" w:cs="仿宋" w:hint="eastAsia"/>
          <w:b/>
          <w:kern w:val="0"/>
          <w:sz w:val="32"/>
          <w:szCs w:val="32"/>
        </w:rPr>
        <w:t>评选。</w:t>
      </w:r>
      <w:r>
        <w:rPr>
          <w:rFonts w:ascii="仿宋" w:eastAsia="仿宋" w:hAnsi="仿宋" w:cs="仿宋" w:hint="eastAsia"/>
          <w:kern w:val="0"/>
          <w:sz w:val="32"/>
          <w:szCs w:val="32"/>
        </w:rPr>
        <w:t>组织</w:t>
      </w:r>
      <w:r w:rsidRPr="00270FCD">
        <w:rPr>
          <w:rFonts w:ascii="仿宋" w:eastAsia="仿宋" w:hAnsi="仿宋" w:cs="仿宋"/>
          <w:kern w:val="0"/>
          <w:sz w:val="32"/>
          <w:szCs w:val="32"/>
        </w:rPr>
        <w:t>年度轻工业“百强”</w:t>
      </w:r>
      <w:r>
        <w:rPr>
          <w:rFonts w:ascii="仿宋" w:eastAsia="仿宋" w:hAnsi="仿宋" w:cs="仿宋"/>
          <w:kern w:val="0"/>
          <w:sz w:val="32"/>
          <w:szCs w:val="32"/>
        </w:rPr>
        <w:t>、轻工</w:t>
      </w:r>
      <w:r w:rsidRPr="00270FCD">
        <w:rPr>
          <w:rFonts w:ascii="仿宋" w:eastAsia="仿宋" w:hAnsi="仿宋" w:cs="仿宋"/>
          <w:kern w:val="0"/>
          <w:sz w:val="32"/>
          <w:szCs w:val="32"/>
        </w:rPr>
        <w:t>行业“十强”评选评价工作，召开“智慧轻工”高峰论坛，新增“轻工业装备制造行业三十强企业”及“轻工业食品行业五十强企业”</w:t>
      </w:r>
      <w:r w:rsidRPr="00EB46DF">
        <w:rPr>
          <w:rFonts w:ascii="仿宋" w:eastAsia="仿宋" w:hAnsi="仿宋" w:cs="仿宋"/>
          <w:color w:val="000000"/>
          <w:kern w:val="0"/>
          <w:sz w:val="32"/>
          <w:szCs w:val="32"/>
        </w:rPr>
        <w:t>榜</w:t>
      </w:r>
      <w:r w:rsidRPr="00270FCD">
        <w:rPr>
          <w:rFonts w:ascii="仿宋" w:eastAsia="仿宋" w:hAnsi="仿宋" w:cs="仿宋"/>
          <w:kern w:val="0"/>
          <w:sz w:val="32"/>
          <w:szCs w:val="32"/>
        </w:rPr>
        <w:t>单，</w:t>
      </w:r>
      <w:r w:rsidRPr="00270FCD">
        <w:rPr>
          <w:rFonts w:ascii="仿宋" w:eastAsia="仿宋" w:hAnsi="仿宋" w:cs="仿宋" w:hint="eastAsia"/>
          <w:sz w:val="32"/>
          <w:szCs w:val="32"/>
        </w:rPr>
        <w:t>扩大行业优秀企业品牌影响力。</w:t>
      </w:r>
    </w:p>
    <w:p w:rsidR="00DD5A2B" w:rsidRDefault="00DD5A2B" w:rsidP="00FE437D">
      <w:pPr>
        <w:adjustRightInd w:val="0"/>
        <w:snapToGrid w:val="0"/>
        <w:spacing w:line="580" w:lineRule="exact"/>
        <w:ind w:firstLineChars="200" w:firstLine="643"/>
        <w:rPr>
          <w:rFonts w:ascii="仿宋" w:eastAsia="仿宋" w:hAnsi="仿宋" w:cs="仿宋"/>
          <w:sz w:val="32"/>
          <w:szCs w:val="32"/>
        </w:rPr>
      </w:pPr>
      <w:r w:rsidRPr="00D51A53">
        <w:rPr>
          <w:rFonts w:ascii="仿宋" w:eastAsia="仿宋" w:hAnsi="仿宋" w:cs="仿宋" w:hint="eastAsia"/>
          <w:b/>
          <w:kern w:val="0"/>
          <w:sz w:val="32"/>
          <w:szCs w:val="32"/>
        </w:rPr>
        <w:t>--推荐</w:t>
      </w:r>
      <w:r>
        <w:rPr>
          <w:rFonts w:ascii="仿宋" w:eastAsia="仿宋" w:hAnsi="仿宋" w:cs="仿宋" w:hint="eastAsia"/>
          <w:b/>
          <w:kern w:val="0"/>
          <w:sz w:val="32"/>
          <w:szCs w:val="32"/>
        </w:rPr>
        <w:t>行业</w:t>
      </w:r>
      <w:r w:rsidRPr="00D51A53">
        <w:rPr>
          <w:rFonts w:ascii="仿宋" w:eastAsia="仿宋" w:hAnsi="仿宋" w:cs="仿宋" w:hint="eastAsia"/>
          <w:b/>
          <w:kern w:val="0"/>
          <w:sz w:val="32"/>
          <w:szCs w:val="32"/>
        </w:rPr>
        <w:t>优秀品牌。</w:t>
      </w:r>
      <w:r w:rsidRPr="00D51A53">
        <w:rPr>
          <w:rFonts w:ascii="仿宋" w:eastAsia="仿宋" w:hAnsi="仿宋" w:cs="仿宋" w:hint="eastAsia"/>
          <w:kern w:val="0"/>
          <w:sz w:val="32"/>
          <w:szCs w:val="32"/>
        </w:rPr>
        <w:t>向工信部推荐</w:t>
      </w:r>
      <w:r w:rsidRPr="00D51A53">
        <w:rPr>
          <w:rFonts w:ascii="仿宋" w:eastAsia="仿宋" w:hAnsi="仿宋" w:cs="仿宋" w:hint="eastAsia"/>
          <w:sz w:val="32"/>
          <w:szCs w:val="32"/>
        </w:rPr>
        <w:t>北京大豪科技</w:t>
      </w:r>
      <w:r>
        <w:rPr>
          <w:rFonts w:ascii="仿宋" w:eastAsia="仿宋" w:hAnsi="仿宋" w:cs="仿宋" w:hint="eastAsia"/>
          <w:sz w:val="32"/>
          <w:szCs w:val="32"/>
        </w:rPr>
        <w:t>、</w:t>
      </w:r>
      <w:r w:rsidR="004C122F">
        <w:rPr>
          <w:rFonts w:ascii="仿宋" w:eastAsia="仿宋" w:hAnsi="仿宋" w:cs="仿宋" w:hint="eastAsia"/>
          <w:sz w:val="32"/>
          <w:szCs w:val="32"/>
        </w:rPr>
        <w:t>晨光生物科技</w:t>
      </w:r>
      <w:r>
        <w:rPr>
          <w:rFonts w:ascii="仿宋" w:eastAsia="仿宋" w:hAnsi="仿宋" w:cs="仿宋" w:hint="eastAsia"/>
          <w:sz w:val="32"/>
          <w:szCs w:val="32"/>
        </w:rPr>
        <w:t>、</w:t>
      </w:r>
      <w:r w:rsidR="004C122F">
        <w:rPr>
          <w:rFonts w:ascii="仿宋" w:eastAsia="仿宋" w:hAnsi="仿宋" w:cs="仿宋" w:hint="eastAsia"/>
          <w:sz w:val="32"/>
          <w:szCs w:val="32"/>
        </w:rPr>
        <w:t>杰克缝纫机</w:t>
      </w:r>
      <w:r w:rsidRPr="00D51A53">
        <w:rPr>
          <w:rFonts w:ascii="仿宋" w:eastAsia="仿宋" w:hAnsi="仿宋" w:cs="仿宋"/>
          <w:sz w:val="32"/>
          <w:szCs w:val="32"/>
        </w:rPr>
        <w:t>3家企业为轻工制造业单项冠军示范企业，</w:t>
      </w:r>
      <w:r w:rsidRPr="00D51A53">
        <w:rPr>
          <w:rFonts w:ascii="仿宋" w:eastAsia="仿宋" w:hAnsi="仿宋" w:cs="仿宋" w:hint="eastAsia"/>
          <w:sz w:val="32"/>
          <w:szCs w:val="32"/>
        </w:rPr>
        <w:t>得力集团为单项冠军培育企业，</w:t>
      </w:r>
      <w:r w:rsidRPr="00EB46DF">
        <w:rPr>
          <w:rFonts w:ascii="仿宋" w:eastAsia="仿宋" w:hAnsi="仿宋" w:cs="仿宋" w:hint="eastAsia"/>
          <w:color w:val="000000"/>
          <w:sz w:val="32"/>
          <w:szCs w:val="32"/>
        </w:rPr>
        <w:t>赛摩</w:t>
      </w:r>
      <w:r w:rsidRPr="00D51A53">
        <w:rPr>
          <w:rFonts w:ascii="仿宋" w:eastAsia="仿宋" w:hAnsi="仿宋" w:cs="仿宋" w:hint="eastAsia"/>
          <w:sz w:val="32"/>
          <w:szCs w:val="32"/>
        </w:rPr>
        <w:t>电器电子皮带秤为单项冠军产品。</w:t>
      </w:r>
    </w:p>
    <w:p w:rsidR="00DD5A2B" w:rsidRPr="001D0D7F" w:rsidRDefault="00DD5A2B" w:rsidP="00FE437D">
      <w:pPr>
        <w:adjustRightInd w:val="0"/>
        <w:snapToGrid w:val="0"/>
        <w:spacing w:line="580" w:lineRule="exact"/>
        <w:ind w:firstLineChars="200" w:firstLine="643"/>
        <w:rPr>
          <w:rFonts w:ascii="楷体" w:eastAsia="楷体" w:hAnsi="楷体" w:cs="仿宋"/>
          <w:b/>
          <w:kern w:val="0"/>
          <w:sz w:val="32"/>
          <w:szCs w:val="32"/>
        </w:rPr>
      </w:pPr>
      <w:r w:rsidRPr="001D0D7F">
        <w:rPr>
          <w:rFonts w:ascii="楷体" w:eastAsia="楷体" w:hAnsi="楷体" w:cs="仿宋" w:hint="eastAsia"/>
          <w:b/>
          <w:kern w:val="0"/>
          <w:sz w:val="32"/>
          <w:szCs w:val="32"/>
        </w:rPr>
        <w:t xml:space="preserve">（六）完善轻工标准体系，推动行业高质量发展 </w:t>
      </w:r>
    </w:p>
    <w:p w:rsidR="00DD5A2B" w:rsidRPr="00A3266D" w:rsidRDefault="00DD5A2B" w:rsidP="00FE437D">
      <w:pPr>
        <w:adjustRightInd w:val="0"/>
        <w:snapToGrid w:val="0"/>
        <w:spacing w:line="580" w:lineRule="exact"/>
        <w:ind w:firstLineChars="200" w:firstLine="643"/>
        <w:rPr>
          <w:rFonts w:ascii="仿宋" w:eastAsia="仿宋" w:hAnsi="仿宋" w:cs="仿宋"/>
          <w:kern w:val="0"/>
          <w:sz w:val="32"/>
          <w:szCs w:val="32"/>
        </w:rPr>
      </w:pPr>
      <w:r w:rsidRPr="00A3266D">
        <w:rPr>
          <w:rFonts w:ascii="仿宋" w:eastAsia="仿宋" w:hAnsi="仿宋" w:cs="仿宋" w:hint="eastAsia"/>
          <w:b/>
          <w:kern w:val="0"/>
          <w:sz w:val="32"/>
          <w:szCs w:val="32"/>
        </w:rPr>
        <w:t>--</w:t>
      </w:r>
      <w:r>
        <w:rPr>
          <w:rFonts w:ascii="仿宋" w:eastAsia="仿宋" w:hAnsi="仿宋" w:cs="仿宋" w:hint="eastAsia"/>
          <w:b/>
          <w:kern w:val="0"/>
          <w:sz w:val="32"/>
          <w:szCs w:val="32"/>
        </w:rPr>
        <w:t>组织</w:t>
      </w:r>
      <w:r w:rsidRPr="00A3266D">
        <w:rPr>
          <w:rFonts w:ascii="仿宋" w:eastAsia="仿宋" w:hAnsi="仿宋" w:cs="仿宋" w:hint="eastAsia"/>
          <w:b/>
          <w:kern w:val="0"/>
          <w:sz w:val="32"/>
          <w:szCs w:val="32"/>
        </w:rPr>
        <w:t>标准制定修订。</w:t>
      </w:r>
      <w:r w:rsidRPr="00A3266D">
        <w:rPr>
          <w:rFonts w:ascii="仿宋" w:eastAsia="仿宋" w:hAnsi="仿宋" w:cs="仿宋" w:hint="eastAsia"/>
          <w:kern w:val="0"/>
          <w:sz w:val="32"/>
          <w:szCs w:val="32"/>
        </w:rPr>
        <w:t>全年轻工行业获批标准立项544</w:t>
      </w:r>
      <w:r>
        <w:rPr>
          <w:rFonts w:ascii="仿宋" w:eastAsia="仿宋" w:hAnsi="仿宋" w:cs="仿宋" w:hint="eastAsia"/>
          <w:kern w:val="0"/>
          <w:sz w:val="32"/>
          <w:szCs w:val="32"/>
        </w:rPr>
        <w:t>项，</w:t>
      </w:r>
      <w:r w:rsidRPr="00A3266D">
        <w:rPr>
          <w:rFonts w:ascii="仿宋" w:eastAsia="仿宋" w:hAnsi="仿宋" w:cs="仿宋" w:hint="eastAsia"/>
          <w:kern w:val="0"/>
          <w:sz w:val="32"/>
          <w:szCs w:val="32"/>
        </w:rPr>
        <w:t>发布标准441项。申报军用标准计划6项，军民融合联合科研项目1项。16项军用标准开题评审，9项国家军用标准中期验收。组织轻工国际标准对口单位集中采标，245项获国家标准委批准立项。8项团体标准获得立项。6项团体标准</w:t>
      </w:r>
      <w:r w:rsidRPr="00EB46DF">
        <w:rPr>
          <w:rFonts w:ascii="仿宋" w:eastAsia="仿宋" w:hAnsi="仿宋" w:cs="仿宋" w:hint="eastAsia"/>
          <w:color w:val="000000"/>
          <w:kern w:val="0"/>
          <w:sz w:val="32"/>
          <w:szCs w:val="32"/>
        </w:rPr>
        <w:t>获</w:t>
      </w:r>
      <w:r w:rsidRPr="00A3266D">
        <w:rPr>
          <w:rFonts w:ascii="仿宋" w:eastAsia="仿宋" w:hAnsi="仿宋" w:cs="仿宋" w:hint="eastAsia"/>
          <w:kern w:val="0"/>
          <w:sz w:val="32"/>
          <w:szCs w:val="32"/>
        </w:rPr>
        <w:t>工信部团体标准应用示范项目。</w:t>
      </w:r>
      <w:r>
        <w:rPr>
          <w:rFonts w:ascii="仿宋" w:eastAsia="仿宋" w:hAnsi="仿宋" w:cs="仿宋" w:hint="eastAsia"/>
          <w:kern w:val="0"/>
          <w:sz w:val="32"/>
          <w:szCs w:val="32"/>
        </w:rPr>
        <w:t>为轻工行业高质量发展发挥了标准引领的积极作用。</w:t>
      </w:r>
    </w:p>
    <w:p w:rsidR="00DD5A2B" w:rsidRPr="00A3266D" w:rsidRDefault="00DD5A2B" w:rsidP="00FE437D">
      <w:pPr>
        <w:adjustRightInd w:val="0"/>
        <w:snapToGrid w:val="0"/>
        <w:spacing w:line="580" w:lineRule="exact"/>
        <w:ind w:firstLineChars="200" w:firstLine="643"/>
        <w:rPr>
          <w:rFonts w:ascii="仿宋" w:eastAsia="仿宋" w:hAnsi="仿宋" w:cs="仿宋"/>
          <w:kern w:val="0"/>
          <w:sz w:val="32"/>
          <w:szCs w:val="32"/>
        </w:rPr>
      </w:pPr>
      <w:r w:rsidRPr="00A3266D">
        <w:rPr>
          <w:rFonts w:ascii="仿宋" w:eastAsia="仿宋" w:hAnsi="仿宋" w:cs="仿宋" w:hint="eastAsia"/>
          <w:b/>
          <w:kern w:val="0"/>
          <w:sz w:val="32"/>
          <w:szCs w:val="32"/>
        </w:rPr>
        <w:t>--开展专项标准研究。</w:t>
      </w:r>
      <w:r w:rsidRPr="00A3266D">
        <w:rPr>
          <w:rFonts w:ascii="仿宋" w:eastAsia="仿宋" w:hAnsi="仿宋" w:cs="仿宋" w:hint="eastAsia"/>
          <w:kern w:val="0"/>
          <w:sz w:val="32"/>
          <w:szCs w:val="32"/>
        </w:rPr>
        <w:t>组织“消费品制造装备标准化”、“家居装饰装修标准化”</w:t>
      </w:r>
      <w:r>
        <w:rPr>
          <w:rFonts w:ascii="仿宋" w:eastAsia="仿宋" w:hAnsi="仿宋" w:cs="仿宋" w:hint="eastAsia"/>
          <w:kern w:val="0"/>
          <w:sz w:val="32"/>
          <w:szCs w:val="32"/>
        </w:rPr>
        <w:t>、重点</w:t>
      </w:r>
      <w:r w:rsidRPr="00A3266D">
        <w:rPr>
          <w:rFonts w:ascii="仿宋" w:eastAsia="仿宋" w:hAnsi="仿宋" w:cs="仿宋" w:hint="eastAsia"/>
          <w:kern w:val="0"/>
          <w:sz w:val="32"/>
          <w:szCs w:val="32"/>
        </w:rPr>
        <w:t>行业节能与绿色标准</w:t>
      </w:r>
      <w:r>
        <w:rPr>
          <w:rFonts w:ascii="仿宋" w:eastAsia="仿宋" w:hAnsi="仿宋" w:cs="仿宋" w:hint="eastAsia"/>
          <w:kern w:val="0"/>
          <w:sz w:val="32"/>
          <w:szCs w:val="32"/>
        </w:rPr>
        <w:t>等</w:t>
      </w:r>
      <w:r w:rsidRPr="00A3266D">
        <w:rPr>
          <w:rFonts w:ascii="仿宋" w:eastAsia="仿宋" w:hAnsi="仿宋" w:cs="仿宋" w:hint="eastAsia"/>
          <w:kern w:val="0"/>
          <w:sz w:val="32"/>
          <w:szCs w:val="32"/>
        </w:rPr>
        <w:t>研究项</w:t>
      </w:r>
      <w:r w:rsidRPr="00A3266D">
        <w:rPr>
          <w:rFonts w:ascii="仿宋" w:eastAsia="仿宋" w:hAnsi="仿宋" w:cs="仿宋" w:hint="eastAsia"/>
          <w:kern w:val="0"/>
          <w:sz w:val="32"/>
          <w:szCs w:val="32"/>
        </w:rPr>
        <w:lastRenderedPageBreak/>
        <w:t>目</w:t>
      </w:r>
      <w:r>
        <w:rPr>
          <w:rFonts w:ascii="仿宋" w:eastAsia="仿宋" w:hAnsi="仿宋" w:cs="仿宋" w:hint="eastAsia"/>
          <w:kern w:val="0"/>
          <w:sz w:val="32"/>
          <w:szCs w:val="32"/>
        </w:rPr>
        <w:t>的</w:t>
      </w:r>
      <w:r w:rsidRPr="00A3266D">
        <w:rPr>
          <w:rFonts w:ascii="仿宋" w:eastAsia="仿宋" w:hAnsi="仿宋" w:cs="仿宋" w:hint="eastAsia"/>
          <w:kern w:val="0"/>
          <w:sz w:val="32"/>
          <w:szCs w:val="32"/>
        </w:rPr>
        <w:t>申报。制定《轻工“十三五”技术标准体系建设方案》、《中国轻工业联合会团体标准管理办法》，组织起草《全装修产品和服务技术规范》。</w:t>
      </w:r>
    </w:p>
    <w:p w:rsidR="00DD5A2B" w:rsidRPr="00A3266D" w:rsidRDefault="00DD5A2B" w:rsidP="00FE437D">
      <w:pPr>
        <w:adjustRightInd w:val="0"/>
        <w:snapToGrid w:val="0"/>
        <w:spacing w:line="580" w:lineRule="exact"/>
        <w:ind w:firstLineChars="200" w:firstLine="643"/>
        <w:rPr>
          <w:rFonts w:ascii="仿宋" w:eastAsia="仿宋" w:hAnsi="仿宋" w:cs="仿宋"/>
          <w:kern w:val="0"/>
          <w:sz w:val="32"/>
          <w:szCs w:val="32"/>
        </w:rPr>
      </w:pPr>
      <w:r w:rsidRPr="00A3266D">
        <w:rPr>
          <w:rFonts w:ascii="仿宋" w:eastAsia="仿宋" w:hAnsi="仿宋" w:cs="仿宋" w:hint="eastAsia"/>
          <w:b/>
          <w:kern w:val="0"/>
          <w:sz w:val="32"/>
          <w:szCs w:val="32"/>
        </w:rPr>
        <w:t>--</w:t>
      </w:r>
      <w:r>
        <w:rPr>
          <w:rFonts w:ascii="仿宋" w:eastAsia="仿宋" w:hAnsi="仿宋" w:cs="仿宋" w:hint="eastAsia"/>
          <w:b/>
          <w:kern w:val="0"/>
          <w:sz w:val="32"/>
          <w:szCs w:val="32"/>
        </w:rPr>
        <w:t>完善</w:t>
      </w:r>
      <w:r w:rsidRPr="00A3266D">
        <w:rPr>
          <w:rFonts w:ascii="仿宋" w:eastAsia="仿宋" w:hAnsi="仿宋" w:cs="仿宋" w:hint="eastAsia"/>
          <w:b/>
          <w:kern w:val="0"/>
          <w:sz w:val="32"/>
          <w:szCs w:val="32"/>
        </w:rPr>
        <w:t>标委会管理。</w:t>
      </w:r>
      <w:r w:rsidRPr="00A3266D">
        <w:rPr>
          <w:rFonts w:ascii="仿宋" w:eastAsia="仿宋" w:hAnsi="仿宋" w:cs="仿宋" w:hint="eastAsia"/>
          <w:kern w:val="0"/>
          <w:sz w:val="32"/>
          <w:szCs w:val="32"/>
        </w:rPr>
        <w:t>完成10家标委会、分标委会换届报批和21家</w:t>
      </w:r>
      <w:r w:rsidR="00C37371">
        <w:rPr>
          <w:rFonts w:ascii="仿宋" w:eastAsia="仿宋" w:hAnsi="仿宋" w:cs="仿宋" w:hint="eastAsia"/>
          <w:kern w:val="0"/>
          <w:sz w:val="32"/>
          <w:szCs w:val="32"/>
        </w:rPr>
        <w:t>标委会</w:t>
      </w:r>
      <w:r w:rsidRPr="00A3266D">
        <w:rPr>
          <w:rFonts w:ascii="仿宋" w:eastAsia="仿宋" w:hAnsi="仿宋" w:cs="仿宋" w:hint="eastAsia"/>
          <w:kern w:val="0"/>
          <w:sz w:val="32"/>
          <w:szCs w:val="32"/>
        </w:rPr>
        <w:t>、分</w:t>
      </w:r>
      <w:r w:rsidR="00C37371">
        <w:rPr>
          <w:rFonts w:ascii="仿宋" w:eastAsia="仿宋" w:hAnsi="仿宋" w:cs="仿宋" w:hint="eastAsia"/>
          <w:kern w:val="0"/>
          <w:sz w:val="32"/>
          <w:szCs w:val="32"/>
        </w:rPr>
        <w:t>标会</w:t>
      </w:r>
      <w:r w:rsidRPr="00A3266D">
        <w:rPr>
          <w:rFonts w:ascii="仿宋" w:eastAsia="仿宋" w:hAnsi="仿宋" w:cs="仿宋" w:hint="eastAsia"/>
          <w:kern w:val="0"/>
          <w:sz w:val="32"/>
          <w:szCs w:val="32"/>
        </w:rPr>
        <w:t>委员调整。参与国家标准委考核评估工作。</w:t>
      </w:r>
    </w:p>
    <w:p w:rsidR="00DD5A2B" w:rsidRDefault="00DD5A2B" w:rsidP="00FE437D">
      <w:pPr>
        <w:adjustRightInd w:val="0"/>
        <w:snapToGrid w:val="0"/>
        <w:spacing w:line="580" w:lineRule="exact"/>
        <w:ind w:firstLineChars="200" w:firstLine="643"/>
        <w:rPr>
          <w:rFonts w:ascii="仿宋" w:eastAsia="仿宋" w:hAnsi="仿宋" w:cs="仿宋"/>
          <w:kern w:val="0"/>
          <w:sz w:val="32"/>
          <w:szCs w:val="32"/>
        </w:rPr>
      </w:pPr>
      <w:r w:rsidRPr="00A3266D">
        <w:rPr>
          <w:rFonts w:ascii="仿宋" w:eastAsia="仿宋" w:hAnsi="仿宋" w:cs="仿宋" w:hint="eastAsia"/>
          <w:b/>
          <w:kern w:val="0"/>
          <w:sz w:val="32"/>
          <w:szCs w:val="32"/>
        </w:rPr>
        <w:t>--强化认证检测计量。</w:t>
      </w:r>
      <w:r w:rsidRPr="00A3266D">
        <w:rPr>
          <w:rFonts w:ascii="仿宋" w:eastAsia="仿宋" w:hAnsi="仿宋" w:cs="仿宋" w:hint="eastAsia"/>
          <w:kern w:val="0"/>
          <w:sz w:val="32"/>
          <w:szCs w:val="32"/>
        </w:rPr>
        <w:t>完成20家轻工检测机构到期复评审，筹建“中国轻工检测检验认证联盟”，自行车、家电、造纸、钟表四个领域的17项“轻工业计量技术规范计划”</w:t>
      </w:r>
      <w:r w:rsidRPr="00EB46DF">
        <w:rPr>
          <w:rFonts w:ascii="仿宋" w:eastAsia="仿宋" w:hAnsi="仿宋" w:cs="仿宋" w:hint="eastAsia"/>
          <w:color w:val="000000"/>
          <w:kern w:val="0"/>
          <w:sz w:val="32"/>
          <w:szCs w:val="32"/>
        </w:rPr>
        <w:t>获</w:t>
      </w:r>
      <w:r w:rsidRPr="00A3266D">
        <w:rPr>
          <w:rFonts w:ascii="仿宋" w:eastAsia="仿宋" w:hAnsi="仿宋" w:cs="仿宋" w:hint="eastAsia"/>
          <w:kern w:val="0"/>
          <w:sz w:val="32"/>
          <w:szCs w:val="32"/>
        </w:rPr>
        <w:t>工信部批准立项。</w:t>
      </w:r>
    </w:p>
    <w:p w:rsidR="00DD5A2B" w:rsidRPr="00270FCD" w:rsidRDefault="00DD5A2B" w:rsidP="00FE437D">
      <w:pPr>
        <w:adjustRightInd w:val="0"/>
        <w:snapToGrid w:val="0"/>
        <w:spacing w:line="580" w:lineRule="exact"/>
        <w:ind w:firstLineChars="200" w:firstLine="643"/>
        <w:rPr>
          <w:rFonts w:ascii="楷体" w:eastAsia="楷体" w:hAnsi="楷体" w:cs="楷体"/>
          <w:b/>
          <w:color w:val="000000"/>
          <w:sz w:val="32"/>
          <w:szCs w:val="32"/>
        </w:rPr>
      </w:pPr>
      <w:r w:rsidRPr="00270FCD">
        <w:rPr>
          <w:rFonts w:ascii="楷体" w:eastAsia="楷体" w:hAnsi="楷体" w:cs="楷体" w:hint="eastAsia"/>
          <w:b/>
          <w:color w:val="000000"/>
          <w:sz w:val="32"/>
          <w:szCs w:val="32"/>
        </w:rPr>
        <w:t>（七）加强产业集群管理，深化产业集群服务</w:t>
      </w:r>
    </w:p>
    <w:p w:rsidR="00DD5A2B" w:rsidRDefault="00DD5A2B" w:rsidP="00FE437D">
      <w:pPr>
        <w:spacing w:line="580" w:lineRule="exact"/>
        <w:ind w:firstLineChars="200" w:firstLine="643"/>
        <w:rPr>
          <w:rFonts w:ascii="仿宋" w:eastAsia="仿宋" w:hAnsi="仿宋" w:cs="仿宋"/>
          <w:color w:val="000000" w:themeColor="text1"/>
          <w:sz w:val="32"/>
          <w:szCs w:val="32"/>
        </w:rPr>
      </w:pPr>
      <w:r w:rsidRPr="001953D6">
        <w:rPr>
          <w:rFonts w:ascii="仿宋" w:eastAsia="仿宋" w:hAnsi="仿宋" w:cs="仿宋" w:hint="eastAsia"/>
          <w:b/>
          <w:kern w:val="0"/>
          <w:sz w:val="32"/>
          <w:szCs w:val="32"/>
        </w:rPr>
        <w:t>--总结推荐</w:t>
      </w:r>
      <w:r>
        <w:rPr>
          <w:rFonts w:ascii="仿宋" w:eastAsia="仿宋" w:hAnsi="仿宋" w:cs="仿宋" w:hint="eastAsia"/>
          <w:b/>
          <w:kern w:val="0"/>
          <w:sz w:val="32"/>
          <w:szCs w:val="32"/>
        </w:rPr>
        <w:t>先进做法</w:t>
      </w:r>
      <w:r w:rsidRPr="001953D6">
        <w:rPr>
          <w:rFonts w:ascii="仿宋" w:eastAsia="仿宋" w:hAnsi="仿宋" w:cs="仿宋" w:hint="eastAsia"/>
          <w:b/>
          <w:kern w:val="0"/>
          <w:sz w:val="32"/>
          <w:szCs w:val="32"/>
        </w:rPr>
        <w:t>。</w:t>
      </w:r>
      <w:r w:rsidRPr="00ED2D94">
        <w:rPr>
          <w:rFonts w:ascii="仿宋" w:eastAsia="仿宋" w:hAnsi="仿宋" w:cs="仿宋" w:hint="eastAsia"/>
          <w:kern w:val="0"/>
          <w:sz w:val="32"/>
          <w:szCs w:val="32"/>
        </w:rPr>
        <w:t>在</w:t>
      </w:r>
      <w:r>
        <w:rPr>
          <w:rFonts w:ascii="仿宋" w:eastAsia="仿宋" w:hAnsi="仿宋" w:cs="仿宋" w:hint="eastAsia"/>
          <w:color w:val="000000" w:themeColor="text1"/>
          <w:sz w:val="32"/>
          <w:szCs w:val="32"/>
        </w:rPr>
        <w:t>总结15年轻工产业集群建设实践基础上，提出产业集群专业辐射模式、龙头带动模式、产业兴镇模式、产业承接模式、以</w:t>
      </w:r>
      <w:r w:rsidRPr="00EB46DF">
        <w:rPr>
          <w:rFonts w:ascii="仿宋" w:eastAsia="仿宋" w:hAnsi="仿宋" w:cs="仿宋" w:hint="eastAsia"/>
          <w:color w:val="000000"/>
          <w:sz w:val="32"/>
          <w:szCs w:val="32"/>
        </w:rPr>
        <w:t>城</w:t>
      </w:r>
      <w:r>
        <w:rPr>
          <w:rFonts w:ascii="仿宋" w:eastAsia="仿宋" w:hAnsi="仿宋" w:cs="仿宋" w:hint="eastAsia"/>
          <w:color w:val="000000" w:themeColor="text1"/>
          <w:sz w:val="32"/>
          <w:szCs w:val="32"/>
        </w:rPr>
        <w:t>兴业模式五大发展模式，提出特色优势发展、科技创新发展、绿色生态发展、协同共享发展、政府主导发展五种先进经验，提出</w:t>
      </w:r>
      <w:r w:rsidRPr="003C5BC3">
        <w:rPr>
          <w:rFonts w:ascii="仿宋" w:eastAsia="仿宋" w:hAnsi="仿宋" w:cs="仿宋" w:hint="eastAsia"/>
          <w:color w:val="000000" w:themeColor="text1"/>
          <w:sz w:val="32"/>
          <w:szCs w:val="32"/>
        </w:rPr>
        <w:t>行业引领、区域引领、市场引领、文化引领四种集群</w:t>
      </w:r>
      <w:r>
        <w:rPr>
          <w:rFonts w:ascii="仿宋" w:eastAsia="仿宋" w:hAnsi="仿宋" w:cs="仿宋" w:hint="eastAsia"/>
          <w:color w:val="000000" w:themeColor="text1"/>
          <w:sz w:val="32"/>
          <w:szCs w:val="32"/>
        </w:rPr>
        <w:t>引领发展方式，向全国轻工产业集群推荐，号召轻工行业，协助当地政府</w:t>
      </w:r>
      <w:r w:rsidR="00FE437D">
        <w:rPr>
          <w:rFonts w:ascii="仿宋" w:eastAsia="仿宋" w:hAnsi="仿宋" w:cs="仿宋" w:hint="eastAsia"/>
          <w:color w:val="000000" w:themeColor="text1"/>
          <w:sz w:val="32"/>
          <w:szCs w:val="32"/>
        </w:rPr>
        <w:t>，</w:t>
      </w:r>
      <w:r w:rsidRPr="003C5BC3">
        <w:rPr>
          <w:rFonts w:ascii="仿宋" w:eastAsia="仿宋" w:hAnsi="仿宋" w:cs="仿宋" w:hint="eastAsia"/>
          <w:color w:val="000000"/>
          <w:sz w:val="32"/>
          <w:szCs w:val="32"/>
        </w:rPr>
        <w:t>努力把产业集群建设成为国家</w:t>
      </w:r>
      <w:r>
        <w:rPr>
          <w:rFonts w:ascii="仿宋" w:eastAsia="仿宋" w:hAnsi="仿宋" w:cs="仿宋" w:hint="eastAsia"/>
          <w:color w:val="000000" w:themeColor="text1"/>
          <w:sz w:val="32"/>
          <w:szCs w:val="32"/>
        </w:rPr>
        <w:t>政策的</w:t>
      </w:r>
      <w:r w:rsidRPr="003C5BC3">
        <w:rPr>
          <w:rFonts w:ascii="仿宋" w:eastAsia="仿宋" w:hAnsi="仿宋" w:cs="仿宋" w:hint="eastAsia"/>
          <w:color w:val="000000"/>
          <w:sz w:val="32"/>
          <w:szCs w:val="32"/>
        </w:rPr>
        <w:t>“试验田”</w:t>
      </w:r>
      <w:r>
        <w:rPr>
          <w:rFonts w:ascii="仿宋" w:eastAsia="仿宋" w:hAnsi="仿宋" w:cs="仿宋" w:hint="eastAsia"/>
          <w:color w:val="000000" w:themeColor="text1"/>
          <w:sz w:val="32"/>
          <w:szCs w:val="32"/>
        </w:rPr>
        <w:t>，成为行业转型升级的示范区，成为推动区域经济发展的强大引擎。</w:t>
      </w:r>
    </w:p>
    <w:p w:rsidR="00DD5A2B" w:rsidRDefault="00DD5A2B" w:rsidP="00FE437D">
      <w:pPr>
        <w:adjustRightInd w:val="0"/>
        <w:snapToGrid w:val="0"/>
        <w:spacing w:line="580" w:lineRule="exact"/>
        <w:ind w:firstLineChars="200" w:firstLine="643"/>
        <w:rPr>
          <w:rFonts w:ascii="仿宋" w:eastAsia="仿宋" w:hAnsi="仿宋" w:cs="仿宋"/>
          <w:color w:val="000000" w:themeColor="text1"/>
          <w:sz w:val="32"/>
          <w:szCs w:val="32"/>
        </w:rPr>
      </w:pPr>
      <w:r>
        <w:rPr>
          <w:rFonts w:ascii="仿宋" w:eastAsia="仿宋" w:hAnsi="仿宋" w:cs="仿宋" w:hint="eastAsia"/>
          <w:b/>
          <w:kern w:val="0"/>
          <w:sz w:val="32"/>
          <w:szCs w:val="32"/>
        </w:rPr>
        <w:t>--提升产业集群管理。</w:t>
      </w:r>
      <w:r>
        <w:rPr>
          <w:rFonts w:ascii="仿宋" w:eastAsia="仿宋" w:hAnsi="仿宋" w:cs="仿宋" w:hint="eastAsia"/>
          <w:color w:val="000000" w:themeColor="text1"/>
          <w:sz w:val="32"/>
          <w:szCs w:val="32"/>
        </w:rPr>
        <w:t>发布《中国轻工业特色区域和产业集群共建管理办法(修订版)》；制定轻工产业集群服务先进单位、先进个人评选办法。开展轻工业特色区域和产业集群共建考评、</w:t>
      </w:r>
      <w:r>
        <w:rPr>
          <w:rFonts w:ascii="仿宋" w:eastAsia="仿宋" w:hAnsi="仿宋" w:cs="仿宋" w:hint="eastAsia"/>
          <w:color w:val="000000" w:themeColor="text1"/>
          <w:sz w:val="32"/>
          <w:szCs w:val="32"/>
        </w:rPr>
        <w:lastRenderedPageBreak/>
        <w:t>复评工作，新共建18个，复评11个。召开全国轻工产业集群发展工作会议，发布《中国轻工业特色区域和产业集群发展报告》，表彰</w:t>
      </w:r>
      <w:r w:rsidR="00DB0DB6">
        <w:rPr>
          <w:rFonts w:ascii="仿宋" w:eastAsia="仿宋" w:hAnsi="仿宋" w:cs="仿宋" w:hint="eastAsia"/>
          <w:color w:val="000000" w:themeColor="text1"/>
          <w:sz w:val="32"/>
          <w:szCs w:val="32"/>
        </w:rPr>
        <w:t>25</w:t>
      </w:r>
      <w:r>
        <w:rPr>
          <w:rFonts w:ascii="仿宋" w:eastAsia="仿宋" w:hAnsi="仿宋" w:cs="仿宋" w:hint="eastAsia"/>
          <w:color w:val="000000" w:themeColor="text1"/>
          <w:sz w:val="32"/>
          <w:szCs w:val="32"/>
        </w:rPr>
        <w:t>个产业集群创新升级示范区、</w:t>
      </w:r>
      <w:r w:rsidR="00DB0DB6">
        <w:rPr>
          <w:rFonts w:ascii="仿宋" w:eastAsia="仿宋" w:hAnsi="仿宋" w:cs="仿宋" w:hint="eastAsia"/>
          <w:color w:val="000000" w:themeColor="text1"/>
          <w:sz w:val="32"/>
          <w:szCs w:val="32"/>
        </w:rPr>
        <w:t>59</w:t>
      </w:r>
      <w:r>
        <w:rPr>
          <w:rFonts w:ascii="仿宋" w:eastAsia="仿宋" w:hAnsi="仿宋" w:cs="仿宋" w:hint="eastAsia"/>
          <w:color w:val="000000" w:themeColor="text1"/>
          <w:sz w:val="32"/>
          <w:szCs w:val="32"/>
        </w:rPr>
        <w:t>个先进单位、</w:t>
      </w:r>
      <w:r w:rsidR="00DB0DB6">
        <w:rPr>
          <w:rFonts w:ascii="仿宋" w:eastAsia="仿宋" w:hAnsi="仿宋" w:cs="仿宋" w:hint="eastAsia"/>
          <w:color w:val="000000" w:themeColor="text1"/>
          <w:sz w:val="32"/>
          <w:szCs w:val="32"/>
        </w:rPr>
        <w:t>63</w:t>
      </w:r>
      <w:r>
        <w:rPr>
          <w:rFonts w:ascii="仿宋" w:eastAsia="仿宋" w:hAnsi="仿宋" w:cs="仿宋" w:hint="eastAsia"/>
          <w:color w:val="000000" w:themeColor="text1"/>
          <w:sz w:val="32"/>
          <w:szCs w:val="32"/>
        </w:rPr>
        <w:t>个先进个人，为全国轻工产业集群建设树立了标杆。</w:t>
      </w:r>
    </w:p>
    <w:p w:rsidR="00DD5A2B" w:rsidRDefault="00DD5A2B" w:rsidP="00FE437D">
      <w:pPr>
        <w:adjustRightInd w:val="0"/>
        <w:snapToGrid w:val="0"/>
        <w:spacing w:line="580" w:lineRule="exact"/>
        <w:ind w:firstLineChars="200" w:firstLine="643"/>
        <w:rPr>
          <w:rFonts w:ascii="仿宋" w:eastAsia="仿宋" w:hAnsi="仿宋" w:cs="仿宋"/>
          <w:color w:val="222222"/>
          <w:sz w:val="32"/>
          <w:szCs w:val="32"/>
        </w:rPr>
      </w:pPr>
      <w:r>
        <w:rPr>
          <w:rFonts w:ascii="仿宋" w:eastAsia="仿宋" w:hAnsi="仿宋" w:cs="仿宋" w:hint="eastAsia"/>
          <w:b/>
          <w:kern w:val="0"/>
          <w:sz w:val="32"/>
          <w:szCs w:val="32"/>
        </w:rPr>
        <w:t>--深化产业集群服务。</w:t>
      </w:r>
      <w:r>
        <w:rPr>
          <w:rFonts w:ascii="仿宋" w:eastAsia="仿宋" w:hAnsi="仿宋" w:cs="仿宋" w:hint="eastAsia"/>
          <w:color w:val="000000" w:themeColor="text1"/>
          <w:sz w:val="32"/>
          <w:szCs w:val="32"/>
        </w:rPr>
        <w:t>启动“中国轻工业产业集群公共服务平台”，平台上线集群29家；与上海市政府签订战略框架协议，合力打造品牌之都；组织产业集群规划编制服务，先后完成</w:t>
      </w:r>
      <w:r>
        <w:rPr>
          <w:rFonts w:ascii="仿宋" w:eastAsia="仿宋" w:hAnsi="仿宋" w:cs="仿宋" w:hint="eastAsia"/>
          <w:color w:val="222222"/>
          <w:sz w:val="32"/>
          <w:szCs w:val="32"/>
        </w:rPr>
        <w:t>天津静海“中国自行车电动自行车之都”、安徽滁州“中国食品产业基地”、辽宁</w:t>
      </w:r>
      <w:r w:rsidR="004D7758">
        <w:rPr>
          <w:rFonts w:ascii="仿宋" w:eastAsia="仿宋" w:hAnsi="仿宋" w:cs="仿宋" w:hint="eastAsia"/>
          <w:color w:val="222222"/>
          <w:sz w:val="32"/>
          <w:szCs w:val="32"/>
        </w:rPr>
        <w:t>大连</w:t>
      </w:r>
      <w:r>
        <w:rPr>
          <w:rFonts w:ascii="仿宋" w:eastAsia="仿宋" w:hAnsi="仿宋" w:cs="仿宋" w:hint="eastAsia"/>
          <w:color w:val="222222"/>
          <w:sz w:val="32"/>
          <w:szCs w:val="32"/>
        </w:rPr>
        <w:t>“中国海盐之乡”的规划编制；在人民大会堂召开腾冲“中国琥珀之城”新闻发布会，隆重举行授牌仪式，有关媒体积极报道，引起云南省政府重视；发布《中国轻工业绿色智慧产业集群建设指导意见》。</w:t>
      </w:r>
    </w:p>
    <w:p w:rsidR="00DD5A2B" w:rsidRDefault="00DD5A2B" w:rsidP="00FE437D">
      <w:pPr>
        <w:adjustRightInd w:val="0"/>
        <w:snapToGrid w:val="0"/>
        <w:spacing w:line="580" w:lineRule="exact"/>
        <w:ind w:firstLineChars="200" w:firstLine="643"/>
        <w:rPr>
          <w:rFonts w:ascii="楷体" w:eastAsia="楷体" w:hAnsi="楷体" w:cs="楷体"/>
          <w:b/>
          <w:color w:val="000000" w:themeColor="text1"/>
          <w:sz w:val="32"/>
          <w:szCs w:val="32"/>
        </w:rPr>
      </w:pPr>
      <w:r>
        <w:rPr>
          <w:rFonts w:ascii="楷体" w:eastAsia="楷体" w:hAnsi="楷体" w:cs="楷体" w:hint="eastAsia"/>
          <w:b/>
          <w:color w:val="000000" w:themeColor="text1"/>
          <w:sz w:val="32"/>
          <w:szCs w:val="32"/>
        </w:rPr>
        <w:t>（</w:t>
      </w:r>
      <w:r w:rsidRPr="00270FCD">
        <w:rPr>
          <w:rFonts w:ascii="楷体" w:eastAsia="楷体" w:hAnsi="楷体" w:cs="楷体" w:hint="eastAsia"/>
          <w:b/>
          <w:color w:val="000000" w:themeColor="text1"/>
          <w:sz w:val="32"/>
          <w:szCs w:val="32"/>
        </w:rPr>
        <w:t>八</w:t>
      </w:r>
      <w:r>
        <w:rPr>
          <w:rFonts w:ascii="楷体" w:eastAsia="楷体" w:hAnsi="楷体" w:cs="楷体" w:hint="eastAsia"/>
          <w:b/>
          <w:color w:val="000000" w:themeColor="text1"/>
          <w:sz w:val="32"/>
          <w:szCs w:val="32"/>
        </w:rPr>
        <w:t>）拓展国内外市场，推动轻工国际合作</w:t>
      </w:r>
    </w:p>
    <w:p w:rsidR="00DD5A2B" w:rsidRDefault="00DD5A2B" w:rsidP="00FE437D">
      <w:pPr>
        <w:adjustRightInd w:val="0"/>
        <w:snapToGrid w:val="0"/>
        <w:spacing w:line="580" w:lineRule="exact"/>
        <w:ind w:firstLineChars="196" w:firstLine="630"/>
        <w:rPr>
          <w:rFonts w:ascii="仿宋" w:eastAsia="仿宋" w:hAnsi="仿宋" w:cs="仿宋"/>
          <w:color w:val="000000" w:themeColor="text1"/>
          <w:sz w:val="32"/>
          <w:szCs w:val="32"/>
        </w:rPr>
      </w:pPr>
      <w:r w:rsidRPr="000D72F2">
        <w:rPr>
          <w:rFonts w:ascii="仿宋" w:eastAsia="仿宋" w:hAnsi="仿宋" w:cs="仿宋" w:hint="eastAsia"/>
          <w:b/>
          <w:kern w:val="0"/>
          <w:sz w:val="32"/>
          <w:szCs w:val="32"/>
        </w:rPr>
        <w:t>--搭建国际合作平台。</w:t>
      </w:r>
      <w:r w:rsidRPr="00270FCD">
        <w:rPr>
          <w:rFonts w:ascii="仿宋" w:eastAsia="仿宋" w:hAnsi="仿宋" w:cs="仿宋"/>
          <w:kern w:val="0"/>
          <w:sz w:val="32"/>
          <w:szCs w:val="32"/>
        </w:rPr>
        <w:t>成立轻工国际产能合作企业联盟</w:t>
      </w:r>
      <w:r w:rsidRPr="00270FCD">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建立轻工国际产能合作生态体系，推</w:t>
      </w:r>
      <w:r w:rsidRPr="00270FCD">
        <w:rPr>
          <w:rFonts w:ascii="仿宋" w:eastAsia="仿宋" w:hAnsi="仿宋" w:cs="仿宋" w:hint="eastAsia"/>
          <w:color w:val="000000" w:themeColor="text1"/>
          <w:sz w:val="32"/>
          <w:szCs w:val="32"/>
        </w:rPr>
        <w:t>动</w:t>
      </w:r>
      <w:r>
        <w:rPr>
          <w:rFonts w:ascii="仿宋" w:eastAsia="仿宋" w:hAnsi="仿宋" w:cs="仿宋" w:hint="eastAsia"/>
          <w:color w:val="000000" w:themeColor="text1"/>
          <w:sz w:val="32"/>
          <w:szCs w:val="32"/>
        </w:rPr>
        <w:t>轻工产能、装备、技术、标准的输出</w:t>
      </w:r>
      <w:r w:rsidRPr="00270FCD">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召开“轻工业国际产能合作主题论坛暨产业对接会”</w:t>
      </w:r>
      <w:r w:rsidRPr="00270FCD">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与中白工业园、吉布提国际自</w:t>
      </w:r>
      <w:r w:rsidRPr="00EB46DF">
        <w:rPr>
          <w:rFonts w:ascii="仿宋" w:eastAsia="仿宋" w:hAnsi="仿宋" w:cs="仿宋" w:hint="eastAsia"/>
          <w:color w:val="000000"/>
          <w:sz w:val="32"/>
          <w:szCs w:val="32"/>
        </w:rPr>
        <w:t>贸</w:t>
      </w:r>
      <w:r>
        <w:rPr>
          <w:rFonts w:ascii="仿宋" w:eastAsia="仿宋" w:hAnsi="仿宋" w:cs="仿宋" w:hint="eastAsia"/>
          <w:color w:val="000000" w:themeColor="text1"/>
          <w:sz w:val="32"/>
          <w:szCs w:val="32"/>
        </w:rPr>
        <w:t>区等海外园区签订合作协议。</w:t>
      </w:r>
    </w:p>
    <w:p w:rsidR="00DD5A2B" w:rsidRPr="00270FCD" w:rsidRDefault="00DD5A2B" w:rsidP="00FE437D">
      <w:pPr>
        <w:spacing w:line="580" w:lineRule="exact"/>
        <w:ind w:firstLineChars="200" w:firstLine="643"/>
        <w:rPr>
          <w:rFonts w:ascii="仿宋" w:eastAsia="仿宋" w:hAnsi="仿宋"/>
          <w:sz w:val="32"/>
          <w:szCs w:val="32"/>
        </w:rPr>
      </w:pPr>
      <w:r w:rsidRPr="000D72F2">
        <w:rPr>
          <w:rFonts w:ascii="仿宋" w:eastAsia="仿宋" w:hAnsi="仿宋" w:hint="eastAsia"/>
          <w:b/>
          <w:sz w:val="32"/>
          <w:szCs w:val="32"/>
        </w:rPr>
        <w:t>--组织</w:t>
      </w:r>
      <w:r>
        <w:rPr>
          <w:rFonts w:ascii="仿宋" w:eastAsia="仿宋" w:hAnsi="仿宋" w:hint="eastAsia"/>
          <w:b/>
          <w:sz w:val="32"/>
          <w:szCs w:val="32"/>
        </w:rPr>
        <w:t>境外参展</w:t>
      </w:r>
      <w:r w:rsidRPr="000D72F2">
        <w:rPr>
          <w:rFonts w:ascii="仿宋" w:eastAsia="仿宋" w:hAnsi="仿宋" w:hint="eastAsia"/>
          <w:b/>
          <w:sz w:val="32"/>
          <w:szCs w:val="32"/>
        </w:rPr>
        <w:t>考察。</w:t>
      </w:r>
      <w:r w:rsidRPr="00270FCD">
        <w:rPr>
          <w:rFonts w:ascii="仿宋" w:eastAsia="仿宋" w:hAnsi="仿宋"/>
          <w:sz w:val="32"/>
          <w:szCs w:val="32"/>
        </w:rPr>
        <w:t>中轻联系统</w:t>
      </w:r>
      <w:r w:rsidRPr="00270FCD">
        <w:rPr>
          <w:rFonts w:ascii="仿宋" w:eastAsia="仿宋" w:hAnsi="仿宋" w:hint="eastAsia"/>
          <w:sz w:val="32"/>
          <w:szCs w:val="32"/>
        </w:rPr>
        <w:t>全年</w:t>
      </w:r>
      <w:r w:rsidRPr="00270FCD">
        <w:rPr>
          <w:rFonts w:ascii="仿宋" w:eastAsia="仿宋" w:hAnsi="仿宋"/>
          <w:sz w:val="32"/>
          <w:szCs w:val="32"/>
        </w:rPr>
        <w:t>出国（境）团组72批次，</w:t>
      </w:r>
      <w:r>
        <w:rPr>
          <w:rFonts w:ascii="仿宋" w:eastAsia="仿宋" w:hAnsi="仿宋" w:cs="仿宋" w:hint="eastAsia"/>
          <w:sz w:val="32"/>
          <w:szCs w:val="32"/>
        </w:rPr>
        <w:t>组团参加境外展</w:t>
      </w:r>
      <w:r>
        <w:rPr>
          <w:rFonts w:ascii="仿宋" w:eastAsia="仿宋" w:hAnsi="仿宋" w:cs="仿宋"/>
          <w:sz w:val="32"/>
          <w:szCs w:val="32"/>
        </w:rPr>
        <w:t>30</w:t>
      </w:r>
      <w:r w:rsidRPr="00270FCD">
        <w:rPr>
          <w:rFonts w:ascii="仿宋" w:eastAsia="仿宋" w:hAnsi="仿宋" w:cs="仿宋" w:hint="eastAsia"/>
          <w:sz w:val="32"/>
          <w:szCs w:val="32"/>
        </w:rPr>
        <w:t>多</w:t>
      </w:r>
      <w:r>
        <w:rPr>
          <w:rFonts w:ascii="仿宋" w:eastAsia="仿宋" w:hAnsi="仿宋" w:cs="仿宋" w:hint="eastAsia"/>
          <w:sz w:val="32"/>
          <w:szCs w:val="32"/>
        </w:rPr>
        <w:t>个，遍及美国、德国、意大利、墨西哥等</w:t>
      </w:r>
      <w:r>
        <w:rPr>
          <w:rFonts w:ascii="仿宋" w:eastAsia="仿宋" w:hAnsi="仿宋" w:cs="仿宋"/>
          <w:sz w:val="32"/>
          <w:szCs w:val="32"/>
        </w:rPr>
        <w:t>10余</w:t>
      </w:r>
      <w:r>
        <w:rPr>
          <w:rFonts w:ascii="仿宋" w:eastAsia="仿宋" w:hAnsi="仿宋" w:cs="仿宋" w:hint="eastAsia"/>
          <w:sz w:val="32"/>
          <w:szCs w:val="32"/>
        </w:rPr>
        <w:t>个国家和地区。</w:t>
      </w:r>
      <w:r w:rsidRPr="00270FCD">
        <w:rPr>
          <w:rFonts w:ascii="仿宋" w:eastAsia="仿宋" w:hAnsi="仿宋" w:cs="仿宋" w:hint="eastAsia"/>
          <w:sz w:val="32"/>
          <w:szCs w:val="32"/>
        </w:rPr>
        <w:t>审核</w:t>
      </w:r>
      <w:r w:rsidRPr="00270FCD">
        <w:rPr>
          <w:rFonts w:ascii="仿宋" w:eastAsia="仿宋" w:hAnsi="仿宋"/>
          <w:sz w:val="32"/>
          <w:szCs w:val="32"/>
        </w:rPr>
        <w:t>签发2346</w:t>
      </w:r>
      <w:r w:rsidR="00FE437D">
        <w:rPr>
          <w:rFonts w:ascii="仿宋" w:eastAsia="仿宋" w:hAnsi="仿宋"/>
          <w:sz w:val="32"/>
          <w:szCs w:val="32"/>
        </w:rPr>
        <w:t>人次外国人来华</w:t>
      </w:r>
      <w:r w:rsidRPr="00270FCD">
        <w:rPr>
          <w:rFonts w:ascii="仿宋" w:eastAsia="仿宋" w:hAnsi="仿宋"/>
          <w:sz w:val="32"/>
          <w:szCs w:val="32"/>
        </w:rPr>
        <w:t>邀请</w:t>
      </w:r>
      <w:r w:rsidRPr="00270FCD">
        <w:rPr>
          <w:rFonts w:ascii="仿宋" w:eastAsia="仿宋" w:hAnsi="仿宋" w:hint="eastAsia"/>
          <w:sz w:val="32"/>
          <w:szCs w:val="32"/>
        </w:rPr>
        <w:t>，</w:t>
      </w:r>
      <w:r w:rsidRPr="00270FCD">
        <w:rPr>
          <w:rFonts w:ascii="仿宋" w:eastAsia="仿宋" w:hAnsi="仿宋"/>
          <w:sz w:val="32"/>
          <w:szCs w:val="32"/>
        </w:rPr>
        <w:t>批复在华举办专业国际会议6个。</w:t>
      </w:r>
    </w:p>
    <w:p w:rsidR="00DD5A2B" w:rsidRDefault="00DD5A2B" w:rsidP="00FE437D">
      <w:pPr>
        <w:adjustRightInd w:val="0"/>
        <w:snapToGrid w:val="0"/>
        <w:spacing w:line="580" w:lineRule="exact"/>
        <w:ind w:firstLineChars="196" w:firstLine="630"/>
        <w:rPr>
          <w:rFonts w:ascii="仿宋" w:eastAsia="仿宋" w:hAnsi="仿宋" w:cs="仿宋"/>
          <w:bCs/>
          <w:kern w:val="0"/>
          <w:sz w:val="32"/>
          <w:szCs w:val="32"/>
        </w:rPr>
      </w:pPr>
      <w:r w:rsidRPr="000D72F2">
        <w:rPr>
          <w:rFonts w:ascii="仿宋" w:eastAsia="仿宋" w:hAnsi="仿宋" w:cs="仿宋" w:hint="eastAsia"/>
          <w:b/>
          <w:bCs/>
          <w:kern w:val="0"/>
          <w:sz w:val="32"/>
          <w:szCs w:val="32"/>
        </w:rPr>
        <w:t>--举办国际会展会议。</w:t>
      </w:r>
      <w:r>
        <w:rPr>
          <w:rFonts w:ascii="仿宋" w:eastAsia="仿宋" w:hAnsi="仿宋" w:cs="仿宋" w:hint="eastAsia"/>
          <w:bCs/>
          <w:kern w:val="0"/>
          <w:sz w:val="32"/>
          <w:szCs w:val="32"/>
        </w:rPr>
        <w:t>世界五金大会、世界</w:t>
      </w:r>
      <w:r w:rsidRPr="00EB46DF">
        <w:rPr>
          <w:rFonts w:ascii="仿宋" w:eastAsia="仿宋" w:hAnsi="仿宋" w:cs="仿宋" w:hint="eastAsia"/>
          <w:bCs/>
          <w:color w:val="000000"/>
          <w:kern w:val="0"/>
          <w:sz w:val="32"/>
          <w:szCs w:val="32"/>
        </w:rPr>
        <w:t>皮</w:t>
      </w:r>
      <w:r>
        <w:rPr>
          <w:rFonts w:ascii="仿宋" w:eastAsia="仿宋" w:hAnsi="仿宋" w:cs="仿宋" w:hint="eastAsia"/>
          <w:bCs/>
          <w:kern w:val="0"/>
          <w:sz w:val="32"/>
          <w:szCs w:val="32"/>
        </w:rPr>
        <w:t>业大会、中</w:t>
      </w:r>
      <w:r>
        <w:rPr>
          <w:rFonts w:ascii="仿宋" w:eastAsia="仿宋" w:hAnsi="仿宋" w:cs="仿宋" w:hint="eastAsia"/>
          <w:bCs/>
          <w:kern w:val="0"/>
          <w:sz w:val="32"/>
          <w:szCs w:val="32"/>
        </w:rPr>
        <w:lastRenderedPageBreak/>
        <w:t>国家电技术大会、中国乐器高端行业论坛等各类产业大会，影响广泛，引领国际同业发展</w:t>
      </w:r>
      <w:r>
        <w:rPr>
          <w:rFonts w:ascii="仿宋" w:eastAsia="仿宋" w:hAnsi="仿宋" w:cs="仿宋" w:hint="eastAsia"/>
          <w:b/>
          <w:kern w:val="0"/>
          <w:sz w:val="32"/>
          <w:szCs w:val="32"/>
        </w:rPr>
        <w:t>。</w:t>
      </w:r>
      <w:r>
        <w:rPr>
          <w:rFonts w:ascii="仿宋" w:eastAsia="仿宋" w:hAnsi="仿宋" w:cs="仿宋" w:hint="eastAsia"/>
          <w:bCs/>
          <w:kern w:val="0"/>
          <w:sz w:val="32"/>
          <w:szCs w:val="32"/>
        </w:rPr>
        <w:t>家具、家电、乐器、眼镜、五金、缝制机械、饮料、焙烤食品、添加剂、自行车等</w:t>
      </w:r>
      <w:r>
        <w:rPr>
          <w:rFonts w:ascii="仿宋" w:eastAsia="仿宋" w:hAnsi="仿宋" w:cs="仿宋"/>
          <w:bCs/>
          <w:kern w:val="0"/>
          <w:sz w:val="32"/>
          <w:szCs w:val="32"/>
        </w:rPr>
        <w:t>国际展会，世界知名，享誉全球，为中国轻工业高质量发展起到了积极的作用。</w:t>
      </w:r>
    </w:p>
    <w:p w:rsidR="00DD5A2B" w:rsidRDefault="00DD5A2B" w:rsidP="00FE437D">
      <w:pPr>
        <w:adjustRightInd w:val="0"/>
        <w:snapToGrid w:val="0"/>
        <w:spacing w:line="580" w:lineRule="exact"/>
        <w:ind w:firstLineChars="196" w:firstLine="630"/>
        <w:rPr>
          <w:rFonts w:ascii="楷体" w:eastAsia="楷体" w:hAnsi="楷体" w:cs="楷体"/>
          <w:b/>
          <w:sz w:val="32"/>
          <w:szCs w:val="32"/>
        </w:rPr>
      </w:pPr>
      <w:r>
        <w:rPr>
          <w:rFonts w:ascii="楷体" w:eastAsia="楷体" w:hAnsi="楷体" w:cs="楷体" w:hint="eastAsia"/>
          <w:b/>
          <w:sz w:val="32"/>
          <w:szCs w:val="32"/>
        </w:rPr>
        <w:t>（</w:t>
      </w:r>
      <w:r w:rsidRPr="00270FCD">
        <w:rPr>
          <w:rFonts w:ascii="楷体" w:eastAsia="楷体" w:hAnsi="楷体" w:cs="楷体" w:hint="eastAsia"/>
          <w:b/>
          <w:sz w:val="32"/>
          <w:szCs w:val="32"/>
        </w:rPr>
        <w:t>九</w:t>
      </w:r>
      <w:r>
        <w:rPr>
          <w:rFonts w:ascii="楷体" w:eastAsia="楷体" w:hAnsi="楷体" w:cs="楷体" w:hint="eastAsia"/>
          <w:b/>
          <w:sz w:val="32"/>
          <w:szCs w:val="32"/>
        </w:rPr>
        <w:t>）</w:t>
      </w:r>
      <w:r w:rsidRPr="00270FCD">
        <w:rPr>
          <w:rFonts w:ascii="楷体" w:eastAsia="楷体" w:hAnsi="楷体" w:cs="楷体" w:hint="eastAsia"/>
          <w:b/>
          <w:sz w:val="32"/>
          <w:szCs w:val="32"/>
        </w:rPr>
        <w:t>搭建人才成长平台，</w:t>
      </w:r>
      <w:r>
        <w:rPr>
          <w:rFonts w:ascii="楷体" w:eastAsia="楷体" w:hAnsi="楷体" w:cs="楷体" w:hint="eastAsia"/>
          <w:b/>
          <w:sz w:val="32"/>
          <w:szCs w:val="32"/>
        </w:rPr>
        <w:t>加强人才队伍建设</w:t>
      </w:r>
    </w:p>
    <w:p w:rsidR="00DD5A2B" w:rsidRPr="00FE714A" w:rsidRDefault="00DD5A2B" w:rsidP="00FE437D">
      <w:pPr>
        <w:adjustRightInd w:val="0"/>
        <w:snapToGrid w:val="0"/>
        <w:spacing w:line="580" w:lineRule="exact"/>
        <w:ind w:firstLineChars="196" w:firstLine="630"/>
        <w:rPr>
          <w:rFonts w:ascii="仿宋" w:eastAsia="仿宋" w:hAnsi="仿宋" w:cs="仿宋"/>
          <w:sz w:val="32"/>
          <w:szCs w:val="32"/>
          <w:u w:val="single"/>
        </w:rPr>
      </w:pPr>
      <w:r>
        <w:rPr>
          <w:rFonts w:ascii="仿宋" w:eastAsia="仿宋" w:hAnsi="仿宋" w:cs="仿宋" w:hint="eastAsia"/>
          <w:b/>
          <w:kern w:val="0"/>
          <w:sz w:val="32"/>
          <w:szCs w:val="32"/>
        </w:rPr>
        <w:t>--组织劳模先进</w:t>
      </w:r>
      <w:r>
        <w:rPr>
          <w:rFonts w:ascii="仿宋" w:eastAsia="仿宋" w:hAnsi="仿宋" w:cs="仿宋" w:hint="eastAsia"/>
          <w:b/>
          <w:sz w:val="32"/>
          <w:szCs w:val="32"/>
        </w:rPr>
        <w:t>评选。</w:t>
      </w:r>
      <w:r w:rsidRPr="00770FEF">
        <w:rPr>
          <w:rFonts w:ascii="仿宋" w:eastAsia="仿宋" w:hAnsi="仿宋" w:cs="仿宋" w:hint="eastAsia"/>
          <w:sz w:val="32"/>
          <w:szCs w:val="32"/>
        </w:rPr>
        <w:t>经国家人力资源社会保障部批准</w:t>
      </w:r>
      <w:r>
        <w:rPr>
          <w:rFonts w:ascii="仿宋" w:eastAsia="仿宋" w:hAnsi="仿宋" w:cs="仿宋" w:hint="eastAsia"/>
          <w:sz w:val="32"/>
          <w:szCs w:val="32"/>
        </w:rPr>
        <w:t>，在全国开展轻工行业劳模、先进集体、先进工作者评选。严格条件，严肃评审，严谨推荐，表彰劳动模范</w:t>
      </w:r>
      <w:r w:rsidR="002B2BC7">
        <w:rPr>
          <w:rFonts w:ascii="仿宋" w:eastAsia="仿宋" w:hAnsi="仿宋" w:cs="仿宋" w:hint="eastAsia"/>
          <w:sz w:val="32"/>
          <w:szCs w:val="32"/>
        </w:rPr>
        <w:t>13</w:t>
      </w:r>
      <w:r w:rsidR="002B2BC7">
        <w:rPr>
          <w:rFonts w:ascii="仿宋" w:eastAsia="仿宋" w:hAnsi="仿宋" w:cs="仿宋"/>
          <w:sz w:val="32"/>
          <w:szCs w:val="32"/>
        </w:rPr>
        <w:t>5</w:t>
      </w:r>
      <w:r>
        <w:rPr>
          <w:rFonts w:ascii="仿宋" w:eastAsia="仿宋" w:hAnsi="仿宋" w:cs="仿宋" w:hint="eastAsia"/>
          <w:sz w:val="32"/>
          <w:szCs w:val="32"/>
        </w:rPr>
        <w:t>名，先进集体12</w:t>
      </w:r>
      <w:r w:rsidR="002B2BC7">
        <w:rPr>
          <w:rFonts w:ascii="仿宋" w:eastAsia="仿宋" w:hAnsi="仿宋" w:cs="仿宋"/>
          <w:sz w:val="32"/>
          <w:szCs w:val="32"/>
        </w:rPr>
        <w:t>0</w:t>
      </w:r>
      <w:r>
        <w:rPr>
          <w:rFonts w:ascii="仿宋" w:eastAsia="仿宋" w:hAnsi="仿宋" w:cs="仿宋" w:hint="eastAsia"/>
          <w:sz w:val="32"/>
          <w:szCs w:val="32"/>
        </w:rPr>
        <w:t>个、先进工作者1</w:t>
      </w:r>
      <w:r w:rsidR="002B2BC7">
        <w:rPr>
          <w:rFonts w:ascii="仿宋" w:eastAsia="仿宋" w:hAnsi="仿宋" w:cs="仿宋"/>
          <w:sz w:val="32"/>
          <w:szCs w:val="32"/>
        </w:rPr>
        <w:t>2</w:t>
      </w:r>
      <w:r>
        <w:rPr>
          <w:rFonts w:ascii="仿宋" w:eastAsia="仿宋" w:hAnsi="仿宋" w:cs="仿宋" w:hint="eastAsia"/>
          <w:sz w:val="32"/>
          <w:szCs w:val="32"/>
        </w:rPr>
        <w:t>名。刚刚受到表彰的先进集体、劳动模范和先进工作者，覆盖了轻工所有行业，是轻工战线的杰出代表。他们以自己的实际行动铸就了爱岗敬业、争创一流、艰苦奋斗、勇于创新、甘于奉献的伟大劳模精神，为积极奉献中国轻工业走进新时代树立了光辉榜样，这是我们共同的宝贵精神财富。</w:t>
      </w:r>
      <w:r w:rsidR="000C35B4">
        <w:rPr>
          <w:rFonts w:ascii="仿宋" w:eastAsia="仿宋" w:hAnsi="仿宋" w:cs="仿宋" w:hint="eastAsia"/>
          <w:sz w:val="32"/>
          <w:szCs w:val="32"/>
        </w:rPr>
        <w:t>全国轻工业要学习他们牢记使命、忠诚</w:t>
      </w:r>
      <w:r w:rsidR="000C35B4" w:rsidRPr="00EB46DF">
        <w:rPr>
          <w:rFonts w:ascii="仿宋" w:eastAsia="仿宋" w:hAnsi="仿宋" w:cs="仿宋" w:hint="eastAsia"/>
          <w:color w:val="000000"/>
          <w:sz w:val="32"/>
          <w:szCs w:val="32"/>
        </w:rPr>
        <w:t>执着</w:t>
      </w:r>
      <w:r w:rsidR="000C35B4">
        <w:rPr>
          <w:rFonts w:ascii="仿宋" w:eastAsia="仿宋" w:hAnsi="仿宋" w:cs="仿宋" w:hint="eastAsia"/>
          <w:sz w:val="32"/>
          <w:szCs w:val="32"/>
        </w:rPr>
        <w:t>，学习他们爱岗敬业、尽职</w:t>
      </w:r>
      <w:r w:rsidR="000C35B4" w:rsidRPr="000C35B4">
        <w:rPr>
          <w:rFonts w:ascii="仿宋" w:eastAsia="仿宋" w:hAnsi="仿宋" w:cs="仿宋" w:hint="eastAsia"/>
          <w:sz w:val="32"/>
          <w:szCs w:val="32"/>
        </w:rPr>
        <w:t>尽责，学习他们大胆创新</w:t>
      </w:r>
      <w:r w:rsidR="000C35B4">
        <w:rPr>
          <w:rFonts w:ascii="仿宋" w:eastAsia="仿宋" w:hAnsi="仿宋" w:cs="仿宋" w:hint="eastAsia"/>
          <w:sz w:val="32"/>
          <w:szCs w:val="32"/>
        </w:rPr>
        <w:t>、勇于探索</w:t>
      </w:r>
      <w:r w:rsidR="000C35B4" w:rsidRPr="000C35B4">
        <w:rPr>
          <w:rFonts w:ascii="仿宋" w:eastAsia="仿宋" w:hAnsi="仿宋" w:cs="仿宋" w:hint="eastAsia"/>
          <w:sz w:val="32"/>
          <w:szCs w:val="32"/>
        </w:rPr>
        <w:t>，</w:t>
      </w:r>
      <w:r w:rsidRPr="000823B9">
        <w:rPr>
          <w:rFonts w:ascii="仿宋" w:eastAsia="仿宋" w:hAnsi="仿宋" w:cs="仿宋" w:hint="eastAsia"/>
          <w:sz w:val="32"/>
          <w:szCs w:val="32"/>
        </w:rPr>
        <w:t>掀起学习先进、</w:t>
      </w:r>
      <w:r w:rsidR="000823B9" w:rsidRPr="000823B9">
        <w:rPr>
          <w:rFonts w:ascii="仿宋" w:eastAsia="仿宋" w:hAnsi="仿宋" w:cs="仿宋" w:hint="eastAsia"/>
          <w:sz w:val="32"/>
          <w:szCs w:val="32"/>
        </w:rPr>
        <w:t>崇尚先进、</w:t>
      </w:r>
      <w:r w:rsidRPr="000823B9">
        <w:rPr>
          <w:rFonts w:ascii="仿宋" w:eastAsia="仿宋" w:hAnsi="仿宋" w:cs="仿宋" w:hint="eastAsia"/>
          <w:sz w:val="32"/>
          <w:szCs w:val="32"/>
        </w:rPr>
        <w:t>弘扬先进</w:t>
      </w:r>
      <w:r w:rsidR="000823B9" w:rsidRPr="000823B9">
        <w:rPr>
          <w:rFonts w:ascii="仿宋" w:eastAsia="仿宋" w:hAnsi="仿宋" w:cs="仿宋" w:hint="eastAsia"/>
          <w:sz w:val="32"/>
          <w:szCs w:val="32"/>
        </w:rPr>
        <w:t>、争当先进</w:t>
      </w:r>
      <w:r w:rsidRPr="000823B9">
        <w:rPr>
          <w:rFonts w:ascii="仿宋" w:eastAsia="仿宋" w:hAnsi="仿宋" w:cs="仿宋" w:hint="eastAsia"/>
          <w:sz w:val="32"/>
          <w:szCs w:val="32"/>
        </w:rPr>
        <w:t>的热潮。</w:t>
      </w:r>
    </w:p>
    <w:p w:rsidR="00DD5A2B" w:rsidRPr="000247C6" w:rsidRDefault="00DD5A2B" w:rsidP="00FE437D">
      <w:pPr>
        <w:adjustRightInd w:val="0"/>
        <w:snapToGrid w:val="0"/>
        <w:spacing w:line="580" w:lineRule="exact"/>
        <w:ind w:firstLineChars="196" w:firstLine="630"/>
        <w:rPr>
          <w:rFonts w:ascii="仿宋" w:eastAsia="仿宋" w:hAnsi="仿宋"/>
          <w:sz w:val="32"/>
          <w:szCs w:val="32"/>
        </w:rPr>
      </w:pPr>
      <w:r>
        <w:rPr>
          <w:rFonts w:ascii="仿宋" w:eastAsia="仿宋" w:hAnsi="仿宋" w:cs="仿宋" w:hint="eastAsia"/>
          <w:b/>
          <w:kern w:val="0"/>
          <w:sz w:val="32"/>
          <w:szCs w:val="32"/>
        </w:rPr>
        <w:t>--开展</w:t>
      </w:r>
      <w:r>
        <w:rPr>
          <w:rFonts w:ascii="仿宋" w:eastAsia="仿宋" w:hAnsi="仿宋" w:cs="仿宋" w:hint="eastAsia"/>
          <w:b/>
          <w:sz w:val="32"/>
          <w:szCs w:val="32"/>
        </w:rPr>
        <w:t>大师</w:t>
      </w:r>
      <w:r w:rsidR="00556455">
        <w:rPr>
          <w:rFonts w:ascii="仿宋" w:eastAsia="仿宋" w:hAnsi="仿宋" w:cs="仿宋" w:hint="eastAsia"/>
          <w:b/>
          <w:sz w:val="32"/>
          <w:szCs w:val="32"/>
        </w:rPr>
        <w:t>工匠</w:t>
      </w:r>
      <w:r>
        <w:rPr>
          <w:rFonts w:ascii="仿宋" w:eastAsia="仿宋" w:hAnsi="仿宋" w:cs="仿宋" w:hint="eastAsia"/>
          <w:b/>
          <w:sz w:val="32"/>
          <w:szCs w:val="32"/>
        </w:rPr>
        <w:t>评选。</w:t>
      </w:r>
      <w:r w:rsidRPr="00D0252D">
        <w:rPr>
          <w:rFonts w:ascii="仿宋" w:eastAsia="仿宋" w:hAnsi="仿宋" w:cs="仿宋" w:hint="eastAsia"/>
          <w:sz w:val="32"/>
          <w:szCs w:val="32"/>
        </w:rPr>
        <w:t>承接好国务院部门精简</w:t>
      </w:r>
      <w:r>
        <w:rPr>
          <w:rFonts w:ascii="仿宋" w:eastAsia="仿宋" w:hAnsi="仿宋" w:cs="仿宋" w:hint="eastAsia"/>
          <w:sz w:val="32"/>
          <w:szCs w:val="32"/>
        </w:rPr>
        <w:t>转移的工艺美术大师评审职能，中轻联</w:t>
      </w:r>
      <w:r w:rsidR="00584278">
        <w:rPr>
          <w:rFonts w:ascii="仿宋" w:eastAsia="仿宋" w:hAnsi="仿宋" w:cs="仿宋" w:hint="eastAsia"/>
          <w:sz w:val="32"/>
          <w:szCs w:val="32"/>
        </w:rPr>
        <w:t>7</w:t>
      </w:r>
      <w:r>
        <w:rPr>
          <w:rFonts w:ascii="仿宋" w:eastAsia="仿宋" w:hAnsi="仿宋" w:cs="仿宋" w:hint="eastAsia"/>
          <w:sz w:val="32"/>
          <w:szCs w:val="32"/>
        </w:rPr>
        <w:t>次会长办公会专题研究，</w:t>
      </w:r>
      <w:r w:rsidR="00584278">
        <w:rPr>
          <w:rFonts w:ascii="仿宋" w:eastAsia="仿宋" w:hAnsi="仿宋" w:cs="仿宋" w:hint="eastAsia"/>
          <w:sz w:val="32"/>
          <w:szCs w:val="32"/>
        </w:rPr>
        <w:t>2次</w:t>
      </w:r>
      <w:r>
        <w:rPr>
          <w:rFonts w:ascii="仿宋" w:eastAsia="仿宋" w:hAnsi="仿宋" w:cs="仿宋" w:hint="eastAsia"/>
          <w:sz w:val="32"/>
          <w:szCs w:val="32"/>
        </w:rPr>
        <w:t>评审领导小组会议</w:t>
      </w:r>
      <w:r w:rsidR="004236AB">
        <w:rPr>
          <w:rFonts w:ascii="仿宋" w:eastAsia="仿宋" w:hAnsi="仿宋" w:cs="仿宋" w:hint="eastAsia"/>
          <w:sz w:val="32"/>
          <w:szCs w:val="32"/>
        </w:rPr>
        <w:t>、</w:t>
      </w:r>
      <w:r w:rsidR="00312EDF">
        <w:rPr>
          <w:rFonts w:ascii="仿宋" w:eastAsia="仿宋" w:hAnsi="仿宋" w:cs="仿宋" w:hint="eastAsia"/>
          <w:sz w:val="32"/>
          <w:szCs w:val="32"/>
        </w:rPr>
        <w:t>35次专题会议</w:t>
      </w:r>
      <w:r>
        <w:rPr>
          <w:rFonts w:ascii="仿宋" w:eastAsia="仿宋" w:hAnsi="仿宋" w:cs="仿宋" w:hint="eastAsia"/>
          <w:sz w:val="32"/>
          <w:szCs w:val="32"/>
        </w:rPr>
        <w:t>协调部署，加强领导，精心组织，</w:t>
      </w:r>
      <w:r w:rsidR="00312EDF">
        <w:rPr>
          <w:rFonts w:ascii="仿宋" w:eastAsia="仿宋" w:hAnsi="仿宋" w:cs="仿宋" w:hint="eastAsia"/>
          <w:sz w:val="32"/>
          <w:szCs w:val="32"/>
        </w:rPr>
        <w:t>建立完善工作体系，</w:t>
      </w:r>
      <w:r>
        <w:rPr>
          <w:rFonts w:ascii="仿宋" w:eastAsia="仿宋" w:hAnsi="仿宋" w:cs="仿宋" w:hint="eastAsia"/>
          <w:sz w:val="32"/>
          <w:szCs w:val="32"/>
        </w:rPr>
        <w:t>规范评选管理机制。制定规章、</w:t>
      </w:r>
      <w:r w:rsidR="00312EDF">
        <w:rPr>
          <w:rFonts w:ascii="仿宋" w:eastAsia="仿宋" w:hAnsi="仿宋" w:cs="仿宋" w:hint="eastAsia"/>
          <w:sz w:val="32"/>
          <w:szCs w:val="32"/>
        </w:rPr>
        <w:t>办法、</w:t>
      </w:r>
      <w:r>
        <w:rPr>
          <w:rFonts w:ascii="仿宋" w:eastAsia="仿宋" w:hAnsi="仿宋" w:cs="仿宋" w:hint="eastAsia"/>
          <w:sz w:val="32"/>
          <w:szCs w:val="32"/>
        </w:rPr>
        <w:t>细则等文件</w:t>
      </w:r>
      <w:r w:rsidR="00312EDF">
        <w:rPr>
          <w:rFonts w:ascii="仿宋" w:eastAsia="仿宋" w:hAnsi="仿宋" w:cs="仿宋" w:hint="eastAsia"/>
          <w:sz w:val="32"/>
          <w:szCs w:val="32"/>
        </w:rPr>
        <w:t>20余</w:t>
      </w:r>
      <w:r w:rsidR="004236AB">
        <w:rPr>
          <w:rFonts w:ascii="仿宋" w:eastAsia="仿宋" w:hAnsi="仿宋" w:cs="仿宋" w:hint="eastAsia"/>
          <w:sz w:val="32"/>
          <w:szCs w:val="32"/>
        </w:rPr>
        <w:t>个</w:t>
      </w:r>
      <w:r>
        <w:rPr>
          <w:rFonts w:ascii="仿宋" w:eastAsia="仿宋" w:hAnsi="仿宋" w:cs="仿宋" w:hint="eastAsia"/>
          <w:sz w:val="32"/>
          <w:szCs w:val="32"/>
        </w:rPr>
        <w:t>。</w:t>
      </w:r>
      <w:r w:rsidRPr="00270FCD">
        <w:rPr>
          <w:rFonts w:ascii="仿宋" w:eastAsia="仿宋" w:hAnsi="仿宋" w:cs="仿宋" w:hint="eastAsia"/>
          <w:sz w:val="32"/>
          <w:szCs w:val="32"/>
        </w:rPr>
        <w:t>组建评选专家委员会</w:t>
      </w:r>
      <w:r>
        <w:rPr>
          <w:rFonts w:ascii="仿宋" w:eastAsia="仿宋" w:hAnsi="仿宋" w:cs="仿宋" w:hint="eastAsia"/>
          <w:sz w:val="32"/>
          <w:szCs w:val="32"/>
        </w:rPr>
        <w:t>，建立评选专家库</w:t>
      </w:r>
      <w:r w:rsidR="00FE437D">
        <w:rPr>
          <w:rFonts w:ascii="仿宋" w:eastAsia="仿宋" w:hAnsi="仿宋" w:cs="仿宋" w:hint="eastAsia"/>
          <w:sz w:val="32"/>
          <w:szCs w:val="32"/>
        </w:rPr>
        <w:t>439人</w:t>
      </w:r>
      <w:r>
        <w:rPr>
          <w:rFonts w:ascii="仿宋" w:eastAsia="仿宋" w:hAnsi="仿宋" w:cs="仿宋" w:hint="eastAsia"/>
          <w:sz w:val="32"/>
          <w:szCs w:val="32"/>
        </w:rPr>
        <w:t>。</w:t>
      </w:r>
      <w:r w:rsidR="009F141D">
        <w:rPr>
          <w:rFonts w:ascii="仿宋" w:eastAsia="仿宋" w:hAnsi="仿宋" w:cs="仿宋" w:hint="eastAsia"/>
          <w:sz w:val="32"/>
          <w:szCs w:val="32"/>
        </w:rPr>
        <w:t>有</w:t>
      </w:r>
      <w:r w:rsidRPr="00270FCD">
        <w:rPr>
          <w:rFonts w:ascii="仿宋" w:eastAsia="仿宋" w:hAnsi="仿宋" w:cs="仿宋"/>
          <w:sz w:val="32"/>
          <w:szCs w:val="32"/>
        </w:rPr>
        <w:t>31个省</w:t>
      </w:r>
      <w:r w:rsidRPr="00270FCD">
        <w:rPr>
          <w:rFonts w:ascii="仿宋" w:eastAsia="仿宋" w:hAnsi="仿宋" w:cs="仿宋" w:hint="eastAsia"/>
          <w:sz w:val="32"/>
          <w:szCs w:val="32"/>
        </w:rPr>
        <w:t>、自治区、直辖市和新疆生产建设兵团</w:t>
      </w:r>
      <w:r w:rsidRPr="00270FCD">
        <w:rPr>
          <w:rFonts w:ascii="仿宋" w:eastAsia="仿宋" w:hAnsi="仿宋" w:cs="仿宋"/>
          <w:sz w:val="32"/>
          <w:szCs w:val="32"/>
        </w:rPr>
        <w:t>推荐参评</w:t>
      </w:r>
      <w:r w:rsidRPr="00270FCD">
        <w:rPr>
          <w:rFonts w:ascii="仿宋" w:eastAsia="仿宋" w:hAnsi="仿宋" w:cs="仿宋"/>
          <w:sz w:val="32"/>
          <w:szCs w:val="32"/>
        </w:rPr>
        <w:lastRenderedPageBreak/>
        <w:t>人员206</w:t>
      </w:r>
      <w:r w:rsidRPr="00270FCD">
        <w:rPr>
          <w:rFonts w:ascii="仿宋" w:eastAsia="仿宋" w:hAnsi="仿宋" w:cs="仿宋" w:hint="eastAsia"/>
          <w:sz w:val="32"/>
          <w:szCs w:val="32"/>
        </w:rPr>
        <w:t>名。</w:t>
      </w:r>
      <w:r w:rsidRPr="00556455">
        <w:rPr>
          <w:rFonts w:ascii="仿宋" w:eastAsia="仿宋" w:hAnsi="仿宋" w:cs="仿宋" w:hint="eastAsia"/>
          <w:sz w:val="32"/>
          <w:szCs w:val="32"/>
        </w:rPr>
        <w:t>与全国总工会联合开展“轻工大国工匠”推荐学习活动，全国</w:t>
      </w:r>
      <w:r w:rsidR="00584278">
        <w:rPr>
          <w:rFonts w:ascii="仿宋" w:eastAsia="仿宋" w:hAnsi="仿宋" w:cs="仿宋" w:hint="eastAsia"/>
          <w:sz w:val="32"/>
          <w:szCs w:val="32"/>
        </w:rPr>
        <w:t>120余</w:t>
      </w:r>
      <w:r w:rsidRPr="00556455">
        <w:rPr>
          <w:rFonts w:ascii="仿宋" w:eastAsia="仿宋" w:hAnsi="仿宋" w:cs="仿宋"/>
          <w:sz w:val="32"/>
          <w:szCs w:val="32"/>
        </w:rPr>
        <w:t xml:space="preserve">人申报轻工大国工匠。 </w:t>
      </w:r>
    </w:p>
    <w:p w:rsidR="00DD5A2B" w:rsidRPr="00270FCD" w:rsidRDefault="00DD5A2B" w:rsidP="00FE437D">
      <w:pPr>
        <w:adjustRightInd w:val="0"/>
        <w:snapToGrid w:val="0"/>
        <w:spacing w:line="580" w:lineRule="exact"/>
        <w:ind w:firstLineChars="196" w:firstLine="630"/>
        <w:rPr>
          <w:rFonts w:ascii="仿宋" w:eastAsia="仿宋" w:hAnsi="仿宋" w:cs="仿宋"/>
          <w:sz w:val="32"/>
          <w:szCs w:val="32"/>
        </w:rPr>
      </w:pPr>
      <w:r>
        <w:rPr>
          <w:rFonts w:ascii="仿宋" w:eastAsia="仿宋" w:hAnsi="仿宋" w:cs="仿宋" w:hint="eastAsia"/>
          <w:b/>
          <w:kern w:val="0"/>
          <w:sz w:val="32"/>
          <w:szCs w:val="32"/>
        </w:rPr>
        <w:t>--加强</w:t>
      </w:r>
      <w:r>
        <w:rPr>
          <w:rFonts w:ascii="仿宋" w:eastAsia="仿宋" w:hAnsi="仿宋" w:cs="仿宋" w:hint="eastAsia"/>
          <w:b/>
          <w:sz w:val="32"/>
          <w:szCs w:val="32"/>
        </w:rPr>
        <w:t>轻工职业教育</w:t>
      </w:r>
      <w:r>
        <w:rPr>
          <w:rFonts w:ascii="仿宋" w:eastAsia="仿宋" w:hAnsi="仿宋" w:cs="仿宋" w:hint="eastAsia"/>
          <w:sz w:val="32"/>
          <w:szCs w:val="32"/>
        </w:rPr>
        <w:t>。</w:t>
      </w:r>
      <w:r w:rsidRPr="00270FCD">
        <w:rPr>
          <w:rFonts w:ascii="仿宋" w:eastAsia="仿宋" w:hAnsi="仿宋" w:cs="仿宋" w:hint="eastAsia"/>
          <w:sz w:val="32"/>
          <w:szCs w:val="32"/>
        </w:rPr>
        <w:t>开展</w:t>
      </w:r>
      <w:r>
        <w:rPr>
          <w:rFonts w:ascii="仿宋" w:eastAsia="仿宋" w:hAnsi="仿宋" w:cs="仿宋"/>
          <w:sz w:val="32"/>
          <w:szCs w:val="32"/>
        </w:rPr>
        <w:t>轻工业职业教育教学成果和教育教学名师评选，</w:t>
      </w:r>
      <w:r w:rsidRPr="00270FCD">
        <w:rPr>
          <w:rFonts w:ascii="仿宋" w:eastAsia="仿宋" w:hAnsi="仿宋" w:cs="仿宋" w:hint="eastAsia"/>
          <w:sz w:val="32"/>
          <w:szCs w:val="32"/>
        </w:rPr>
        <w:t>评出教学</w:t>
      </w:r>
      <w:r>
        <w:rPr>
          <w:rFonts w:ascii="仿宋" w:eastAsia="仿宋" w:hAnsi="仿宋" w:cs="仿宋"/>
          <w:sz w:val="32"/>
          <w:szCs w:val="32"/>
        </w:rPr>
        <w:t>成果</w:t>
      </w:r>
      <w:r w:rsidRPr="00270FCD">
        <w:rPr>
          <w:rFonts w:ascii="仿宋" w:eastAsia="仿宋" w:hAnsi="仿宋" w:cs="仿宋" w:hint="eastAsia"/>
          <w:sz w:val="32"/>
          <w:szCs w:val="32"/>
        </w:rPr>
        <w:t>奖</w:t>
      </w:r>
      <w:r w:rsidRPr="00270FCD">
        <w:rPr>
          <w:rFonts w:ascii="仿宋" w:eastAsia="仿宋" w:hAnsi="仿宋" w:cs="仿宋"/>
          <w:sz w:val="32"/>
          <w:szCs w:val="32"/>
        </w:rPr>
        <w:t>49项</w:t>
      </w:r>
      <w:r w:rsidRPr="00270FCD">
        <w:rPr>
          <w:rFonts w:ascii="仿宋" w:eastAsia="仿宋" w:hAnsi="仿宋" w:cs="仿宋" w:hint="eastAsia"/>
          <w:sz w:val="32"/>
          <w:szCs w:val="32"/>
        </w:rPr>
        <w:t>、教学名师</w:t>
      </w:r>
      <w:r w:rsidRPr="00270FCD">
        <w:rPr>
          <w:rFonts w:ascii="仿宋" w:eastAsia="仿宋" w:hAnsi="仿宋" w:cs="仿宋"/>
          <w:sz w:val="32"/>
          <w:szCs w:val="32"/>
        </w:rPr>
        <w:t>20名，</w:t>
      </w:r>
      <w:r>
        <w:rPr>
          <w:rFonts w:ascii="仿宋" w:eastAsia="仿宋" w:hAnsi="仿宋" w:cs="仿宋"/>
          <w:sz w:val="32"/>
          <w:szCs w:val="32"/>
        </w:rPr>
        <w:t>编辑出版《2016-2017年度中国轻工业教育成果汇编》</w:t>
      </w:r>
      <w:r w:rsidRPr="00270FCD">
        <w:rPr>
          <w:rFonts w:ascii="仿宋" w:eastAsia="仿宋" w:hAnsi="仿宋" w:cs="仿宋" w:hint="eastAsia"/>
          <w:sz w:val="32"/>
          <w:szCs w:val="32"/>
        </w:rPr>
        <w:t>。</w:t>
      </w:r>
      <w:r>
        <w:rPr>
          <w:rFonts w:ascii="仿宋" w:eastAsia="仿宋" w:hAnsi="仿宋" w:cs="仿宋"/>
          <w:sz w:val="32"/>
          <w:szCs w:val="32"/>
        </w:rPr>
        <w:t>完成第二届中国轻工业优秀教材评审，评选一等奖14项、二等奖21项、三等奖20项、优秀奖19项</w:t>
      </w:r>
      <w:r w:rsidRPr="00270FCD">
        <w:rPr>
          <w:rFonts w:ascii="仿宋" w:eastAsia="仿宋" w:hAnsi="仿宋" w:cs="仿宋" w:hint="eastAsia"/>
          <w:sz w:val="32"/>
          <w:szCs w:val="32"/>
        </w:rPr>
        <w:t>。</w:t>
      </w:r>
      <w:r w:rsidRPr="00270FCD">
        <w:rPr>
          <w:rFonts w:ascii="仿宋" w:eastAsia="仿宋" w:hAnsi="仿宋" w:cs="仿宋"/>
          <w:sz w:val="32"/>
          <w:szCs w:val="32"/>
        </w:rPr>
        <w:t>举办“</w:t>
      </w:r>
      <w:r w:rsidR="00584278">
        <w:rPr>
          <w:rFonts w:ascii="仿宋" w:eastAsia="仿宋" w:hAnsi="仿宋" w:cs="仿宋"/>
          <w:sz w:val="32"/>
          <w:szCs w:val="32"/>
        </w:rPr>
        <w:t>中国轻工业领军高研</w:t>
      </w:r>
      <w:r w:rsidRPr="00270FCD">
        <w:rPr>
          <w:rFonts w:ascii="仿宋" w:eastAsia="仿宋" w:hAnsi="仿宋" w:cs="仿宋"/>
          <w:sz w:val="32"/>
          <w:szCs w:val="32"/>
        </w:rPr>
        <w:t>班”</w:t>
      </w:r>
      <w:r w:rsidR="00584278">
        <w:rPr>
          <w:rFonts w:ascii="仿宋" w:eastAsia="仿宋" w:hAnsi="仿宋" w:cs="仿宋" w:hint="eastAsia"/>
          <w:sz w:val="32"/>
          <w:szCs w:val="32"/>
        </w:rPr>
        <w:t>、“中小企业领军人才培训班”、“知识更新工程高研班”</w:t>
      </w:r>
      <w:r w:rsidRPr="00270FCD">
        <w:rPr>
          <w:rFonts w:ascii="仿宋" w:eastAsia="仿宋" w:hAnsi="仿宋" w:cs="仿宋" w:hint="eastAsia"/>
          <w:sz w:val="32"/>
          <w:szCs w:val="32"/>
        </w:rPr>
        <w:t>，</w:t>
      </w:r>
      <w:r>
        <w:rPr>
          <w:rFonts w:ascii="仿宋" w:eastAsia="仿宋" w:hAnsi="仿宋" w:cs="仿宋" w:hint="eastAsia"/>
          <w:sz w:val="32"/>
          <w:szCs w:val="32"/>
        </w:rPr>
        <w:t>培训优秀管理人才</w:t>
      </w:r>
      <w:r w:rsidR="00584278">
        <w:rPr>
          <w:rFonts w:ascii="仿宋" w:eastAsia="仿宋" w:hAnsi="仿宋" w:cs="仿宋" w:hint="eastAsia"/>
          <w:sz w:val="32"/>
          <w:szCs w:val="32"/>
        </w:rPr>
        <w:t>276</w:t>
      </w:r>
      <w:r>
        <w:rPr>
          <w:rFonts w:ascii="仿宋" w:eastAsia="仿宋" w:hAnsi="仿宋" w:cs="仿宋" w:hint="eastAsia"/>
          <w:sz w:val="32"/>
          <w:szCs w:val="32"/>
        </w:rPr>
        <w:t>人。</w:t>
      </w:r>
      <w:r w:rsidRPr="00270FCD">
        <w:rPr>
          <w:rFonts w:ascii="仿宋" w:eastAsia="仿宋" w:hAnsi="仿宋" w:cs="仿宋" w:hint="eastAsia"/>
          <w:sz w:val="32"/>
          <w:szCs w:val="32"/>
        </w:rPr>
        <w:t>组织</w:t>
      </w:r>
      <w:r>
        <w:rPr>
          <w:rFonts w:ascii="仿宋" w:eastAsia="仿宋" w:hAnsi="仿宋" w:cs="仿宋"/>
          <w:sz w:val="32"/>
          <w:szCs w:val="32"/>
        </w:rPr>
        <w:t>国家级职业技能竞赛</w:t>
      </w:r>
      <w:r w:rsidRPr="00270FCD">
        <w:rPr>
          <w:rFonts w:ascii="仿宋" w:eastAsia="仿宋" w:hAnsi="仿宋" w:cs="仿宋"/>
          <w:sz w:val="32"/>
          <w:szCs w:val="32"/>
        </w:rPr>
        <w:t>7</w:t>
      </w:r>
      <w:r w:rsidR="00584278">
        <w:rPr>
          <w:rFonts w:ascii="仿宋" w:eastAsia="仿宋" w:hAnsi="仿宋" w:cs="仿宋" w:hint="eastAsia"/>
          <w:sz w:val="32"/>
          <w:szCs w:val="32"/>
        </w:rPr>
        <w:t>个</w:t>
      </w:r>
      <w:r>
        <w:rPr>
          <w:rFonts w:ascii="仿宋" w:eastAsia="仿宋" w:hAnsi="仿宋" w:cs="仿宋"/>
          <w:sz w:val="32"/>
          <w:szCs w:val="32"/>
        </w:rPr>
        <w:t>，产生全国技术能手</w:t>
      </w:r>
      <w:r w:rsidRPr="00270FCD">
        <w:rPr>
          <w:rFonts w:ascii="仿宋" w:eastAsia="仿宋" w:hAnsi="仿宋" w:cs="仿宋"/>
          <w:sz w:val="32"/>
          <w:szCs w:val="32"/>
        </w:rPr>
        <w:t>36名</w:t>
      </w:r>
      <w:r>
        <w:rPr>
          <w:rFonts w:ascii="仿宋" w:eastAsia="仿宋" w:hAnsi="仿宋" w:cs="仿宋"/>
          <w:sz w:val="32"/>
          <w:szCs w:val="32"/>
        </w:rPr>
        <w:t>。核发职业资格鉴定证书</w:t>
      </w:r>
      <w:r w:rsidRPr="00270FCD">
        <w:rPr>
          <w:rFonts w:ascii="仿宋" w:eastAsia="仿宋" w:hAnsi="仿宋" w:cs="仿宋"/>
          <w:sz w:val="32"/>
          <w:szCs w:val="32"/>
        </w:rPr>
        <w:t>7.5万</w:t>
      </w:r>
      <w:r>
        <w:rPr>
          <w:rFonts w:ascii="仿宋" w:eastAsia="仿宋" w:hAnsi="仿宋" w:cs="仿宋" w:hint="eastAsia"/>
          <w:sz w:val="32"/>
          <w:szCs w:val="32"/>
        </w:rPr>
        <w:t>份，培训考评员</w:t>
      </w:r>
      <w:r w:rsidRPr="00270FCD">
        <w:rPr>
          <w:rFonts w:ascii="仿宋" w:eastAsia="仿宋" w:hAnsi="仿宋" w:cs="仿宋"/>
          <w:sz w:val="32"/>
          <w:szCs w:val="32"/>
        </w:rPr>
        <w:t>248名</w:t>
      </w:r>
      <w:r>
        <w:rPr>
          <w:rFonts w:ascii="仿宋" w:eastAsia="仿宋" w:hAnsi="仿宋" w:cs="仿宋" w:hint="eastAsia"/>
          <w:sz w:val="32"/>
          <w:szCs w:val="32"/>
        </w:rPr>
        <w:t>。正在将轻工行业教育培训推向一个新的水平。</w:t>
      </w:r>
    </w:p>
    <w:p w:rsidR="00DD5A2B" w:rsidRPr="00270FCD" w:rsidRDefault="00DD5A2B" w:rsidP="00FE437D">
      <w:pPr>
        <w:adjustRightInd w:val="0"/>
        <w:snapToGrid w:val="0"/>
        <w:spacing w:line="580" w:lineRule="exact"/>
        <w:ind w:firstLineChars="196" w:firstLine="630"/>
        <w:rPr>
          <w:rFonts w:ascii="楷体" w:eastAsia="楷体" w:hAnsi="楷体" w:cs="仿宋"/>
          <w:b/>
          <w:sz w:val="32"/>
          <w:szCs w:val="32"/>
        </w:rPr>
      </w:pPr>
      <w:r w:rsidRPr="00270FCD">
        <w:rPr>
          <w:rFonts w:ascii="楷体" w:eastAsia="楷体" w:hAnsi="楷体" w:cs="仿宋" w:hint="eastAsia"/>
          <w:b/>
          <w:sz w:val="32"/>
          <w:szCs w:val="32"/>
        </w:rPr>
        <w:t>（十）加强自身建设，提高服务能力</w:t>
      </w:r>
    </w:p>
    <w:p w:rsidR="00DD5A2B" w:rsidRPr="00270FCD" w:rsidRDefault="00DD5A2B" w:rsidP="00FE437D">
      <w:pPr>
        <w:spacing w:line="580" w:lineRule="exact"/>
        <w:ind w:firstLineChars="200" w:firstLine="640"/>
        <w:rPr>
          <w:rFonts w:ascii="仿宋" w:eastAsia="仿宋" w:hAnsi="仿宋"/>
          <w:sz w:val="32"/>
          <w:szCs w:val="32"/>
        </w:rPr>
      </w:pPr>
      <w:r w:rsidRPr="00270FCD">
        <w:rPr>
          <w:rFonts w:ascii="仿宋" w:eastAsia="仿宋" w:hAnsi="仿宋" w:hint="eastAsia"/>
          <w:sz w:val="32"/>
          <w:szCs w:val="32"/>
        </w:rPr>
        <w:t>中轻联、总社坚持深化改革，转观念、转重心、转方式、转作风，完善工作机制，营造风清气正、干事创业、廉洁从业的工作氛围，</w:t>
      </w:r>
      <w:r w:rsidRPr="00270FCD">
        <w:rPr>
          <w:rFonts w:ascii="仿宋" w:eastAsia="仿宋" w:hAnsi="仿宋" w:hint="eastAsia"/>
          <w:color w:val="000000"/>
          <w:sz w:val="32"/>
          <w:szCs w:val="32"/>
          <w:shd w:val="clear" w:color="auto" w:fill="FFFFFF"/>
        </w:rPr>
        <w:t>培养造就职业化行业组织工作人</w:t>
      </w:r>
      <w:r>
        <w:rPr>
          <w:rFonts w:ascii="仿宋" w:eastAsia="仿宋" w:hAnsi="仿宋" w:hint="eastAsia"/>
          <w:color w:val="000000"/>
          <w:sz w:val="32"/>
          <w:szCs w:val="32"/>
          <w:shd w:val="clear" w:color="auto" w:fill="FFFFFF"/>
        </w:rPr>
        <w:t>才</w:t>
      </w:r>
      <w:r w:rsidRPr="00270FCD">
        <w:rPr>
          <w:rFonts w:ascii="仿宋" w:eastAsia="仿宋" w:hAnsi="仿宋" w:hint="eastAsia"/>
          <w:color w:val="000000"/>
          <w:sz w:val="32"/>
          <w:szCs w:val="32"/>
          <w:shd w:val="clear" w:color="auto" w:fill="FFFFFF"/>
        </w:rPr>
        <w:t>队伍，坚定不移建设凝心聚力、自强不息、政府信赖、行业依托、企业满意、不可或缺、令人钦羡的中轻联、总社。</w:t>
      </w:r>
    </w:p>
    <w:p w:rsidR="00DD5A2B" w:rsidRPr="00270FCD" w:rsidRDefault="00DD5A2B" w:rsidP="00FE437D">
      <w:pPr>
        <w:spacing w:line="580" w:lineRule="exact"/>
        <w:ind w:firstLineChars="200" w:firstLine="643"/>
        <w:rPr>
          <w:rFonts w:ascii="仿宋" w:eastAsia="仿宋" w:hAnsi="仿宋"/>
          <w:sz w:val="32"/>
          <w:szCs w:val="32"/>
        </w:rPr>
      </w:pPr>
      <w:r w:rsidRPr="004C0C65">
        <w:rPr>
          <w:rFonts w:ascii="仿宋" w:eastAsia="仿宋" w:hAnsi="仿宋" w:hint="eastAsia"/>
          <w:b/>
          <w:sz w:val="32"/>
          <w:szCs w:val="32"/>
        </w:rPr>
        <w:t>--提升服务水平。</w:t>
      </w:r>
      <w:r w:rsidRPr="00270FCD">
        <w:rPr>
          <w:rFonts w:ascii="仿宋" w:eastAsia="仿宋" w:hAnsi="仿宋" w:hint="eastAsia"/>
          <w:sz w:val="32"/>
          <w:szCs w:val="32"/>
        </w:rPr>
        <w:t>积极为会员提供普遍化、个性化服务。制定会员服务清单，明确对会员、</w:t>
      </w:r>
      <w:r w:rsidRPr="00270FCD">
        <w:rPr>
          <w:rFonts w:ascii="仿宋" w:eastAsia="仿宋" w:hAnsi="仿宋"/>
          <w:sz w:val="32"/>
          <w:szCs w:val="32"/>
        </w:rPr>
        <w:t>理事</w:t>
      </w:r>
      <w:r w:rsidRPr="00270FCD">
        <w:rPr>
          <w:rFonts w:ascii="仿宋" w:eastAsia="仿宋" w:hAnsi="仿宋" w:hint="eastAsia"/>
          <w:sz w:val="32"/>
          <w:szCs w:val="32"/>
        </w:rPr>
        <w:t>、</w:t>
      </w:r>
      <w:r w:rsidRPr="00270FCD">
        <w:rPr>
          <w:rFonts w:ascii="仿宋" w:eastAsia="仿宋" w:hAnsi="仿宋"/>
          <w:sz w:val="32"/>
          <w:szCs w:val="32"/>
        </w:rPr>
        <w:t>常务理事</w:t>
      </w:r>
      <w:r w:rsidRPr="00270FCD">
        <w:rPr>
          <w:rFonts w:ascii="仿宋" w:eastAsia="仿宋" w:hAnsi="仿宋" w:hint="eastAsia"/>
          <w:sz w:val="32"/>
          <w:szCs w:val="32"/>
        </w:rPr>
        <w:t>、</w:t>
      </w:r>
      <w:r w:rsidRPr="00270FCD">
        <w:rPr>
          <w:rFonts w:ascii="仿宋" w:eastAsia="仿宋" w:hAnsi="仿宋"/>
          <w:sz w:val="32"/>
          <w:szCs w:val="32"/>
        </w:rPr>
        <w:t>特邀副会长服务内容。</w:t>
      </w:r>
      <w:r w:rsidRPr="00270FCD">
        <w:rPr>
          <w:rFonts w:ascii="仿宋" w:eastAsia="仿宋" w:hAnsi="仿宋" w:hint="eastAsia"/>
          <w:sz w:val="32"/>
          <w:szCs w:val="32"/>
        </w:rPr>
        <w:t>完善会员管理信息系统，大幅提高</w:t>
      </w:r>
      <w:r>
        <w:rPr>
          <w:rFonts w:ascii="仿宋" w:eastAsia="仿宋" w:hAnsi="仿宋" w:hint="eastAsia"/>
          <w:sz w:val="32"/>
          <w:szCs w:val="32"/>
        </w:rPr>
        <w:t>服务</w:t>
      </w:r>
      <w:r w:rsidRPr="00270FCD">
        <w:rPr>
          <w:rFonts w:ascii="仿宋" w:eastAsia="仿宋" w:hAnsi="仿宋" w:hint="eastAsia"/>
          <w:sz w:val="32"/>
          <w:szCs w:val="32"/>
        </w:rPr>
        <w:t>效率。协助</w:t>
      </w:r>
      <w:r w:rsidRPr="00270FCD">
        <w:rPr>
          <w:rFonts w:ascii="仿宋" w:eastAsia="仿宋" w:hAnsi="仿宋"/>
          <w:sz w:val="32"/>
          <w:szCs w:val="32"/>
        </w:rPr>
        <w:t>57家协学会和直属单位完成年检工作，</w:t>
      </w:r>
      <w:r w:rsidRPr="00270FCD">
        <w:rPr>
          <w:rFonts w:ascii="仿宋" w:eastAsia="仿宋" w:hAnsi="仿宋" w:hint="eastAsia"/>
          <w:sz w:val="32"/>
          <w:szCs w:val="32"/>
        </w:rPr>
        <w:t>为会员单位提供</w:t>
      </w:r>
      <w:r w:rsidRPr="00270FCD">
        <w:rPr>
          <w:rFonts w:ascii="仿宋" w:eastAsia="仿宋" w:hAnsi="仿宋"/>
          <w:sz w:val="32"/>
          <w:szCs w:val="32"/>
        </w:rPr>
        <w:t>12期《会员通讯》。</w:t>
      </w:r>
      <w:r w:rsidRPr="00270FCD">
        <w:rPr>
          <w:rFonts w:ascii="仿宋" w:eastAsia="仿宋" w:hAnsi="仿宋" w:hint="eastAsia"/>
          <w:sz w:val="32"/>
          <w:szCs w:val="32"/>
        </w:rPr>
        <w:t>与广东、山东等省区轻工行业管理部门签订数据合作协议，延伸对省级行业协会及重点企业的信息服务。建</w:t>
      </w:r>
      <w:r w:rsidRPr="00270FCD">
        <w:rPr>
          <w:rFonts w:ascii="仿宋" w:eastAsia="仿宋" w:hAnsi="仿宋" w:hint="eastAsia"/>
          <w:sz w:val="32"/>
          <w:szCs w:val="32"/>
        </w:rPr>
        <w:lastRenderedPageBreak/>
        <w:t>立青年干部对接副会长单位的</w:t>
      </w:r>
      <w:r>
        <w:rPr>
          <w:rFonts w:ascii="仿宋" w:eastAsia="仿宋" w:hAnsi="仿宋" w:hint="eastAsia"/>
          <w:sz w:val="32"/>
          <w:szCs w:val="32"/>
        </w:rPr>
        <w:t>服务</w:t>
      </w:r>
      <w:r w:rsidRPr="00270FCD">
        <w:rPr>
          <w:rFonts w:ascii="仿宋" w:eastAsia="仿宋" w:hAnsi="仿宋" w:hint="eastAsia"/>
          <w:sz w:val="32"/>
          <w:szCs w:val="32"/>
        </w:rPr>
        <w:t>联络机制，明确联络员</w:t>
      </w:r>
      <w:r w:rsidRPr="00270FCD">
        <w:rPr>
          <w:rFonts w:ascii="仿宋" w:eastAsia="仿宋" w:hAnsi="仿宋"/>
          <w:sz w:val="32"/>
          <w:szCs w:val="32"/>
        </w:rPr>
        <w:t>12项主要任务</w:t>
      </w:r>
      <w:r>
        <w:rPr>
          <w:rFonts w:ascii="仿宋" w:eastAsia="仿宋" w:hAnsi="仿宋" w:hint="eastAsia"/>
          <w:sz w:val="32"/>
          <w:szCs w:val="32"/>
        </w:rPr>
        <w:t>，明确</w:t>
      </w:r>
      <w:r>
        <w:rPr>
          <w:rFonts w:ascii="仿宋" w:eastAsia="仿宋" w:hAnsi="仿宋"/>
          <w:sz w:val="32"/>
          <w:szCs w:val="32"/>
        </w:rPr>
        <w:t>特邀副会长享受</w:t>
      </w:r>
      <w:r w:rsidRPr="00270FCD">
        <w:rPr>
          <w:rFonts w:ascii="仿宋" w:eastAsia="仿宋" w:hAnsi="仿宋"/>
          <w:sz w:val="32"/>
          <w:szCs w:val="32"/>
        </w:rPr>
        <w:t>10项基本服务。</w:t>
      </w:r>
      <w:r w:rsidRPr="00270FCD">
        <w:rPr>
          <w:rFonts w:ascii="仿宋" w:eastAsia="仿宋" w:hAnsi="仿宋" w:hint="eastAsia"/>
          <w:sz w:val="32"/>
          <w:szCs w:val="32"/>
        </w:rPr>
        <w:t>为</w:t>
      </w:r>
      <w:r w:rsidRPr="00270FCD">
        <w:rPr>
          <w:rFonts w:ascii="仿宋" w:eastAsia="仿宋" w:hAnsi="仿宋"/>
          <w:sz w:val="32"/>
          <w:szCs w:val="32"/>
        </w:rPr>
        <w:t>兼职副</w:t>
      </w:r>
      <w:r w:rsidRPr="00270FCD">
        <w:rPr>
          <w:rFonts w:ascii="仿宋" w:eastAsia="仿宋" w:hAnsi="仿宋" w:hint="eastAsia"/>
          <w:sz w:val="32"/>
          <w:szCs w:val="32"/>
        </w:rPr>
        <w:t>会长单位</w:t>
      </w:r>
      <w:r w:rsidRPr="00270FCD">
        <w:rPr>
          <w:rFonts w:ascii="仿宋" w:eastAsia="仿宋" w:hAnsi="仿宋"/>
          <w:sz w:val="32"/>
          <w:szCs w:val="32"/>
        </w:rPr>
        <w:t>提供“一带一路”沿线国家</w:t>
      </w:r>
      <w:r>
        <w:rPr>
          <w:rFonts w:ascii="仿宋" w:eastAsia="仿宋" w:hAnsi="仿宋" w:hint="eastAsia"/>
          <w:sz w:val="32"/>
          <w:szCs w:val="32"/>
        </w:rPr>
        <w:t>轻工</w:t>
      </w:r>
      <w:r w:rsidRPr="00270FCD">
        <w:rPr>
          <w:rFonts w:ascii="仿宋" w:eastAsia="仿宋" w:hAnsi="仿宋"/>
          <w:sz w:val="32"/>
          <w:szCs w:val="32"/>
        </w:rPr>
        <w:t>出口数据</w:t>
      </w:r>
      <w:r>
        <w:rPr>
          <w:rFonts w:ascii="仿宋" w:eastAsia="仿宋" w:hAnsi="仿宋" w:hint="eastAsia"/>
          <w:sz w:val="32"/>
          <w:szCs w:val="32"/>
        </w:rPr>
        <w:t>和</w:t>
      </w:r>
      <w:r w:rsidRPr="00270FCD">
        <w:rPr>
          <w:rFonts w:ascii="仿宋" w:eastAsia="仿宋" w:hAnsi="仿宋" w:hint="eastAsia"/>
          <w:sz w:val="32"/>
          <w:szCs w:val="32"/>
        </w:rPr>
        <w:t>出口</w:t>
      </w:r>
      <w:r>
        <w:rPr>
          <w:rFonts w:ascii="仿宋" w:eastAsia="仿宋" w:hAnsi="仿宋" w:hint="eastAsia"/>
          <w:sz w:val="32"/>
          <w:szCs w:val="32"/>
        </w:rPr>
        <w:t>综合</w:t>
      </w:r>
      <w:r w:rsidRPr="00270FCD">
        <w:rPr>
          <w:rFonts w:ascii="仿宋" w:eastAsia="仿宋" w:hAnsi="仿宋" w:hint="eastAsia"/>
          <w:sz w:val="32"/>
          <w:szCs w:val="32"/>
        </w:rPr>
        <w:t>报告</w:t>
      </w:r>
      <w:r w:rsidRPr="00270FCD">
        <w:rPr>
          <w:rFonts w:ascii="仿宋" w:eastAsia="仿宋" w:hAnsi="仿宋"/>
          <w:sz w:val="32"/>
          <w:szCs w:val="32"/>
        </w:rPr>
        <w:t>。</w:t>
      </w:r>
    </w:p>
    <w:p w:rsidR="00DD5A2B" w:rsidRPr="00270FCD" w:rsidRDefault="00DD5A2B" w:rsidP="00FE437D">
      <w:pPr>
        <w:spacing w:line="580" w:lineRule="exact"/>
        <w:ind w:firstLineChars="200" w:firstLine="643"/>
        <w:rPr>
          <w:rFonts w:ascii="仿宋" w:eastAsia="仿宋" w:hAnsi="仿宋"/>
          <w:sz w:val="32"/>
          <w:szCs w:val="32"/>
        </w:rPr>
      </w:pPr>
      <w:r w:rsidRPr="004C0C65">
        <w:rPr>
          <w:rFonts w:ascii="仿宋" w:eastAsia="仿宋" w:hAnsi="仿宋" w:hint="eastAsia"/>
          <w:b/>
          <w:sz w:val="32"/>
          <w:szCs w:val="32"/>
        </w:rPr>
        <w:t>--加强内部建设。</w:t>
      </w:r>
      <w:r w:rsidRPr="00073F2D">
        <w:rPr>
          <w:rFonts w:ascii="仿宋" w:eastAsia="仿宋" w:hAnsi="仿宋" w:hint="eastAsia"/>
          <w:sz w:val="32"/>
          <w:szCs w:val="32"/>
        </w:rPr>
        <w:t>全年</w:t>
      </w:r>
      <w:r w:rsidRPr="00270FCD">
        <w:rPr>
          <w:rFonts w:ascii="仿宋" w:eastAsia="仿宋" w:hAnsi="仿宋" w:hint="eastAsia"/>
          <w:sz w:val="32"/>
          <w:szCs w:val="32"/>
        </w:rPr>
        <w:t>完善</w:t>
      </w:r>
      <w:r>
        <w:rPr>
          <w:rFonts w:ascii="仿宋" w:eastAsia="仿宋" w:hAnsi="仿宋" w:hint="eastAsia"/>
          <w:sz w:val="32"/>
          <w:szCs w:val="32"/>
        </w:rPr>
        <w:t>中轻联</w:t>
      </w:r>
      <w:r w:rsidRPr="00270FCD">
        <w:rPr>
          <w:rFonts w:ascii="仿宋" w:eastAsia="仿宋" w:hAnsi="仿宋" w:hint="eastAsia"/>
          <w:sz w:val="32"/>
          <w:szCs w:val="32"/>
        </w:rPr>
        <w:t>工作制度</w:t>
      </w:r>
      <w:r w:rsidRPr="00270FCD">
        <w:rPr>
          <w:rFonts w:ascii="仿宋" w:eastAsia="仿宋" w:hAnsi="仿宋"/>
          <w:sz w:val="32"/>
          <w:szCs w:val="32"/>
        </w:rPr>
        <w:t>10余项</w:t>
      </w:r>
      <w:r w:rsidRPr="00270FCD">
        <w:rPr>
          <w:rFonts w:ascii="仿宋" w:eastAsia="仿宋" w:hAnsi="仿宋" w:hint="eastAsia"/>
          <w:sz w:val="32"/>
          <w:szCs w:val="32"/>
        </w:rPr>
        <w:t>。强化对分支机构的管理。</w:t>
      </w:r>
      <w:r>
        <w:rPr>
          <w:rFonts w:ascii="仿宋" w:eastAsia="仿宋" w:hAnsi="仿宋" w:hint="eastAsia"/>
          <w:sz w:val="32"/>
          <w:szCs w:val="32"/>
        </w:rPr>
        <w:t>按照社团主管部门要求，依</w:t>
      </w:r>
      <w:r w:rsidR="007012DA">
        <w:rPr>
          <w:rFonts w:ascii="仿宋" w:eastAsia="仿宋" w:hAnsi="仿宋" w:hint="eastAsia"/>
          <w:sz w:val="32"/>
          <w:szCs w:val="32"/>
        </w:rPr>
        <w:t>照</w:t>
      </w:r>
      <w:r>
        <w:rPr>
          <w:rFonts w:ascii="仿宋" w:eastAsia="仿宋" w:hAnsi="仿宋" w:hint="eastAsia"/>
          <w:sz w:val="32"/>
          <w:szCs w:val="32"/>
        </w:rPr>
        <w:t>章程和条件，研究提出</w:t>
      </w:r>
      <w:r w:rsidRPr="00270FCD">
        <w:rPr>
          <w:rFonts w:ascii="仿宋" w:eastAsia="仿宋" w:hAnsi="仿宋" w:hint="eastAsia"/>
          <w:sz w:val="32"/>
          <w:szCs w:val="32"/>
        </w:rPr>
        <w:t>中轻联理事会</w:t>
      </w:r>
      <w:r w:rsidRPr="00270FCD">
        <w:rPr>
          <w:rFonts w:ascii="仿宋" w:eastAsia="仿宋" w:hAnsi="仿宋"/>
          <w:sz w:val="32"/>
          <w:szCs w:val="32"/>
        </w:rPr>
        <w:t>增补和调整31人,总社理事会、监事会增补和调整37人</w:t>
      </w:r>
      <w:r w:rsidRPr="00270FCD">
        <w:rPr>
          <w:rFonts w:ascii="仿宋" w:eastAsia="仿宋" w:hAnsi="仿宋" w:hint="eastAsia"/>
          <w:sz w:val="32"/>
          <w:szCs w:val="32"/>
        </w:rPr>
        <w:t>，</w:t>
      </w:r>
      <w:r>
        <w:rPr>
          <w:rFonts w:ascii="仿宋" w:eastAsia="仿宋" w:hAnsi="仿宋" w:hint="eastAsia"/>
          <w:sz w:val="32"/>
          <w:szCs w:val="32"/>
        </w:rPr>
        <w:t>提请理事会审议。全年调整配备</w:t>
      </w:r>
      <w:r w:rsidRPr="00270FCD">
        <w:rPr>
          <w:rFonts w:ascii="仿宋" w:eastAsia="仿宋" w:hAnsi="仿宋"/>
          <w:sz w:val="32"/>
          <w:szCs w:val="32"/>
        </w:rPr>
        <w:t>15个协（学）会</w:t>
      </w:r>
      <w:r>
        <w:rPr>
          <w:rFonts w:ascii="仿宋" w:eastAsia="仿宋" w:hAnsi="仿宋" w:hint="eastAsia"/>
          <w:sz w:val="32"/>
          <w:szCs w:val="32"/>
        </w:rPr>
        <w:t>领导班子人选</w:t>
      </w:r>
      <w:r w:rsidRPr="00270FCD">
        <w:rPr>
          <w:rFonts w:ascii="仿宋" w:eastAsia="仿宋" w:hAnsi="仿宋"/>
          <w:sz w:val="32"/>
          <w:szCs w:val="32"/>
        </w:rPr>
        <w:t>29人</w:t>
      </w:r>
      <w:r w:rsidRPr="00270FCD">
        <w:rPr>
          <w:rFonts w:ascii="仿宋" w:eastAsia="仿宋" w:hAnsi="仿宋" w:hint="eastAsia"/>
          <w:sz w:val="32"/>
          <w:szCs w:val="32"/>
        </w:rPr>
        <w:t>，</w:t>
      </w:r>
      <w:r w:rsidRPr="00270FCD">
        <w:rPr>
          <w:rFonts w:ascii="仿宋" w:eastAsia="仿宋" w:hAnsi="仿宋"/>
          <w:sz w:val="32"/>
          <w:szCs w:val="32"/>
        </w:rPr>
        <w:t>任免9个企事业单位领导班子24人</w:t>
      </w:r>
      <w:r>
        <w:rPr>
          <w:rFonts w:ascii="仿宋" w:eastAsia="仿宋" w:hAnsi="仿宋" w:hint="eastAsia"/>
          <w:sz w:val="32"/>
          <w:szCs w:val="32"/>
        </w:rPr>
        <w:t>，</w:t>
      </w:r>
      <w:r w:rsidR="00CE212B" w:rsidRPr="00270FCD">
        <w:rPr>
          <w:rFonts w:ascii="仿宋" w:eastAsia="仿宋" w:hAnsi="仿宋"/>
          <w:sz w:val="32"/>
          <w:szCs w:val="32"/>
        </w:rPr>
        <w:t xml:space="preserve"> </w:t>
      </w:r>
      <w:r w:rsidR="00F12250" w:rsidRPr="00270FCD">
        <w:rPr>
          <w:rFonts w:ascii="仿宋" w:eastAsia="仿宋" w:hAnsi="仿宋" w:hint="eastAsia"/>
          <w:sz w:val="32"/>
          <w:szCs w:val="32"/>
        </w:rPr>
        <w:t>完成了</w:t>
      </w:r>
      <w:r w:rsidRPr="00270FCD">
        <w:rPr>
          <w:rFonts w:ascii="仿宋" w:eastAsia="仿宋" w:hAnsi="仿宋"/>
          <w:sz w:val="32"/>
          <w:szCs w:val="32"/>
        </w:rPr>
        <w:t>6</w:t>
      </w:r>
      <w:r w:rsidR="00CE212B">
        <w:rPr>
          <w:rFonts w:ascii="仿宋" w:eastAsia="仿宋" w:hAnsi="仿宋" w:hint="eastAsia"/>
          <w:sz w:val="32"/>
          <w:szCs w:val="32"/>
        </w:rPr>
        <w:t>个协</w:t>
      </w:r>
      <w:r>
        <w:rPr>
          <w:rFonts w:ascii="仿宋" w:eastAsia="仿宋" w:hAnsi="仿宋" w:hint="eastAsia"/>
          <w:sz w:val="32"/>
          <w:szCs w:val="32"/>
        </w:rPr>
        <w:t>（</w:t>
      </w:r>
      <w:r w:rsidRPr="00270FCD">
        <w:rPr>
          <w:rFonts w:ascii="仿宋" w:eastAsia="仿宋" w:hAnsi="仿宋" w:hint="eastAsia"/>
          <w:sz w:val="32"/>
          <w:szCs w:val="32"/>
        </w:rPr>
        <w:t>学</w:t>
      </w:r>
      <w:r>
        <w:rPr>
          <w:rFonts w:ascii="仿宋" w:eastAsia="仿宋" w:hAnsi="仿宋" w:hint="eastAsia"/>
          <w:sz w:val="32"/>
          <w:szCs w:val="32"/>
        </w:rPr>
        <w:t>）</w:t>
      </w:r>
      <w:r w:rsidRPr="00270FCD">
        <w:rPr>
          <w:rFonts w:ascii="仿宋" w:eastAsia="仿宋" w:hAnsi="仿宋" w:hint="eastAsia"/>
          <w:sz w:val="32"/>
          <w:szCs w:val="32"/>
        </w:rPr>
        <w:t>会换届</w:t>
      </w:r>
      <w:r>
        <w:rPr>
          <w:rFonts w:ascii="仿宋" w:eastAsia="仿宋" w:hAnsi="仿宋" w:hint="eastAsia"/>
          <w:sz w:val="32"/>
          <w:szCs w:val="32"/>
        </w:rPr>
        <w:t>工作</w:t>
      </w:r>
      <w:r w:rsidRPr="00270FCD">
        <w:rPr>
          <w:rFonts w:ascii="仿宋" w:eastAsia="仿宋" w:hAnsi="仿宋"/>
          <w:sz w:val="32"/>
          <w:szCs w:val="32"/>
        </w:rPr>
        <w:t>。</w:t>
      </w:r>
      <w:r>
        <w:rPr>
          <w:rFonts w:ascii="仿宋" w:eastAsia="仿宋" w:hAnsi="仿宋" w:hint="eastAsia"/>
          <w:sz w:val="32"/>
          <w:szCs w:val="32"/>
        </w:rPr>
        <w:t>为中轻联壮大发展提供了制度和组织保证。</w:t>
      </w:r>
    </w:p>
    <w:p w:rsidR="00DD5A2B" w:rsidRPr="00270FCD" w:rsidRDefault="00DD5A2B" w:rsidP="00FE437D">
      <w:pPr>
        <w:spacing w:line="580" w:lineRule="exact"/>
        <w:ind w:firstLineChars="200" w:firstLine="643"/>
        <w:rPr>
          <w:rFonts w:ascii="仿宋" w:eastAsia="仿宋" w:hAnsi="仿宋"/>
          <w:sz w:val="32"/>
          <w:szCs w:val="32"/>
        </w:rPr>
      </w:pPr>
      <w:r w:rsidRPr="004C0C65">
        <w:rPr>
          <w:rFonts w:ascii="仿宋" w:eastAsia="仿宋" w:hAnsi="仿宋" w:hint="eastAsia"/>
          <w:b/>
          <w:sz w:val="32"/>
          <w:szCs w:val="32"/>
        </w:rPr>
        <w:t>--强化审计监督。</w:t>
      </w:r>
      <w:r w:rsidRPr="00270FCD">
        <w:rPr>
          <w:rFonts w:ascii="仿宋" w:eastAsia="仿宋" w:hAnsi="仿宋" w:hint="eastAsia"/>
          <w:sz w:val="32"/>
          <w:szCs w:val="32"/>
        </w:rPr>
        <w:t>对</w:t>
      </w:r>
      <w:r w:rsidRPr="00270FCD">
        <w:rPr>
          <w:rFonts w:ascii="仿宋" w:eastAsia="仿宋" w:hAnsi="仿宋"/>
          <w:sz w:val="32"/>
          <w:szCs w:val="32"/>
        </w:rPr>
        <w:t>8家单位进行</w:t>
      </w:r>
      <w:r w:rsidRPr="00270FCD">
        <w:rPr>
          <w:rFonts w:ascii="仿宋" w:eastAsia="仿宋" w:hAnsi="仿宋" w:hint="eastAsia"/>
          <w:sz w:val="32"/>
          <w:szCs w:val="32"/>
        </w:rPr>
        <w:t>法定代表人</w:t>
      </w:r>
      <w:r w:rsidRPr="00270FCD">
        <w:rPr>
          <w:rFonts w:ascii="仿宋" w:eastAsia="仿宋" w:hAnsi="仿宋"/>
          <w:sz w:val="32"/>
          <w:szCs w:val="32"/>
        </w:rPr>
        <w:t>离任、任期经济责任审计，对9家直属公司进行年度经营业绩审计，对代管协会、</w:t>
      </w:r>
      <w:r w:rsidRPr="00270FCD">
        <w:rPr>
          <w:rFonts w:ascii="仿宋" w:eastAsia="仿宋" w:hAnsi="仿宋" w:hint="eastAsia"/>
          <w:sz w:val="32"/>
          <w:szCs w:val="32"/>
        </w:rPr>
        <w:t>企事业单位进行专项审计，促进了规范运行。</w:t>
      </w:r>
    </w:p>
    <w:p w:rsidR="00DD5A2B" w:rsidRDefault="00DD5A2B" w:rsidP="00FE437D">
      <w:pPr>
        <w:adjustRightInd w:val="0"/>
        <w:snapToGrid w:val="0"/>
        <w:spacing w:line="580" w:lineRule="exact"/>
        <w:ind w:firstLineChars="200" w:firstLine="643"/>
        <w:rPr>
          <w:rFonts w:ascii="楷体" w:eastAsia="楷体" w:hAnsi="楷体" w:cs="楷体"/>
          <w:b/>
          <w:sz w:val="32"/>
          <w:szCs w:val="32"/>
        </w:rPr>
      </w:pPr>
      <w:r>
        <w:rPr>
          <w:rFonts w:ascii="楷体" w:eastAsia="楷体" w:hAnsi="楷体" w:cs="楷体" w:hint="eastAsia"/>
          <w:b/>
          <w:sz w:val="32"/>
          <w:szCs w:val="32"/>
        </w:rPr>
        <w:t>（十</w:t>
      </w:r>
      <w:r w:rsidRPr="00270FCD">
        <w:rPr>
          <w:rFonts w:ascii="楷体" w:eastAsia="楷体" w:hAnsi="楷体" w:cs="楷体" w:hint="eastAsia"/>
          <w:b/>
          <w:sz w:val="32"/>
          <w:szCs w:val="32"/>
        </w:rPr>
        <w:t>一</w:t>
      </w:r>
      <w:r>
        <w:rPr>
          <w:rFonts w:ascii="楷体" w:eastAsia="楷体" w:hAnsi="楷体" w:cs="楷体" w:hint="eastAsia"/>
          <w:b/>
          <w:sz w:val="32"/>
          <w:szCs w:val="32"/>
        </w:rPr>
        <w:t>）</w:t>
      </w:r>
      <w:r>
        <w:rPr>
          <w:rFonts w:ascii="楷体" w:eastAsia="楷体" w:hAnsi="楷体" w:cs="楷体" w:hint="eastAsia"/>
          <w:b/>
          <w:kern w:val="0"/>
          <w:sz w:val="32"/>
          <w:szCs w:val="32"/>
          <w:lang w:bidi="en-US"/>
        </w:rPr>
        <w:t>加强党建工作，</w:t>
      </w:r>
      <w:r>
        <w:rPr>
          <w:rFonts w:ascii="楷体" w:eastAsia="楷体" w:hAnsi="楷体" w:cs="楷体" w:hint="eastAsia"/>
          <w:b/>
          <w:sz w:val="32"/>
          <w:szCs w:val="32"/>
        </w:rPr>
        <w:t>全面从严治党</w:t>
      </w:r>
    </w:p>
    <w:p w:rsidR="00DD5A2B" w:rsidRPr="00270FCD" w:rsidRDefault="00DD5A2B" w:rsidP="00FE437D">
      <w:pPr>
        <w:spacing w:line="580" w:lineRule="exact"/>
        <w:ind w:firstLineChars="200" w:firstLine="643"/>
        <w:rPr>
          <w:rFonts w:ascii="仿宋" w:eastAsia="仿宋" w:hAnsi="仿宋" w:cs="宋体"/>
          <w:color w:val="000000"/>
          <w:kern w:val="0"/>
          <w:sz w:val="32"/>
          <w:szCs w:val="32"/>
        </w:rPr>
      </w:pPr>
      <w:r w:rsidRPr="00F170CC">
        <w:rPr>
          <w:rFonts w:ascii="仿宋" w:eastAsia="仿宋" w:hAnsi="仿宋" w:hint="eastAsia"/>
          <w:b/>
          <w:sz w:val="32"/>
          <w:szCs w:val="32"/>
        </w:rPr>
        <w:t>--</w:t>
      </w:r>
      <w:r>
        <w:rPr>
          <w:rFonts w:ascii="仿宋" w:eastAsia="仿宋" w:hAnsi="仿宋" w:hint="eastAsia"/>
          <w:b/>
          <w:sz w:val="32"/>
          <w:szCs w:val="32"/>
        </w:rPr>
        <w:t>认真</w:t>
      </w:r>
      <w:r w:rsidRPr="00F170CC">
        <w:rPr>
          <w:rFonts w:ascii="仿宋" w:eastAsia="仿宋" w:hAnsi="仿宋" w:hint="eastAsia"/>
          <w:b/>
          <w:sz w:val="32"/>
          <w:szCs w:val="32"/>
        </w:rPr>
        <w:t>学习贯彻十九大精神。</w:t>
      </w:r>
      <w:r w:rsidRPr="00270FCD">
        <w:rPr>
          <w:rFonts w:ascii="仿宋" w:eastAsia="仿宋" w:hAnsi="仿宋" w:hint="eastAsia"/>
          <w:sz w:val="32"/>
          <w:szCs w:val="32"/>
        </w:rPr>
        <w:t>中轻联、总社党委深入贯彻落实党的十九大精神，紧密结合实际开展学习宣传贯彻活动。</w:t>
      </w:r>
      <w:r w:rsidRPr="00270FCD">
        <w:rPr>
          <w:rFonts w:ascii="仿宋" w:eastAsia="仿宋" w:hAnsi="仿宋" w:cs="宋体" w:hint="eastAsia"/>
          <w:color w:val="000000"/>
          <w:kern w:val="0"/>
          <w:sz w:val="32"/>
          <w:szCs w:val="32"/>
        </w:rPr>
        <w:t>组织</w:t>
      </w:r>
      <w:r w:rsidRPr="00270FCD">
        <w:rPr>
          <w:rFonts w:ascii="仿宋" w:eastAsia="仿宋" w:hAnsi="仿宋" w:hint="eastAsia"/>
          <w:sz w:val="32"/>
          <w:szCs w:val="32"/>
        </w:rPr>
        <w:t>召开十九大精神专题培训班、十九大精神中心组专题学习、青年干部演讲比赛、</w:t>
      </w:r>
      <w:r w:rsidRPr="00270FCD">
        <w:rPr>
          <w:rFonts w:ascii="仿宋" w:eastAsia="仿宋" w:hAnsi="仿宋" w:cs="宋体"/>
          <w:color w:val="000000"/>
          <w:kern w:val="0"/>
          <w:sz w:val="32"/>
          <w:szCs w:val="32"/>
        </w:rPr>
        <w:t>党支部书记培训班和组织委员、纪检委员培训班</w:t>
      </w:r>
      <w:r w:rsidRPr="00270FCD">
        <w:rPr>
          <w:rFonts w:ascii="仿宋" w:eastAsia="仿宋" w:hAnsi="仿宋" w:cs="宋体" w:hint="eastAsia"/>
          <w:color w:val="000000"/>
          <w:kern w:val="0"/>
          <w:sz w:val="32"/>
          <w:szCs w:val="32"/>
        </w:rPr>
        <w:t>等专题学习培训活动。</w:t>
      </w:r>
      <w:r w:rsidRPr="00270FCD">
        <w:rPr>
          <w:rFonts w:ascii="仿宋" w:eastAsia="仿宋" w:hAnsi="仿宋" w:cs="宋体"/>
          <w:color w:val="000000"/>
          <w:kern w:val="0"/>
          <w:sz w:val="32"/>
          <w:szCs w:val="32"/>
        </w:rPr>
        <w:t>编印党建工作手册</w:t>
      </w:r>
      <w:r w:rsidRPr="00270FCD">
        <w:rPr>
          <w:rFonts w:ascii="仿宋" w:eastAsia="仿宋" w:hAnsi="仿宋" w:cs="宋体" w:hint="eastAsia"/>
          <w:color w:val="000000"/>
          <w:kern w:val="0"/>
          <w:sz w:val="32"/>
          <w:szCs w:val="32"/>
        </w:rPr>
        <w:t>、</w:t>
      </w:r>
      <w:r w:rsidRPr="00270FCD">
        <w:rPr>
          <w:rFonts w:ascii="仿宋" w:eastAsia="仿宋" w:hAnsi="仿宋" w:cs="宋体"/>
          <w:color w:val="000000"/>
          <w:kern w:val="0"/>
          <w:sz w:val="32"/>
          <w:szCs w:val="32"/>
        </w:rPr>
        <w:t>党建工作简报。</w:t>
      </w:r>
    </w:p>
    <w:p w:rsidR="00DD5A2B" w:rsidRDefault="00DD5A2B" w:rsidP="00FE437D">
      <w:pPr>
        <w:adjustRightInd w:val="0"/>
        <w:snapToGrid w:val="0"/>
        <w:spacing w:line="580" w:lineRule="exact"/>
        <w:ind w:firstLine="570"/>
        <w:rPr>
          <w:rStyle w:val="a5"/>
          <w:color w:val="000000"/>
          <w:sz w:val="32"/>
          <w:szCs w:val="32"/>
        </w:rPr>
      </w:pPr>
      <w:r w:rsidRPr="00F170CC">
        <w:rPr>
          <w:rFonts w:ascii="仿宋" w:eastAsia="仿宋" w:hAnsi="仿宋" w:cs="仿宋" w:hint="eastAsia"/>
          <w:b/>
          <w:kern w:val="0"/>
          <w:sz w:val="32"/>
          <w:szCs w:val="32"/>
          <w:lang w:bidi="en-US"/>
        </w:rPr>
        <w:t>--</w:t>
      </w:r>
      <w:r>
        <w:rPr>
          <w:rFonts w:ascii="仿宋" w:eastAsia="仿宋" w:hAnsi="仿宋" w:cs="仿宋" w:hint="eastAsia"/>
          <w:b/>
          <w:kern w:val="0"/>
          <w:sz w:val="32"/>
          <w:szCs w:val="32"/>
          <w:lang w:bidi="en-US"/>
        </w:rPr>
        <w:t>强化党建基础工作。</w:t>
      </w:r>
      <w:r w:rsidRPr="00B14263">
        <w:rPr>
          <w:rFonts w:ascii="仿宋" w:eastAsia="仿宋" w:hAnsi="仿宋" w:cs="仿宋" w:hint="eastAsia"/>
          <w:kern w:val="0"/>
          <w:sz w:val="32"/>
          <w:szCs w:val="32"/>
          <w:lang w:bidi="en-US"/>
        </w:rPr>
        <w:t>推动“两</w:t>
      </w:r>
      <w:r w:rsidRPr="00EB46DF">
        <w:rPr>
          <w:rFonts w:ascii="仿宋" w:eastAsia="仿宋" w:hAnsi="仿宋" w:cs="仿宋" w:hint="eastAsia"/>
          <w:color w:val="000000"/>
          <w:kern w:val="0"/>
          <w:sz w:val="32"/>
          <w:szCs w:val="32"/>
          <w:lang w:bidi="en-US"/>
        </w:rPr>
        <w:t>学</w:t>
      </w:r>
      <w:r w:rsidRPr="00B14263">
        <w:rPr>
          <w:rFonts w:ascii="仿宋" w:eastAsia="仿宋" w:hAnsi="仿宋" w:cs="仿宋" w:hint="eastAsia"/>
          <w:kern w:val="0"/>
          <w:sz w:val="32"/>
          <w:szCs w:val="32"/>
          <w:lang w:bidi="en-US"/>
        </w:rPr>
        <w:t>一</w:t>
      </w:r>
      <w:r w:rsidRPr="00EB46DF">
        <w:rPr>
          <w:rFonts w:ascii="仿宋" w:eastAsia="仿宋" w:hAnsi="仿宋" w:cs="仿宋" w:hint="eastAsia"/>
          <w:color w:val="000000"/>
          <w:kern w:val="0"/>
          <w:sz w:val="32"/>
          <w:szCs w:val="32"/>
          <w:lang w:bidi="en-US"/>
        </w:rPr>
        <w:t>做</w:t>
      </w:r>
      <w:r w:rsidRPr="00B14263">
        <w:rPr>
          <w:rFonts w:ascii="仿宋" w:eastAsia="仿宋" w:hAnsi="仿宋" w:cs="仿宋" w:hint="eastAsia"/>
          <w:kern w:val="0"/>
          <w:sz w:val="32"/>
          <w:szCs w:val="32"/>
          <w:lang w:bidi="en-US"/>
        </w:rPr>
        <w:t>”学习教育</w:t>
      </w:r>
      <w:r w:rsidRPr="00B14263">
        <w:rPr>
          <w:rFonts w:ascii="仿宋" w:eastAsia="仿宋" w:hAnsi="仿宋" w:cs="仿宋"/>
          <w:kern w:val="0"/>
          <w:sz w:val="32"/>
          <w:szCs w:val="32"/>
          <w:lang w:bidi="en-US"/>
        </w:rPr>
        <w:t>常态化制度化</w:t>
      </w:r>
      <w:r w:rsidRPr="00B14263">
        <w:rPr>
          <w:rFonts w:ascii="仿宋" w:eastAsia="仿宋" w:hAnsi="仿宋" w:cs="仿宋" w:hint="eastAsia"/>
          <w:kern w:val="0"/>
          <w:sz w:val="32"/>
          <w:szCs w:val="32"/>
          <w:lang w:bidi="en-US"/>
        </w:rPr>
        <w:t>。</w:t>
      </w:r>
      <w:r w:rsidRPr="00270FCD">
        <w:rPr>
          <w:rFonts w:ascii="仿宋" w:eastAsia="仿宋" w:hAnsi="仿宋" w:cs="仿宋" w:hint="eastAsia"/>
          <w:kern w:val="0"/>
          <w:sz w:val="32"/>
          <w:szCs w:val="32"/>
          <w:lang w:bidi="en-US"/>
        </w:rPr>
        <w:t>坚持</w:t>
      </w:r>
      <w:r w:rsidRPr="00270FCD">
        <w:rPr>
          <w:rFonts w:ascii="仿宋" w:eastAsia="仿宋" w:hAnsi="仿宋" w:cs="仿宋"/>
          <w:kern w:val="0"/>
          <w:sz w:val="32"/>
          <w:szCs w:val="32"/>
          <w:lang w:bidi="en-US"/>
        </w:rPr>
        <w:t>“三会一课”</w:t>
      </w:r>
      <w:r w:rsidRPr="00270FCD">
        <w:rPr>
          <w:rFonts w:ascii="仿宋" w:eastAsia="仿宋" w:hAnsi="仿宋" w:cs="仿宋" w:hint="eastAsia"/>
          <w:kern w:val="0"/>
          <w:sz w:val="32"/>
          <w:szCs w:val="32"/>
          <w:lang w:bidi="en-US"/>
        </w:rPr>
        <w:t>制度，</w:t>
      </w:r>
      <w:r>
        <w:rPr>
          <w:rFonts w:ascii="仿宋" w:eastAsia="仿宋" w:hAnsi="仿宋" w:cs="仿宋"/>
          <w:kern w:val="0"/>
          <w:sz w:val="32"/>
          <w:szCs w:val="32"/>
          <w:lang w:bidi="en-US"/>
        </w:rPr>
        <w:t>组织专题生活会和民主评议党员</w:t>
      </w:r>
      <w:r w:rsidRPr="005401B8">
        <w:rPr>
          <w:rFonts w:ascii="仿宋" w:eastAsia="仿宋" w:hAnsi="仿宋" w:hint="eastAsia"/>
          <w:color w:val="333333"/>
          <w:sz w:val="32"/>
          <w:szCs w:val="32"/>
        </w:rPr>
        <w:t>。</w:t>
      </w:r>
      <w:r w:rsidRPr="009116DE">
        <w:rPr>
          <w:rFonts w:ascii="仿宋" w:eastAsia="仿宋" w:hAnsi="仿宋" w:cs="仿宋" w:hint="eastAsia"/>
          <w:kern w:val="0"/>
          <w:sz w:val="32"/>
          <w:szCs w:val="32"/>
          <w:lang w:bidi="en-US"/>
        </w:rPr>
        <w:t>丰富创新学习形式。800多名党员参加了党委举办的《党</w:t>
      </w:r>
      <w:r w:rsidRPr="009116DE">
        <w:rPr>
          <w:rFonts w:ascii="仿宋" w:eastAsia="仿宋" w:hAnsi="仿宋" w:cs="仿宋" w:hint="eastAsia"/>
          <w:kern w:val="0"/>
          <w:sz w:val="32"/>
          <w:szCs w:val="32"/>
          <w:lang w:bidi="en-US"/>
        </w:rPr>
        <w:lastRenderedPageBreak/>
        <w:t>建工作手册》知识竞赛网上答题活动。以建党96周年为主题，开展</w:t>
      </w:r>
      <w:r>
        <w:rPr>
          <w:rFonts w:ascii="仿宋" w:eastAsia="仿宋" w:hAnsi="仿宋" w:cs="仿宋" w:hint="eastAsia"/>
          <w:kern w:val="0"/>
          <w:sz w:val="32"/>
          <w:szCs w:val="32"/>
          <w:lang w:bidi="en-US"/>
        </w:rPr>
        <w:t>多</w:t>
      </w:r>
      <w:r w:rsidRPr="009116DE">
        <w:rPr>
          <w:rFonts w:ascii="仿宋" w:eastAsia="仿宋" w:hAnsi="仿宋" w:cs="仿宋" w:hint="eastAsia"/>
          <w:kern w:val="0"/>
          <w:sz w:val="32"/>
          <w:szCs w:val="32"/>
          <w:lang w:bidi="en-US"/>
        </w:rPr>
        <w:t>种形式党日活动</w:t>
      </w:r>
      <w:r>
        <w:rPr>
          <w:rFonts w:ascii="仿宋" w:eastAsia="仿宋" w:hAnsi="仿宋" w:cs="仿宋" w:hint="eastAsia"/>
          <w:kern w:val="0"/>
          <w:sz w:val="32"/>
          <w:szCs w:val="32"/>
          <w:lang w:bidi="en-US"/>
        </w:rPr>
        <w:t>。</w:t>
      </w:r>
      <w:r w:rsidRPr="009116DE">
        <w:rPr>
          <w:rFonts w:ascii="仿宋" w:eastAsia="仿宋" w:hAnsi="仿宋" w:cs="仿宋" w:hint="eastAsia"/>
          <w:kern w:val="0"/>
          <w:sz w:val="32"/>
          <w:szCs w:val="32"/>
          <w:lang w:bidi="en-US"/>
        </w:rPr>
        <w:t>组织编印《党建工作简报》，利用新媒体宣传党建知识，强化党建意识。</w:t>
      </w:r>
    </w:p>
    <w:p w:rsidR="00DD5A2B" w:rsidRDefault="00DD5A2B" w:rsidP="00FE437D">
      <w:pPr>
        <w:adjustRightInd w:val="0"/>
        <w:snapToGrid w:val="0"/>
        <w:spacing w:line="580" w:lineRule="exact"/>
        <w:ind w:firstLine="570"/>
        <w:rPr>
          <w:rFonts w:ascii="仿宋" w:eastAsia="仿宋" w:hAnsi="仿宋" w:cs="仿宋"/>
          <w:kern w:val="0"/>
          <w:sz w:val="32"/>
          <w:szCs w:val="32"/>
          <w:lang w:bidi="en-US"/>
        </w:rPr>
      </w:pPr>
      <w:r w:rsidRPr="00F170CC">
        <w:rPr>
          <w:rFonts w:ascii="仿宋" w:eastAsia="仿宋" w:hAnsi="仿宋" w:cs="仿宋" w:hint="eastAsia"/>
          <w:b/>
          <w:kern w:val="0"/>
          <w:sz w:val="32"/>
          <w:szCs w:val="32"/>
          <w:lang w:bidi="en-US"/>
        </w:rPr>
        <w:t>--</w:t>
      </w:r>
      <w:r w:rsidRPr="00F170CC">
        <w:rPr>
          <w:rFonts w:ascii="仿宋" w:eastAsia="仿宋" w:hAnsi="仿宋" w:cs="仿宋"/>
          <w:b/>
          <w:kern w:val="0"/>
          <w:sz w:val="32"/>
          <w:szCs w:val="32"/>
          <w:lang w:bidi="en-US"/>
        </w:rPr>
        <w:t>抓好党风廉政建设</w:t>
      </w:r>
      <w:r w:rsidRPr="00F170CC">
        <w:rPr>
          <w:rFonts w:ascii="仿宋" w:eastAsia="仿宋" w:hAnsi="仿宋" w:cs="仿宋" w:hint="eastAsia"/>
          <w:b/>
          <w:kern w:val="0"/>
          <w:sz w:val="32"/>
          <w:szCs w:val="32"/>
          <w:lang w:bidi="en-US"/>
        </w:rPr>
        <w:t>。</w:t>
      </w:r>
      <w:r>
        <w:rPr>
          <w:rFonts w:ascii="仿宋" w:eastAsia="仿宋" w:hAnsi="仿宋" w:cs="仿宋"/>
          <w:kern w:val="0"/>
          <w:sz w:val="32"/>
          <w:szCs w:val="32"/>
          <w:lang w:bidi="en-US"/>
        </w:rPr>
        <w:t>落实党委、纪委“两个责任”，</w:t>
      </w:r>
      <w:r w:rsidRPr="00270FCD">
        <w:rPr>
          <w:rFonts w:ascii="仿宋" w:eastAsia="仿宋" w:hAnsi="仿宋"/>
          <w:sz w:val="32"/>
          <w:szCs w:val="32"/>
        </w:rPr>
        <w:t>制定《中轻联、总社纪委受理信访举报暂行办法》，建立台账，成立调查小组</w:t>
      </w:r>
      <w:r w:rsidRPr="00270FCD">
        <w:rPr>
          <w:rFonts w:ascii="仿宋" w:eastAsia="仿宋" w:hAnsi="仿宋" w:hint="eastAsia"/>
          <w:sz w:val="32"/>
          <w:szCs w:val="32"/>
        </w:rPr>
        <w:t>，</w:t>
      </w:r>
      <w:r w:rsidRPr="00270FCD">
        <w:rPr>
          <w:rFonts w:ascii="仿宋" w:eastAsia="仿宋" w:hAnsi="仿宋"/>
          <w:sz w:val="32"/>
          <w:szCs w:val="32"/>
        </w:rPr>
        <w:t>加大查核力度。</w:t>
      </w:r>
      <w:r w:rsidRPr="00270FCD">
        <w:rPr>
          <w:rFonts w:ascii="仿宋" w:eastAsia="仿宋" w:hAnsi="仿宋" w:cs="仿宋" w:hint="eastAsia"/>
          <w:kern w:val="0"/>
          <w:sz w:val="32"/>
          <w:szCs w:val="32"/>
          <w:lang w:bidi="en-US"/>
        </w:rPr>
        <w:t>认真研究</w:t>
      </w:r>
      <w:r>
        <w:rPr>
          <w:rFonts w:ascii="仿宋" w:eastAsia="仿宋" w:hAnsi="仿宋" w:cs="仿宋" w:hint="eastAsia"/>
          <w:kern w:val="0"/>
          <w:sz w:val="32"/>
          <w:szCs w:val="32"/>
          <w:lang w:bidi="en-US"/>
        </w:rPr>
        <w:t>国资委党委巡视组巡视反馈意见，及时制定整改方案，按时保质完成整改工作。</w:t>
      </w:r>
    </w:p>
    <w:p w:rsidR="00156C80" w:rsidRPr="00270FCD" w:rsidRDefault="00156C80" w:rsidP="00FE437D">
      <w:pPr>
        <w:adjustRightInd w:val="0"/>
        <w:snapToGrid w:val="0"/>
        <w:spacing w:line="580" w:lineRule="exact"/>
        <w:ind w:firstLine="570"/>
        <w:rPr>
          <w:rFonts w:ascii="仿宋" w:eastAsia="仿宋" w:hAnsi="仿宋" w:cs="仿宋"/>
          <w:kern w:val="0"/>
          <w:sz w:val="32"/>
          <w:szCs w:val="32"/>
          <w:lang w:bidi="en-US"/>
        </w:rPr>
      </w:pPr>
    </w:p>
    <w:p w:rsidR="00DD5A2B" w:rsidRPr="00F12250" w:rsidRDefault="00DD5A2B" w:rsidP="00F12250">
      <w:pPr>
        <w:adjustRightInd w:val="0"/>
        <w:snapToGrid w:val="0"/>
        <w:spacing w:line="580" w:lineRule="exact"/>
        <w:ind w:firstLine="570"/>
        <w:rPr>
          <w:rFonts w:ascii="仿宋" w:eastAsia="仿宋" w:hAnsi="仿宋"/>
          <w:sz w:val="32"/>
          <w:szCs w:val="32"/>
        </w:rPr>
      </w:pPr>
      <w:r w:rsidRPr="00F12250">
        <w:rPr>
          <w:rFonts w:ascii="仿宋" w:eastAsia="仿宋" w:hAnsi="仿宋" w:hint="eastAsia"/>
          <w:sz w:val="32"/>
          <w:szCs w:val="32"/>
        </w:rPr>
        <w:t>过去一年的成绩，是在以习近平同志为核心的党中央正确领导下，全体中轻联、总社的单位，全体轻工行业协会学会，全国轻工行业企业团结奋斗的结果。我代表中轻联、总社，向拼搏奋进在轻工战线和联社系统的同志们表示诚挚感谢！向所有关心和支持轻工业及城镇集体经济改革发展的各级政府部门、社会各界朋友致以崇高的敬意！</w:t>
      </w:r>
    </w:p>
    <w:p w:rsidR="00DD5A2B" w:rsidRPr="00F12250" w:rsidRDefault="00DD5A2B" w:rsidP="00F12250">
      <w:pPr>
        <w:adjustRightInd w:val="0"/>
        <w:snapToGrid w:val="0"/>
        <w:spacing w:line="580" w:lineRule="exact"/>
        <w:ind w:firstLine="570"/>
        <w:rPr>
          <w:rFonts w:ascii="仿宋" w:eastAsia="仿宋" w:hAnsi="仿宋"/>
          <w:sz w:val="32"/>
          <w:szCs w:val="32"/>
        </w:rPr>
      </w:pPr>
      <w:r w:rsidRPr="00F12250">
        <w:rPr>
          <w:rFonts w:ascii="仿宋" w:eastAsia="仿宋" w:hAnsi="仿宋" w:hint="eastAsia"/>
          <w:sz w:val="32"/>
          <w:szCs w:val="32"/>
        </w:rPr>
        <w:t>我们也清醒看到，在供给</w:t>
      </w:r>
      <w:r w:rsidRPr="00EB46DF">
        <w:rPr>
          <w:rFonts w:ascii="仿宋" w:eastAsia="仿宋" w:hAnsi="仿宋" w:hint="eastAsia"/>
          <w:color w:val="000000"/>
          <w:sz w:val="32"/>
          <w:szCs w:val="32"/>
        </w:rPr>
        <w:t>侧</w:t>
      </w:r>
      <w:r w:rsidRPr="00F12250">
        <w:rPr>
          <w:rFonts w:ascii="仿宋" w:eastAsia="仿宋" w:hAnsi="仿宋" w:hint="eastAsia"/>
          <w:sz w:val="32"/>
          <w:szCs w:val="32"/>
        </w:rPr>
        <w:t>结构性改革中，轻工业发展存在着满足新消费需求与创新能力不足的矛盾，中低档产品产能过剩与高质量高品质高端产品供应不足的矛盾，世界轻工产品制造大国与品牌影响力不足的矛盾，行业进步要求与标准滞后的矛盾，区域协调发展要求与产业集群不平衡发展的矛盾，劳动力供应基本充足与技能人才不足的矛盾</w:t>
      </w:r>
      <w:r w:rsidR="00156C80" w:rsidRPr="00F12250">
        <w:rPr>
          <w:rFonts w:ascii="仿宋" w:eastAsia="仿宋" w:hAnsi="仿宋" w:hint="eastAsia"/>
          <w:sz w:val="32"/>
          <w:szCs w:val="32"/>
        </w:rPr>
        <w:t>，中轻联工作队伍与新时代轻工发展新要求不适应的矛盾</w:t>
      </w:r>
      <w:r w:rsidRPr="00F12250">
        <w:rPr>
          <w:rFonts w:ascii="仿宋" w:eastAsia="仿宋" w:hAnsi="仿宋" w:hint="eastAsia"/>
          <w:sz w:val="32"/>
          <w:szCs w:val="32"/>
        </w:rPr>
        <w:t>。推进轻工业高质量发展，是中央的要求，更是解决轻工业发展中矛盾的自我需要。推进高质量发展，需要我们以更博大的智慧、更强烈的责任、更紧</w:t>
      </w:r>
      <w:r w:rsidRPr="00F12250">
        <w:rPr>
          <w:rFonts w:ascii="仿宋" w:eastAsia="仿宋" w:hAnsi="仿宋" w:hint="eastAsia"/>
          <w:sz w:val="32"/>
          <w:szCs w:val="32"/>
        </w:rPr>
        <w:lastRenderedPageBreak/>
        <w:t>迫的意识做好工作，需要</w:t>
      </w:r>
      <w:r w:rsidR="008A0083" w:rsidRPr="00F12250">
        <w:rPr>
          <w:rFonts w:ascii="仿宋" w:eastAsia="仿宋" w:hAnsi="仿宋" w:hint="eastAsia"/>
          <w:sz w:val="32"/>
          <w:szCs w:val="32"/>
        </w:rPr>
        <w:t>我们</w:t>
      </w:r>
      <w:r w:rsidRPr="00F12250">
        <w:rPr>
          <w:rFonts w:ascii="仿宋" w:eastAsia="仿宋" w:hAnsi="仿宋" w:hint="eastAsia"/>
          <w:sz w:val="32"/>
          <w:szCs w:val="32"/>
        </w:rPr>
        <w:t>奋力前行，</w:t>
      </w:r>
      <w:r w:rsidRPr="00EB46DF">
        <w:rPr>
          <w:rFonts w:ascii="仿宋" w:eastAsia="仿宋" w:hAnsi="仿宋" w:hint="eastAsia"/>
          <w:color w:val="000000"/>
          <w:sz w:val="32"/>
          <w:szCs w:val="32"/>
        </w:rPr>
        <w:t>勇</w:t>
      </w:r>
      <w:r w:rsidRPr="00F12250">
        <w:rPr>
          <w:rFonts w:ascii="仿宋" w:eastAsia="仿宋" w:hAnsi="仿宋" w:hint="eastAsia"/>
          <w:sz w:val="32"/>
          <w:szCs w:val="32"/>
        </w:rPr>
        <w:t>开新局，不负光荣梦想，不负伟大时代。</w:t>
      </w:r>
      <w:bookmarkStart w:id="1" w:name="_GoBack"/>
      <w:bookmarkEnd w:id="1"/>
    </w:p>
    <w:p w:rsidR="00156C80" w:rsidRPr="00DD5A2B" w:rsidRDefault="00156C80" w:rsidP="00FE437D">
      <w:pPr>
        <w:adjustRightInd w:val="0"/>
        <w:snapToGrid w:val="0"/>
        <w:spacing w:line="580" w:lineRule="exact"/>
        <w:rPr>
          <w:rFonts w:ascii="仿宋" w:eastAsia="仿宋" w:hAnsi="仿宋" w:cs="仿宋"/>
          <w:kern w:val="0"/>
          <w:sz w:val="32"/>
          <w:szCs w:val="32"/>
          <w:lang w:bidi="en-US"/>
        </w:rPr>
      </w:pPr>
    </w:p>
    <w:p w:rsidR="003303CD" w:rsidRPr="00156C80" w:rsidRDefault="003303CD" w:rsidP="00156C80">
      <w:pPr>
        <w:adjustRightInd w:val="0"/>
        <w:snapToGrid w:val="0"/>
        <w:spacing w:line="580" w:lineRule="exact"/>
        <w:jc w:val="center"/>
        <w:rPr>
          <w:rFonts w:ascii="黑体" w:eastAsia="黑体" w:hAnsi="黑体" w:cs="黑体"/>
          <w:bCs/>
          <w:sz w:val="32"/>
          <w:szCs w:val="32"/>
        </w:rPr>
      </w:pPr>
      <w:r w:rsidRPr="00156C80">
        <w:rPr>
          <w:rFonts w:ascii="黑体" w:eastAsia="黑体" w:hAnsi="黑体" w:cs="黑体" w:hint="eastAsia"/>
          <w:bCs/>
          <w:sz w:val="32"/>
          <w:szCs w:val="32"/>
        </w:rPr>
        <w:t>二、</w:t>
      </w:r>
      <w:r w:rsidRPr="00156C80">
        <w:rPr>
          <w:rFonts w:ascii="黑体" w:eastAsia="黑体" w:hAnsi="黑体" w:cs="黑体"/>
          <w:bCs/>
          <w:sz w:val="32"/>
          <w:szCs w:val="32"/>
        </w:rPr>
        <w:t>2018年重点工作</w:t>
      </w:r>
    </w:p>
    <w:p w:rsidR="003303CD" w:rsidRPr="00270FCD" w:rsidRDefault="003303CD" w:rsidP="00FE437D">
      <w:pPr>
        <w:spacing w:line="580" w:lineRule="exact"/>
        <w:ind w:firstLineChars="200" w:firstLine="640"/>
        <w:rPr>
          <w:rFonts w:ascii="仿宋" w:eastAsia="仿宋" w:hAnsi="仿宋"/>
          <w:sz w:val="32"/>
          <w:szCs w:val="32"/>
        </w:rPr>
      </w:pPr>
      <w:r w:rsidRPr="00270FCD">
        <w:rPr>
          <w:rFonts w:ascii="仿宋" w:eastAsia="仿宋" w:hAnsi="仿宋" w:cs="仿宋"/>
          <w:sz w:val="32"/>
          <w:szCs w:val="32"/>
        </w:rPr>
        <w:t>2018年是贯彻党的十九大精神开局之年，是改革开放40周年，是决胜全面建成小康社会、实施“十三五”规划承上启下的关键一年。</w:t>
      </w:r>
      <w:r w:rsidRPr="00270FCD">
        <w:rPr>
          <w:rFonts w:ascii="仿宋" w:eastAsia="仿宋" w:hAnsi="仿宋" w:cs="仿宋" w:hint="eastAsia"/>
          <w:bCs/>
          <w:kern w:val="0"/>
          <w:sz w:val="32"/>
          <w:szCs w:val="32"/>
          <w:shd w:val="clear" w:color="auto" w:fill="FFFFFF"/>
        </w:rPr>
        <w:t>做好今年工作，</w:t>
      </w:r>
      <w:r w:rsidRPr="00270FCD">
        <w:rPr>
          <w:rFonts w:ascii="仿宋" w:eastAsia="仿宋" w:hAnsi="仿宋" w:cs="仿宋" w:hint="eastAsia"/>
          <w:bCs/>
          <w:kern w:val="0"/>
          <w:sz w:val="32"/>
          <w:szCs w:val="32"/>
        </w:rPr>
        <w:t>要全面贯彻党的十九大精</w:t>
      </w:r>
      <w:r w:rsidRPr="005D2097">
        <w:rPr>
          <w:rFonts w:ascii="仿宋" w:eastAsia="仿宋" w:hAnsi="仿宋" w:cs="仿宋" w:hint="eastAsia"/>
          <w:bCs/>
          <w:kern w:val="0"/>
          <w:sz w:val="32"/>
          <w:szCs w:val="32"/>
        </w:rPr>
        <w:t>神</w:t>
      </w:r>
      <w:r w:rsidR="005D2097" w:rsidRPr="005D2097">
        <w:rPr>
          <w:rFonts w:ascii="仿宋" w:eastAsia="仿宋" w:hAnsi="仿宋" w:cs="仿宋" w:hint="eastAsia"/>
          <w:bCs/>
          <w:kern w:val="0"/>
          <w:sz w:val="32"/>
          <w:szCs w:val="32"/>
        </w:rPr>
        <w:t>全国“两会”精神</w:t>
      </w:r>
      <w:r w:rsidRPr="005D2097">
        <w:rPr>
          <w:rFonts w:ascii="仿宋" w:eastAsia="仿宋" w:hAnsi="仿宋" w:cs="仿宋" w:hint="eastAsia"/>
          <w:bCs/>
          <w:kern w:val="0"/>
          <w:sz w:val="32"/>
          <w:szCs w:val="32"/>
        </w:rPr>
        <w:t>，</w:t>
      </w:r>
      <w:r w:rsidRPr="00270FCD">
        <w:rPr>
          <w:rFonts w:ascii="仿宋" w:eastAsia="仿宋" w:hAnsi="仿宋" w:cs="仿宋" w:hint="eastAsia"/>
          <w:bCs/>
          <w:kern w:val="0"/>
          <w:sz w:val="32"/>
          <w:szCs w:val="32"/>
        </w:rPr>
        <w:t>以习近平新时代中国特色社会主义思想为指导，</w:t>
      </w:r>
      <w:r w:rsidR="00E933E7" w:rsidRPr="00270FCD">
        <w:rPr>
          <w:rFonts w:ascii="仿宋" w:eastAsia="仿宋" w:hAnsi="仿宋" w:cs="仿宋" w:hint="eastAsia"/>
          <w:bCs/>
          <w:kern w:val="0"/>
          <w:sz w:val="32"/>
          <w:szCs w:val="32"/>
        </w:rPr>
        <w:t>以</w:t>
      </w:r>
      <w:r w:rsidR="00E933E7" w:rsidRPr="00270FCD">
        <w:rPr>
          <w:rFonts w:ascii="仿宋" w:eastAsia="仿宋" w:hAnsi="仿宋" w:cs="仿宋" w:hint="eastAsia"/>
          <w:bCs/>
          <w:sz w:val="32"/>
          <w:szCs w:val="32"/>
          <w:lang w:bidi="en-US"/>
        </w:rPr>
        <w:t>供给</w:t>
      </w:r>
      <w:r w:rsidR="00E933E7" w:rsidRPr="00EB46DF">
        <w:rPr>
          <w:rFonts w:ascii="仿宋" w:eastAsia="仿宋" w:hAnsi="仿宋" w:cs="仿宋" w:hint="eastAsia"/>
          <w:bCs/>
          <w:color w:val="000000"/>
          <w:sz w:val="32"/>
          <w:szCs w:val="32"/>
          <w:lang w:bidi="en-US"/>
        </w:rPr>
        <w:t>侧</w:t>
      </w:r>
      <w:r w:rsidR="00E933E7" w:rsidRPr="00270FCD">
        <w:rPr>
          <w:rFonts w:ascii="仿宋" w:eastAsia="仿宋" w:hAnsi="仿宋" w:cs="仿宋" w:hint="eastAsia"/>
          <w:bCs/>
          <w:sz w:val="32"/>
          <w:szCs w:val="32"/>
          <w:lang w:bidi="en-US"/>
        </w:rPr>
        <w:t>结构性改革为主线，</w:t>
      </w:r>
      <w:r w:rsidRPr="00270FCD">
        <w:rPr>
          <w:rFonts w:ascii="仿宋" w:eastAsia="仿宋" w:hAnsi="仿宋" w:cs="仿宋" w:hint="eastAsia"/>
          <w:bCs/>
          <w:kern w:val="0"/>
          <w:sz w:val="32"/>
          <w:szCs w:val="32"/>
        </w:rPr>
        <w:t>坚持稳中求进工作总基调，坚持新发展理念，</w:t>
      </w:r>
      <w:r w:rsidRPr="00270FCD">
        <w:rPr>
          <w:rFonts w:ascii="仿宋" w:eastAsia="仿宋" w:hAnsi="仿宋" w:hint="eastAsia"/>
          <w:sz w:val="32"/>
          <w:szCs w:val="32"/>
        </w:rPr>
        <w:t>坚持绿色发展、品质发展、健康发展、安全发展，大力推进科技创新创造，推动调结构增品种提品质创品牌，</w:t>
      </w:r>
      <w:r w:rsidR="00E933E7">
        <w:rPr>
          <w:rFonts w:ascii="仿宋" w:eastAsia="仿宋" w:hAnsi="仿宋" w:hint="eastAsia"/>
          <w:sz w:val="32"/>
          <w:szCs w:val="32"/>
        </w:rPr>
        <w:t>努力</w:t>
      </w:r>
      <w:r w:rsidRPr="00270FCD">
        <w:rPr>
          <w:rFonts w:ascii="仿宋" w:eastAsia="仿宋" w:hAnsi="仿宋" w:hint="eastAsia"/>
          <w:sz w:val="32"/>
          <w:szCs w:val="32"/>
        </w:rPr>
        <w:t>提高轻工产品有效供给能力和水平，促进轻工业高质量发展。</w:t>
      </w:r>
    </w:p>
    <w:p w:rsidR="003303CD" w:rsidRDefault="003303CD" w:rsidP="00FE437D">
      <w:pPr>
        <w:widowControl/>
        <w:adjustRightInd w:val="0"/>
        <w:snapToGrid w:val="0"/>
        <w:spacing w:line="580" w:lineRule="exact"/>
        <w:ind w:firstLineChars="200" w:firstLine="640"/>
        <w:rPr>
          <w:rFonts w:ascii="仿宋" w:eastAsia="仿宋" w:hAnsi="仿宋" w:cs="仿宋"/>
          <w:kern w:val="0"/>
          <w:sz w:val="32"/>
          <w:szCs w:val="32"/>
        </w:rPr>
      </w:pPr>
      <w:r w:rsidRPr="00270FCD">
        <w:rPr>
          <w:rFonts w:ascii="仿宋" w:eastAsia="仿宋" w:hAnsi="仿宋" w:hint="eastAsia"/>
          <w:sz w:val="32"/>
          <w:szCs w:val="32"/>
        </w:rPr>
        <w:t>我们要着</w:t>
      </w:r>
      <w:r w:rsidRPr="00270FCD">
        <w:rPr>
          <w:rFonts w:ascii="仿宋" w:eastAsia="仿宋" w:hAnsi="仿宋" w:cs="仿宋" w:hint="eastAsia"/>
          <w:kern w:val="0"/>
          <w:sz w:val="32"/>
          <w:szCs w:val="32"/>
        </w:rPr>
        <w:t>重做好以下工作：</w:t>
      </w:r>
    </w:p>
    <w:p w:rsidR="003303CD" w:rsidRPr="00305566" w:rsidRDefault="003303CD" w:rsidP="00FE437D">
      <w:pPr>
        <w:spacing w:line="580" w:lineRule="exact"/>
        <w:ind w:firstLineChars="200" w:firstLine="643"/>
        <w:rPr>
          <w:rFonts w:ascii="仿宋" w:eastAsia="仿宋" w:hAnsi="仿宋"/>
          <w:b/>
          <w:sz w:val="30"/>
          <w:szCs w:val="30"/>
        </w:rPr>
      </w:pPr>
      <w:r w:rsidRPr="00483EC3">
        <w:rPr>
          <w:rFonts w:ascii="楷体" w:eastAsia="楷体" w:hAnsi="楷体" w:hint="eastAsia"/>
          <w:b/>
          <w:sz w:val="32"/>
          <w:szCs w:val="32"/>
        </w:rPr>
        <w:t>（一）</w:t>
      </w:r>
      <w:r w:rsidR="00E933E7" w:rsidRPr="00483EC3">
        <w:rPr>
          <w:rFonts w:ascii="楷体" w:eastAsia="楷体" w:hAnsi="楷体" w:hint="eastAsia"/>
          <w:b/>
          <w:sz w:val="32"/>
          <w:szCs w:val="32"/>
        </w:rPr>
        <w:t>以</w:t>
      </w:r>
      <w:r w:rsidRPr="00483EC3">
        <w:rPr>
          <w:rFonts w:ascii="楷体" w:eastAsia="楷体" w:hAnsi="楷体" w:hint="eastAsia"/>
          <w:b/>
          <w:sz w:val="30"/>
          <w:szCs w:val="30"/>
        </w:rPr>
        <w:t>党建统领事业发展</w:t>
      </w:r>
      <w:r w:rsidR="00305566" w:rsidRPr="00483EC3">
        <w:rPr>
          <w:rFonts w:ascii="楷体" w:eastAsia="楷体" w:hAnsi="楷体" w:hint="eastAsia"/>
          <w:b/>
          <w:sz w:val="30"/>
          <w:szCs w:val="30"/>
        </w:rPr>
        <w:t>。</w:t>
      </w:r>
      <w:r w:rsidRPr="007B2A81">
        <w:rPr>
          <w:rFonts w:ascii="仿宋" w:eastAsia="仿宋" w:hAnsi="仿宋" w:hint="eastAsia"/>
          <w:sz w:val="32"/>
          <w:szCs w:val="32"/>
        </w:rPr>
        <w:t>坚持从严治党，认真履行党建工作责任。</w:t>
      </w:r>
      <w:r w:rsidR="007C1543">
        <w:rPr>
          <w:rFonts w:ascii="仿宋" w:eastAsia="仿宋" w:hAnsi="仿宋" w:hint="eastAsia"/>
          <w:sz w:val="32"/>
          <w:szCs w:val="32"/>
        </w:rPr>
        <w:t>按照党中央部署，</w:t>
      </w:r>
      <w:r w:rsidRPr="003C632F">
        <w:rPr>
          <w:rFonts w:ascii="仿宋" w:eastAsia="仿宋" w:hAnsi="仿宋" w:hint="eastAsia"/>
          <w:sz w:val="32"/>
          <w:szCs w:val="32"/>
        </w:rPr>
        <w:t>开展“不忘初心牢记使命”主题教育活动。持续推进“两</w:t>
      </w:r>
      <w:r w:rsidRPr="00EB46DF">
        <w:rPr>
          <w:rFonts w:ascii="仿宋" w:eastAsia="仿宋" w:hAnsi="仿宋" w:hint="eastAsia"/>
          <w:color w:val="000000"/>
          <w:sz w:val="32"/>
          <w:szCs w:val="32"/>
        </w:rPr>
        <w:t>学</w:t>
      </w:r>
      <w:r w:rsidRPr="003C632F">
        <w:rPr>
          <w:rFonts w:ascii="仿宋" w:eastAsia="仿宋" w:hAnsi="仿宋" w:hint="eastAsia"/>
          <w:sz w:val="32"/>
          <w:szCs w:val="32"/>
        </w:rPr>
        <w:t>一</w:t>
      </w:r>
      <w:r w:rsidRPr="00EB46DF">
        <w:rPr>
          <w:rFonts w:ascii="仿宋" w:eastAsia="仿宋" w:hAnsi="仿宋" w:hint="eastAsia"/>
          <w:color w:val="000000"/>
          <w:sz w:val="32"/>
          <w:szCs w:val="32"/>
        </w:rPr>
        <w:t>做</w:t>
      </w:r>
      <w:r w:rsidRPr="003C632F">
        <w:rPr>
          <w:rFonts w:ascii="仿宋" w:eastAsia="仿宋" w:hAnsi="仿宋" w:hint="eastAsia"/>
          <w:sz w:val="32"/>
          <w:szCs w:val="32"/>
        </w:rPr>
        <w:t>”学习教育</w:t>
      </w:r>
      <w:r w:rsidR="00E933E7">
        <w:rPr>
          <w:rFonts w:ascii="仿宋" w:eastAsia="仿宋" w:hAnsi="仿宋" w:hint="eastAsia"/>
          <w:sz w:val="32"/>
          <w:szCs w:val="32"/>
        </w:rPr>
        <w:t>常态化制度化。加强基层党组织建设。加强党建培训和党员组织发展</w:t>
      </w:r>
      <w:r w:rsidRPr="003C632F">
        <w:rPr>
          <w:rFonts w:ascii="仿宋" w:eastAsia="仿宋" w:hAnsi="仿宋" w:hint="eastAsia"/>
          <w:sz w:val="32"/>
          <w:szCs w:val="32"/>
        </w:rPr>
        <w:t>。加强党建工作平台建设</w:t>
      </w:r>
      <w:r w:rsidR="00E933E7">
        <w:rPr>
          <w:rFonts w:ascii="仿宋" w:eastAsia="仿宋" w:hAnsi="仿宋" w:hint="eastAsia"/>
          <w:sz w:val="32"/>
          <w:szCs w:val="32"/>
        </w:rPr>
        <w:t>。</w:t>
      </w:r>
      <w:r w:rsidRPr="00815E86">
        <w:rPr>
          <w:rFonts w:ascii="仿宋" w:eastAsia="仿宋" w:hAnsi="仿宋" w:hint="eastAsia"/>
          <w:sz w:val="30"/>
          <w:szCs w:val="30"/>
        </w:rPr>
        <w:t>坚持党管干部原则，</w:t>
      </w:r>
      <w:r w:rsidRPr="003C632F">
        <w:rPr>
          <w:rFonts w:ascii="仿宋" w:eastAsia="仿宋" w:hAnsi="仿宋" w:hint="eastAsia"/>
          <w:sz w:val="32"/>
          <w:szCs w:val="32"/>
        </w:rPr>
        <w:t>做好协</w:t>
      </w:r>
      <w:r>
        <w:rPr>
          <w:rFonts w:ascii="仿宋" w:eastAsia="仿宋" w:hAnsi="仿宋" w:hint="eastAsia"/>
          <w:sz w:val="32"/>
          <w:szCs w:val="32"/>
        </w:rPr>
        <w:t>会</w:t>
      </w:r>
      <w:r w:rsidR="00E933E7">
        <w:rPr>
          <w:rFonts w:ascii="仿宋" w:eastAsia="仿宋" w:hAnsi="仿宋" w:hint="eastAsia"/>
          <w:sz w:val="32"/>
          <w:szCs w:val="32"/>
        </w:rPr>
        <w:t>学会换届人选考察推荐工作，做好企事业单位领导班子考察</w:t>
      </w:r>
      <w:r w:rsidRPr="003C632F">
        <w:rPr>
          <w:rFonts w:ascii="仿宋" w:eastAsia="仿宋" w:hAnsi="仿宋" w:hint="eastAsia"/>
          <w:sz w:val="32"/>
          <w:szCs w:val="32"/>
        </w:rPr>
        <w:t>调整工作。筹备</w:t>
      </w:r>
      <w:r w:rsidR="00E933E7">
        <w:rPr>
          <w:rFonts w:ascii="仿宋" w:eastAsia="仿宋" w:hAnsi="仿宋" w:hint="eastAsia"/>
          <w:sz w:val="32"/>
          <w:szCs w:val="32"/>
        </w:rPr>
        <w:t>召开</w:t>
      </w:r>
      <w:r w:rsidRPr="003C632F">
        <w:rPr>
          <w:rFonts w:ascii="仿宋" w:eastAsia="仿宋" w:hAnsi="仿宋" w:hint="eastAsia"/>
          <w:sz w:val="32"/>
          <w:szCs w:val="32"/>
        </w:rPr>
        <w:t>中轻联、总社第四次党代会。</w:t>
      </w:r>
      <w:r w:rsidR="00E933E7" w:rsidRPr="00270FCD">
        <w:rPr>
          <w:rFonts w:ascii="仿宋" w:eastAsia="仿宋" w:hAnsi="仿宋" w:hint="eastAsia"/>
          <w:sz w:val="32"/>
          <w:szCs w:val="32"/>
        </w:rPr>
        <w:t>将党建工作贯穿</w:t>
      </w:r>
      <w:r w:rsidR="00E933E7">
        <w:rPr>
          <w:rFonts w:ascii="仿宋" w:eastAsia="仿宋" w:hAnsi="仿宋" w:hint="eastAsia"/>
          <w:sz w:val="32"/>
          <w:szCs w:val="32"/>
        </w:rPr>
        <w:t>于轻工业改革发展全过程，</w:t>
      </w:r>
      <w:r w:rsidR="00E933E7" w:rsidRPr="00270FCD">
        <w:rPr>
          <w:rFonts w:ascii="仿宋" w:eastAsia="仿宋" w:hAnsi="仿宋" w:hint="eastAsia"/>
          <w:sz w:val="32"/>
          <w:szCs w:val="32"/>
        </w:rPr>
        <w:t>贯穿</w:t>
      </w:r>
      <w:r w:rsidR="00E933E7">
        <w:rPr>
          <w:rFonts w:ascii="仿宋" w:eastAsia="仿宋" w:hAnsi="仿宋" w:hint="eastAsia"/>
          <w:sz w:val="32"/>
          <w:szCs w:val="32"/>
        </w:rPr>
        <w:t>于中轻联、总社改革</w:t>
      </w:r>
      <w:r w:rsidR="00E933E7" w:rsidRPr="00270FCD">
        <w:rPr>
          <w:rFonts w:ascii="仿宋" w:eastAsia="仿宋" w:hAnsi="仿宋" w:hint="eastAsia"/>
          <w:sz w:val="32"/>
          <w:szCs w:val="32"/>
        </w:rPr>
        <w:t>发展全过程</w:t>
      </w:r>
      <w:r w:rsidR="00E933E7">
        <w:rPr>
          <w:rFonts w:ascii="仿宋" w:eastAsia="仿宋" w:hAnsi="仿宋" w:hint="eastAsia"/>
          <w:sz w:val="32"/>
          <w:szCs w:val="32"/>
        </w:rPr>
        <w:t>。推动</w:t>
      </w:r>
      <w:r w:rsidR="00235442">
        <w:rPr>
          <w:rFonts w:ascii="仿宋" w:eastAsia="仿宋" w:hAnsi="仿宋" w:hint="eastAsia"/>
          <w:sz w:val="32"/>
          <w:szCs w:val="32"/>
        </w:rPr>
        <w:t>轻工</w:t>
      </w:r>
      <w:r w:rsidR="00E933E7">
        <w:rPr>
          <w:rFonts w:ascii="仿宋" w:eastAsia="仿宋" w:hAnsi="仿宋" w:hint="eastAsia"/>
          <w:sz w:val="32"/>
          <w:szCs w:val="32"/>
        </w:rPr>
        <w:t>行业认真贯彻落实中央和国务院关于供给</w:t>
      </w:r>
      <w:r w:rsidR="00E933E7" w:rsidRPr="00EB46DF">
        <w:rPr>
          <w:rFonts w:ascii="仿宋" w:eastAsia="仿宋" w:hAnsi="仿宋" w:hint="eastAsia"/>
          <w:color w:val="000000"/>
          <w:sz w:val="32"/>
          <w:szCs w:val="32"/>
        </w:rPr>
        <w:t>侧</w:t>
      </w:r>
      <w:r w:rsidR="00E933E7">
        <w:rPr>
          <w:rFonts w:ascii="仿宋" w:eastAsia="仿宋" w:hAnsi="仿宋" w:hint="eastAsia"/>
          <w:sz w:val="32"/>
          <w:szCs w:val="32"/>
        </w:rPr>
        <w:t>结构性改革、高质量</w:t>
      </w:r>
      <w:r w:rsidR="00E933E7">
        <w:rPr>
          <w:rFonts w:ascii="仿宋" w:eastAsia="仿宋" w:hAnsi="仿宋" w:hint="eastAsia"/>
          <w:sz w:val="32"/>
          <w:szCs w:val="32"/>
        </w:rPr>
        <w:lastRenderedPageBreak/>
        <w:t>发展、“三品行动计划”、生态绿色发展、智能制造、现代化经济体系建设、“一带一路”建设等一系列重大战略部署。以强</w:t>
      </w:r>
      <w:r w:rsidR="008D5543">
        <w:rPr>
          <w:rFonts w:ascii="仿宋" w:eastAsia="仿宋" w:hAnsi="仿宋" w:hint="eastAsia"/>
          <w:sz w:val="32"/>
          <w:szCs w:val="32"/>
        </w:rPr>
        <w:t>有力</w:t>
      </w:r>
      <w:r w:rsidR="00E933E7">
        <w:rPr>
          <w:rFonts w:ascii="仿宋" w:eastAsia="仿宋" w:hAnsi="仿宋" w:hint="eastAsia"/>
          <w:sz w:val="32"/>
          <w:szCs w:val="32"/>
        </w:rPr>
        <w:t>的党建工作，保证轻工事业的稳定健康可持续发展。</w:t>
      </w:r>
    </w:p>
    <w:p w:rsidR="003303CD" w:rsidRPr="00305566" w:rsidRDefault="00233DF3" w:rsidP="00FE437D">
      <w:pPr>
        <w:spacing w:line="580" w:lineRule="exact"/>
        <w:ind w:firstLineChars="200" w:firstLine="643"/>
        <w:rPr>
          <w:rFonts w:ascii="楷体" w:eastAsia="楷体" w:hAnsi="楷体"/>
          <w:b/>
          <w:sz w:val="32"/>
          <w:szCs w:val="32"/>
        </w:rPr>
      </w:pPr>
      <w:r w:rsidRPr="00F67F61">
        <w:rPr>
          <w:rFonts w:ascii="楷体" w:eastAsia="楷体" w:hAnsi="楷体" w:hint="eastAsia"/>
          <w:b/>
          <w:sz w:val="32"/>
          <w:szCs w:val="32"/>
        </w:rPr>
        <w:t>（</w:t>
      </w:r>
      <w:r>
        <w:rPr>
          <w:rFonts w:ascii="楷体" w:eastAsia="楷体" w:hAnsi="楷体" w:hint="eastAsia"/>
          <w:b/>
          <w:sz w:val="32"/>
          <w:szCs w:val="32"/>
        </w:rPr>
        <w:t>二）增强轻工发展指导力</w:t>
      </w:r>
      <w:r w:rsidR="00305566">
        <w:rPr>
          <w:rFonts w:ascii="楷体" w:eastAsia="楷体" w:hAnsi="楷体" w:hint="eastAsia"/>
          <w:b/>
          <w:sz w:val="32"/>
          <w:szCs w:val="32"/>
        </w:rPr>
        <w:t>。</w:t>
      </w:r>
      <w:r w:rsidR="00ED2DFB">
        <w:rPr>
          <w:rFonts w:ascii="仿宋" w:eastAsia="仿宋" w:hAnsi="仿宋" w:hint="eastAsia"/>
          <w:sz w:val="32"/>
          <w:szCs w:val="32"/>
        </w:rPr>
        <w:t>提升对</w:t>
      </w:r>
      <w:r w:rsidR="00594400">
        <w:rPr>
          <w:rFonts w:ascii="仿宋" w:eastAsia="仿宋" w:hAnsi="仿宋" w:hint="eastAsia"/>
          <w:sz w:val="32"/>
          <w:szCs w:val="32"/>
        </w:rPr>
        <w:t>行业、企业、政府和社会</w:t>
      </w:r>
      <w:r w:rsidR="00ED2DFB">
        <w:rPr>
          <w:rFonts w:ascii="仿宋" w:eastAsia="仿宋" w:hAnsi="仿宋" w:hint="eastAsia"/>
          <w:sz w:val="32"/>
          <w:szCs w:val="32"/>
        </w:rPr>
        <w:t>的服务水平</w:t>
      </w:r>
      <w:r w:rsidR="003303CD">
        <w:rPr>
          <w:rFonts w:ascii="仿宋" w:eastAsia="仿宋" w:hAnsi="仿宋" w:hint="eastAsia"/>
          <w:sz w:val="32"/>
          <w:szCs w:val="32"/>
        </w:rPr>
        <w:t>。</w:t>
      </w:r>
      <w:r w:rsidR="003303CD" w:rsidRPr="00270FCD">
        <w:rPr>
          <w:rFonts w:ascii="仿宋" w:eastAsia="仿宋" w:hAnsi="仿宋" w:hint="eastAsia"/>
          <w:sz w:val="32"/>
          <w:szCs w:val="32"/>
        </w:rPr>
        <w:t>深入</w:t>
      </w:r>
      <w:r w:rsidR="00ED2DFB">
        <w:rPr>
          <w:rFonts w:ascii="仿宋" w:eastAsia="仿宋" w:hAnsi="仿宋" w:hint="eastAsia"/>
          <w:sz w:val="32"/>
          <w:szCs w:val="32"/>
        </w:rPr>
        <w:t>开展调查研究，及时</w:t>
      </w:r>
      <w:r w:rsidR="00594400">
        <w:rPr>
          <w:rFonts w:ascii="仿宋" w:eastAsia="仿宋" w:hAnsi="仿宋" w:hint="eastAsia"/>
          <w:sz w:val="32"/>
          <w:szCs w:val="32"/>
        </w:rPr>
        <w:t>反映</w:t>
      </w:r>
      <w:r w:rsidR="00ED2DFB">
        <w:rPr>
          <w:rFonts w:ascii="仿宋" w:eastAsia="仿宋" w:hAnsi="仿宋" w:hint="eastAsia"/>
          <w:sz w:val="32"/>
          <w:szCs w:val="32"/>
        </w:rPr>
        <w:t>企业</w:t>
      </w:r>
      <w:r w:rsidR="003303CD">
        <w:rPr>
          <w:rFonts w:ascii="仿宋" w:eastAsia="仿宋" w:hAnsi="仿宋" w:hint="eastAsia"/>
          <w:sz w:val="32"/>
          <w:szCs w:val="32"/>
        </w:rPr>
        <w:t>诉求</w:t>
      </w:r>
      <w:r>
        <w:rPr>
          <w:rFonts w:ascii="仿宋" w:eastAsia="仿宋" w:hAnsi="仿宋" w:hint="eastAsia"/>
          <w:sz w:val="32"/>
          <w:szCs w:val="32"/>
        </w:rPr>
        <w:t>，</w:t>
      </w:r>
      <w:r w:rsidR="003303CD" w:rsidRPr="00270FCD">
        <w:rPr>
          <w:rFonts w:ascii="仿宋" w:eastAsia="仿宋" w:hAnsi="仿宋" w:hint="eastAsia"/>
          <w:sz w:val="32"/>
          <w:szCs w:val="32"/>
        </w:rPr>
        <w:t>做好</w:t>
      </w:r>
      <w:r>
        <w:rPr>
          <w:rFonts w:ascii="仿宋" w:eastAsia="仿宋" w:hAnsi="仿宋" w:hint="eastAsia"/>
          <w:sz w:val="32"/>
          <w:szCs w:val="32"/>
        </w:rPr>
        <w:t>轻工行业</w:t>
      </w:r>
      <w:r w:rsidR="003303CD" w:rsidRPr="00270FCD">
        <w:rPr>
          <w:rFonts w:ascii="仿宋" w:eastAsia="仿宋" w:hAnsi="仿宋" w:hint="eastAsia"/>
          <w:sz w:val="32"/>
          <w:szCs w:val="32"/>
        </w:rPr>
        <w:t>经济运行分析</w:t>
      </w:r>
      <w:r>
        <w:rPr>
          <w:rFonts w:ascii="仿宋" w:eastAsia="仿宋" w:hAnsi="仿宋" w:hint="eastAsia"/>
          <w:sz w:val="32"/>
          <w:szCs w:val="32"/>
        </w:rPr>
        <w:t>与</w:t>
      </w:r>
      <w:r w:rsidR="003303CD" w:rsidRPr="00270FCD">
        <w:rPr>
          <w:rFonts w:ascii="仿宋" w:eastAsia="仿宋" w:hAnsi="仿宋" w:hint="eastAsia"/>
          <w:sz w:val="32"/>
          <w:szCs w:val="32"/>
        </w:rPr>
        <w:t>预测预警工作</w:t>
      </w:r>
      <w:r w:rsidR="00ED2DFB">
        <w:rPr>
          <w:rFonts w:ascii="仿宋" w:eastAsia="仿宋" w:hAnsi="仿宋" w:hint="eastAsia"/>
          <w:sz w:val="32"/>
          <w:szCs w:val="32"/>
        </w:rPr>
        <w:t>。</w:t>
      </w:r>
      <w:r w:rsidR="003303CD" w:rsidRPr="00270FCD">
        <w:rPr>
          <w:rFonts w:ascii="仿宋" w:eastAsia="仿宋" w:hAnsi="仿宋" w:hint="eastAsia"/>
          <w:sz w:val="32"/>
          <w:szCs w:val="32"/>
        </w:rPr>
        <w:t>发布轻工业发展报</w:t>
      </w:r>
      <w:r w:rsidR="00594400">
        <w:rPr>
          <w:rFonts w:ascii="仿宋" w:eastAsia="仿宋" w:hAnsi="仿宋" w:hint="eastAsia"/>
          <w:sz w:val="32"/>
          <w:szCs w:val="32"/>
        </w:rPr>
        <w:t>告、竞争力报告、进出口报告、产业安全报告和年度统计公告</w:t>
      </w:r>
      <w:r w:rsidR="003303CD">
        <w:rPr>
          <w:rFonts w:ascii="仿宋" w:eastAsia="仿宋" w:hAnsi="仿宋" w:hint="eastAsia"/>
          <w:sz w:val="32"/>
          <w:szCs w:val="32"/>
        </w:rPr>
        <w:t>，为</w:t>
      </w:r>
      <w:r>
        <w:rPr>
          <w:rFonts w:ascii="仿宋" w:eastAsia="仿宋" w:hAnsi="仿宋" w:hint="eastAsia"/>
          <w:sz w:val="32"/>
          <w:szCs w:val="32"/>
        </w:rPr>
        <w:t>政府</w:t>
      </w:r>
      <w:r w:rsidR="003303CD">
        <w:rPr>
          <w:rFonts w:ascii="仿宋" w:eastAsia="仿宋" w:hAnsi="仿宋" w:hint="eastAsia"/>
          <w:sz w:val="32"/>
          <w:szCs w:val="32"/>
        </w:rPr>
        <w:t>部门</w:t>
      </w:r>
      <w:r w:rsidR="003303CD" w:rsidRPr="00270FCD">
        <w:rPr>
          <w:rFonts w:ascii="仿宋" w:eastAsia="仿宋" w:hAnsi="仿宋" w:hint="eastAsia"/>
          <w:sz w:val="32"/>
          <w:szCs w:val="32"/>
        </w:rPr>
        <w:t>决策提供参考依据。制定《抓住主要矛盾推动轻工行业发展指导意见》</w:t>
      </w:r>
      <w:r w:rsidR="00ED2DFB">
        <w:rPr>
          <w:rFonts w:ascii="仿宋" w:eastAsia="仿宋" w:hAnsi="仿宋" w:hint="eastAsia"/>
          <w:sz w:val="32"/>
          <w:szCs w:val="32"/>
        </w:rPr>
        <w:t>，以</w:t>
      </w:r>
      <w:r w:rsidR="00ED2DFB" w:rsidRPr="00270FCD">
        <w:rPr>
          <w:rFonts w:ascii="仿宋" w:eastAsia="仿宋" w:hAnsi="仿宋" w:hint="eastAsia"/>
          <w:sz w:val="32"/>
          <w:szCs w:val="32"/>
        </w:rPr>
        <w:t>党的十九大精神</w:t>
      </w:r>
      <w:r w:rsidR="00ED2DFB">
        <w:rPr>
          <w:rFonts w:ascii="仿宋" w:eastAsia="仿宋" w:hAnsi="仿宋" w:hint="eastAsia"/>
          <w:sz w:val="32"/>
          <w:szCs w:val="32"/>
        </w:rPr>
        <w:t>为指引</w:t>
      </w:r>
      <w:r w:rsidR="00ED2DFB" w:rsidRPr="00270FCD">
        <w:rPr>
          <w:rFonts w:ascii="仿宋" w:eastAsia="仿宋" w:hAnsi="仿宋" w:hint="eastAsia"/>
          <w:sz w:val="32"/>
          <w:szCs w:val="32"/>
        </w:rPr>
        <w:t>，</w:t>
      </w:r>
      <w:r w:rsidR="00ED2DFB">
        <w:rPr>
          <w:rFonts w:ascii="仿宋" w:eastAsia="仿宋" w:hAnsi="仿宋" w:hint="eastAsia"/>
          <w:sz w:val="32"/>
          <w:szCs w:val="32"/>
        </w:rPr>
        <w:t>推动轻工</w:t>
      </w:r>
      <w:r w:rsidR="00ED2DFB" w:rsidRPr="00270FCD">
        <w:rPr>
          <w:rFonts w:ascii="仿宋" w:eastAsia="仿宋" w:hAnsi="仿宋" w:hint="eastAsia"/>
          <w:sz w:val="32"/>
          <w:szCs w:val="32"/>
        </w:rPr>
        <w:t>业</w:t>
      </w:r>
      <w:r w:rsidR="00ED2DFB">
        <w:rPr>
          <w:rFonts w:ascii="仿宋" w:eastAsia="仿宋" w:hAnsi="仿宋" w:hint="eastAsia"/>
          <w:sz w:val="32"/>
          <w:szCs w:val="32"/>
        </w:rPr>
        <w:t>破解主要矛盾，健康繁荣</w:t>
      </w:r>
      <w:r w:rsidR="00ED2DFB" w:rsidRPr="00270FCD">
        <w:rPr>
          <w:rFonts w:ascii="仿宋" w:eastAsia="仿宋" w:hAnsi="仿宋" w:hint="eastAsia"/>
          <w:sz w:val="32"/>
          <w:szCs w:val="32"/>
        </w:rPr>
        <w:t>发展</w:t>
      </w:r>
      <w:r w:rsidR="003303CD" w:rsidRPr="00270FCD">
        <w:rPr>
          <w:rFonts w:ascii="仿宋" w:eastAsia="仿宋" w:hAnsi="仿宋" w:hint="eastAsia"/>
          <w:sz w:val="32"/>
          <w:szCs w:val="32"/>
        </w:rPr>
        <w:t>。</w:t>
      </w:r>
    </w:p>
    <w:p w:rsidR="003303CD" w:rsidRPr="00270FCD" w:rsidRDefault="003303CD" w:rsidP="00FE437D">
      <w:pPr>
        <w:spacing w:line="580" w:lineRule="exact"/>
        <w:ind w:firstLineChars="200" w:firstLine="643"/>
        <w:rPr>
          <w:rFonts w:ascii="仿宋" w:eastAsia="仿宋" w:hAnsi="仿宋"/>
          <w:sz w:val="32"/>
          <w:szCs w:val="32"/>
        </w:rPr>
      </w:pPr>
      <w:r w:rsidRPr="00F67F61">
        <w:rPr>
          <w:rFonts w:ascii="楷体" w:eastAsia="楷体" w:hAnsi="楷体" w:hint="eastAsia"/>
          <w:b/>
          <w:sz w:val="32"/>
          <w:szCs w:val="32"/>
        </w:rPr>
        <w:t>（</w:t>
      </w:r>
      <w:r w:rsidR="00233DF3">
        <w:rPr>
          <w:rFonts w:ascii="楷体" w:eastAsia="楷体" w:hAnsi="楷体" w:hint="eastAsia"/>
          <w:b/>
          <w:sz w:val="32"/>
          <w:szCs w:val="32"/>
        </w:rPr>
        <w:t>三）推动行业</w:t>
      </w:r>
      <w:r w:rsidR="00D21367">
        <w:rPr>
          <w:rFonts w:ascii="楷体" w:eastAsia="楷体" w:hAnsi="楷体" w:hint="eastAsia"/>
          <w:b/>
          <w:sz w:val="32"/>
          <w:szCs w:val="32"/>
        </w:rPr>
        <w:t>科技</w:t>
      </w:r>
      <w:r w:rsidRPr="00F03268">
        <w:rPr>
          <w:rFonts w:ascii="楷体" w:eastAsia="楷体" w:hAnsi="楷体" w:hint="eastAsia"/>
          <w:b/>
          <w:sz w:val="32"/>
          <w:szCs w:val="32"/>
        </w:rPr>
        <w:t>创新</w:t>
      </w:r>
      <w:r w:rsidR="00305566">
        <w:rPr>
          <w:rFonts w:ascii="楷体" w:eastAsia="楷体" w:hAnsi="楷体" w:hint="eastAsia"/>
          <w:b/>
          <w:sz w:val="32"/>
          <w:szCs w:val="32"/>
        </w:rPr>
        <w:t>。</w:t>
      </w:r>
      <w:r w:rsidR="00305566">
        <w:rPr>
          <w:rFonts w:ascii="仿宋" w:eastAsia="仿宋" w:hAnsi="仿宋" w:cs="仿宋_GB2312" w:hint="eastAsia"/>
          <w:kern w:val="0"/>
          <w:sz w:val="32"/>
          <w:szCs w:val="32"/>
        </w:rPr>
        <w:t>继续</w:t>
      </w:r>
      <w:r w:rsidR="002C1070">
        <w:rPr>
          <w:rFonts w:ascii="仿宋" w:eastAsia="仿宋" w:hAnsi="仿宋" w:cs="仿宋_GB2312" w:hint="eastAsia"/>
          <w:kern w:val="0"/>
          <w:sz w:val="32"/>
          <w:szCs w:val="32"/>
        </w:rPr>
        <w:t>组织</w:t>
      </w:r>
      <w:r w:rsidRPr="00270FCD">
        <w:rPr>
          <w:rFonts w:ascii="仿宋" w:eastAsia="仿宋" w:hAnsi="仿宋" w:cs="仿宋_GB2312" w:hint="eastAsia"/>
          <w:kern w:val="0"/>
          <w:sz w:val="32"/>
          <w:szCs w:val="32"/>
        </w:rPr>
        <w:t>国家科技支撑项目</w:t>
      </w:r>
      <w:r w:rsidR="00305566">
        <w:rPr>
          <w:rFonts w:ascii="仿宋" w:eastAsia="仿宋" w:hAnsi="仿宋" w:cs="仿宋_GB2312" w:hint="eastAsia"/>
          <w:kern w:val="0"/>
          <w:sz w:val="32"/>
          <w:szCs w:val="32"/>
        </w:rPr>
        <w:t>、</w:t>
      </w:r>
      <w:r w:rsidRPr="00270FCD">
        <w:rPr>
          <w:rFonts w:ascii="仿宋" w:eastAsia="仿宋" w:hAnsi="仿宋" w:cs="仿宋_GB2312" w:hint="eastAsia"/>
          <w:kern w:val="0"/>
          <w:sz w:val="32"/>
          <w:szCs w:val="32"/>
        </w:rPr>
        <w:t>国家重点研发计划</w:t>
      </w:r>
      <w:r w:rsidR="00305566">
        <w:rPr>
          <w:rFonts w:ascii="仿宋" w:eastAsia="仿宋" w:hAnsi="仿宋" w:cs="仿宋_GB2312" w:hint="eastAsia"/>
          <w:kern w:val="0"/>
          <w:sz w:val="32"/>
          <w:szCs w:val="32"/>
        </w:rPr>
        <w:t>、</w:t>
      </w:r>
      <w:r w:rsidRPr="00270FCD">
        <w:rPr>
          <w:rFonts w:ascii="仿宋" w:eastAsia="仿宋" w:hAnsi="仿宋" w:cs="仿宋_GB2312" w:hint="eastAsia"/>
          <w:kern w:val="0"/>
          <w:sz w:val="32"/>
          <w:szCs w:val="32"/>
        </w:rPr>
        <w:t>国家重点工程项目</w:t>
      </w:r>
      <w:r w:rsidR="00601036">
        <w:rPr>
          <w:rFonts w:ascii="仿宋" w:eastAsia="仿宋" w:hAnsi="仿宋" w:cs="仿宋_GB2312" w:hint="eastAsia"/>
          <w:kern w:val="0"/>
          <w:sz w:val="32"/>
          <w:szCs w:val="32"/>
        </w:rPr>
        <w:t>的论证、申报和实施。</w:t>
      </w:r>
      <w:r w:rsidRPr="00270FCD">
        <w:rPr>
          <w:rFonts w:ascii="仿宋" w:eastAsia="仿宋" w:hAnsi="仿宋" w:hint="eastAsia"/>
          <w:sz w:val="32"/>
          <w:szCs w:val="32"/>
        </w:rPr>
        <w:t>继续做好</w:t>
      </w:r>
      <w:r w:rsidR="00601036">
        <w:rPr>
          <w:rFonts w:ascii="仿宋" w:eastAsia="仿宋" w:hAnsi="仿宋" w:hint="eastAsia"/>
          <w:sz w:val="32"/>
          <w:szCs w:val="32"/>
        </w:rPr>
        <w:t>科学技术奖励</w:t>
      </w:r>
      <w:r w:rsidRPr="00270FCD">
        <w:rPr>
          <w:rFonts w:ascii="仿宋" w:eastAsia="仿宋" w:hAnsi="仿宋" w:hint="eastAsia"/>
          <w:sz w:val="32"/>
          <w:szCs w:val="32"/>
        </w:rPr>
        <w:t>、科技成果鉴定及推广应用工作</w:t>
      </w:r>
      <w:r w:rsidR="00601036">
        <w:rPr>
          <w:rFonts w:ascii="仿宋" w:eastAsia="仿宋" w:hAnsi="仿宋" w:hint="eastAsia"/>
          <w:sz w:val="32"/>
          <w:szCs w:val="32"/>
        </w:rPr>
        <w:t>，做好升级和创新消费品认定工作。力争</w:t>
      </w:r>
      <w:r w:rsidRPr="00270FCD">
        <w:rPr>
          <w:rFonts w:ascii="仿宋" w:eastAsia="仿宋" w:hAnsi="仿宋"/>
          <w:sz w:val="32"/>
          <w:szCs w:val="32"/>
        </w:rPr>
        <w:t>300项科技奖</w:t>
      </w:r>
      <w:r w:rsidRPr="00270FCD">
        <w:rPr>
          <w:rFonts w:ascii="仿宋" w:eastAsia="仿宋" w:hAnsi="仿宋" w:hint="eastAsia"/>
          <w:sz w:val="32"/>
          <w:szCs w:val="32"/>
        </w:rPr>
        <w:t>励候选项</w:t>
      </w:r>
      <w:r w:rsidR="00601036">
        <w:rPr>
          <w:rFonts w:ascii="仿宋" w:eastAsia="仿宋" w:hAnsi="仿宋" w:hint="eastAsia"/>
          <w:sz w:val="32"/>
          <w:szCs w:val="32"/>
        </w:rPr>
        <w:t>目</w:t>
      </w:r>
      <w:r w:rsidRPr="00270FCD">
        <w:rPr>
          <w:rFonts w:ascii="仿宋" w:eastAsia="仿宋" w:hAnsi="仿宋" w:hint="eastAsia"/>
          <w:sz w:val="32"/>
          <w:szCs w:val="32"/>
        </w:rPr>
        <w:t>，向国家推荐</w:t>
      </w:r>
      <w:r w:rsidR="00601036">
        <w:rPr>
          <w:rFonts w:ascii="仿宋" w:eastAsia="仿宋" w:hAnsi="仿宋" w:hint="eastAsia"/>
          <w:sz w:val="32"/>
          <w:szCs w:val="32"/>
        </w:rPr>
        <w:t>奖励</w:t>
      </w:r>
      <w:r w:rsidRPr="00270FCD">
        <w:rPr>
          <w:rFonts w:ascii="仿宋" w:eastAsia="仿宋" w:hAnsi="仿宋"/>
          <w:sz w:val="32"/>
          <w:szCs w:val="32"/>
        </w:rPr>
        <w:t>15</w:t>
      </w:r>
      <w:r w:rsidR="00601036">
        <w:rPr>
          <w:rFonts w:ascii="仿宋" w:eastAsia="仿宋" w:hAnsi="仿宋"/>
          <w:sz w:val="32"/>
          <w:szCs w:val="32"/>
        </w:rPr>
        <w:t>项</w:t>
      </w:r>
      <w:r w:rsidR="00601036">
        <w:rPr>
          <w:rFonts w:ascii="仿宋" w:eastAsia="仿宋" w:hAnsi="仿宋" w:hint="eastAsia"/>
          <w:sz w:val="32"/>
          <w:szCs w:val="32"/>
        </w:rPr>
        <w:t>，完成</w:t>
      </w:r>
      <w:r w:rsidRPr="00270FCD">
        <w:rPr>
          <w:rFonts w:ascii="仿宋" w:eastAsia="仿宋" w:hAnsi="仿宋" w:hint="eastAsia"/>
          <w:sz w:val="32"/>
          <w:szCs w:val="32"/>
        </w:rPr>
        <w:t>科技成果</w:t>
      </w:r>
      <w:r w:rsidR="00601036" w:rsidRPr="00270FCD">
        <w:rPr>
          <w:rFonts w:ascii="仿宋" w:eastAsia="仿宋" w:hAnsi="仿宋" w:hint="eastAsia"/>
          <w:sz w:val="32"/>
          <w:szCs w:val="32"/>
        </w:rPr>
        <w:t>鉴定</w:t>
      </w:r>
      <w:r w:rsidRPr="007E1366">
        <w:rPr>
          <w:rFonts w:ascii="仿宋" w:eastAsia="仿宋" w:hAnsi="仿宋"/>
          <w:sz w:val="32"/>
          <w:szCs w:val="32"/>
        </w:rPr>
        <w:t>1</w:t>
      </w:r>
      <w:r w:rsidR="007E1366" w:rsidRPr="007E1366">
        <w:rPr>
          <w:rFonts w:ascii="仿宋" w:eastAsia="仿宋" w:hAnsi="仿宋" w:hint="eastAsia"/>
          <w:sz w:val="32"/>
          <w:szCs w:val="32"/>
        </w:rPr>
        <w:t>3</w:t>
      </w:r>
      <w:r w:rsidRPr="007E1366">
        <w:rPr>
          <w:rFonts w:ascii="仿宋" w:eastAsia="仿宋" w:hAnsi="仿宋"/>
          <w:sz w:val="32"/>
          <w:szCs w:val="32"/>
        </w:rPr>
        <w:t>0项</w:t>
      </w:r>
      <w:r>
        <w:rPr>
          <w:rFonts w:ascii="仿宋" w:eastAsia="仿宋" w:hAnsi="仿宋" w:hint="eastAsia"/>
          <w:sz w:val="32"/>
          <w:szCs w:val="32"/>
        </w:rPr>
        <w:t>，</w:t>
      </w:r>
      <w:r w:rsidRPr="00270FCD">
        <w:rPr>
          <w:rFonts w:ascii="仿宋" w:eastAsia="仿宋" w:hAnsi="仿宋" w:hint="eastAsia"/>
          <w:sz w:val="32"/>
          <w:szCs w:val="32"/>
        </w:rPr>
        <w:t>评选</w:t>
      </w:r>
      <w:r w:rsidRPr="00270FCD">
        <w:rPr>
          <w:rFonts w:ascii="仿宋" w:eastAsia="仿宋" w:hAnsi="仿宋"/>
          <w:sz w:val="32"/>
          <w:szCs w:val="32"/>
        </w:rPr>
        <w:t>消费升级与创新产品</w:t>
      </w:r>
      <w:r w:rsidR="002C1070" w:rsidRPr="00270FCD">
        <w:rPr>
          <w:rFonts w:ascii="仿宋" w:eastAsia="仿宋" w:hAnsi="仿宋"/>
          <w:sz w:val="32"/>
          <w:szCs w:val="32"/>
        </w:rPr>
        <w:t>100个</w:t>
      </w:r>
      <w:r w:rsidRPr="00270FCD">
        <w:rPr>
          <w:rFonts w:ascii="仿宋" w:eastAsia="仿宋" w:hAnsi="仿宋"/>
          <w:sz w:val="32"/>
          <w:szCs w:val="32"/>
        </w:rPr>
        <w:t>。</w:t>
      </w:r>
      <w:r w:rsidR="00601036">
        <w:rPr>
          <w:rFonts w:ascii="仿宋" w:eastAsia="仿宋" w:hAnsi="仿宋" w:hint="eastAsia"/>
          <w:sz w:val="32"/>
          <w:szCs w:val="32"/>
        </w:rPr>
        <w:t>组织召开食品、酒业、家电、皮革、造纸</w:t>
      </w:r>
      <w:r w:rsidRPr="00270FCD">
        <w:rPr>
          <w:rFonts w:ascii="仿宋" w:eastAsia="仿宋" w:hAnsi="仿宋" w:hint="eastAsia"/>
          <w:sz w:val="32"/>
          <w:szCs w:val="32"/>
        </w:rPr>
        <w:t>行业智能制造</w:t>
      </w:r>
      <w:r w:rsidR="00601036">
        <w:rPr>
          <w:rFonts w:ascii="仿宋" w:eastAsia="仿宋" w:hAnsi="仿宋" w:hint="eastAsia"/>
          <w:sz w:val="32"/>
          <w:szCs w:val="32"/>
        </w:rPr>
        <w:t>技术</w:t>
      </w:r>
      <w:r w:rsidRPr="00270FCD">
        <w:rPr>
          <w:rFonts w:ascii="仿宋" w:eastAsia="仿宋" w:hAnsi="仿宋" w:hint="eastAsia"/>
          <w:sz w:val="32"/>
          <w:szCs w:val="32"/>
        </w:rPr>
        <w:t>交流会，</w:t>
      </w:r>
      <w:r w:rsidR="002C1070">
        <w:rPr>
          <w:rFonts w:ascii="仿宋" w:eastAsia="仿宋" w:hAnsi="仿宋" w:hint="eastAsia"/>
          <w:sz w:val="32"/>
          <w:szCs w:val="32"/>
        </w:rPr>
        <w:t>引导</w:t>
      </w:r>
      <w:r w:rsidRPr="00270FCD">
        <w:rPr>
          <w:rFonts w:ascii="仿宋" w:eastAsia="仿宋" w:hAnsi="仿宋" w:hint="eastAsia"/>
          <w:sz w:val="32"/>
          <w:szCs w:val="32"/>
        </w:rPr>
        <w:t>企业和技术机构</w:t>
      </w:r>
      <w:r w:rsidR="00601036">
        <w:rPr>
          <w:rFonts w:ascii="仿宋" w:eastAsia="仿宋" w:hAnsi="仿宋" w:hint="eastAsia"/>
          <w:sz w:val="32"/>
          <w:szCs w:val="32"/>
        </w:rPr>
        <w:t>开展</w:t>
      </w:r>
      <w:r w:rsidRPr="00270FCD">
        <w:rPr>
          <w:rFonts w:ascii="仿宋" w:eastAsia="仿宋" w:hAnsi="仿宋" w:hint="eastAsia"/>
          <w:sz w:val="32"/>
          <w:szCs w:val="32"/>
        </w:rPr>
        <w:t>项目对接。组织</w:t>
      </w:r>
      <w:r w:rsidRPr="00EB46DF">
        <w:rPr>
          <w:rFonts w:ascii="仿宋" w:eastAsia="仿宋" w:hAnsi="仿宋"/>
          <w:color w:val="000000"/>
          <w:sz w:val="32"/>
          <w:szCs w:val="32"/>
        </w:rPr>
        <w:t>两</w:t>
      </w:r>
      <w:r w:rsidRPr="00270FCD">
        <w:rPr>
          <w:rFonts w:ascii="仿宋" w:eastAsia="仿宋" w:hAnsi="仿宋"/>
          <w:sz w:val="32"/>
          <w:szCs w:val="32"/>
        </w:rPr>
        <w:t>化融合管理体系贯标</w:t>
      </w:r>
      <w:r w:rsidR="004F6CF2">
        <w:rPr>
          <w:rFonts w:ascii="仿宋" w:eastAsia="仿宋" w:hAnsi="仿宋"/>
          <w:sz w:val="32"/>
          <w:szCs w:val="32"/>
        </w:rPr>
        <w:t>试点企业、</w:t>
      </w:r>
      <w:r w:rsidR="004F6CF2" w:rsidRPr="00EB46DF">
        <w:rPr>
          <w:rFonts w:ascii="仿宋" w:eastAsia="仿宋" w:hAnsi="仿宋"/>
          <w:color w:val="000000"/>
          <w:sz w:val="32"/>
          <w:szCs w:val="32"/>
        </w:rPr>
        <w:t>贯</w:t>
      </w:r>
      <w:r w:rsidR="004F6CF2">
        <w:rPr>
          <w:rFonts w:ascii="仿宋" w:eastAsia="仿宋" w:hAnsi="仿宋"/>
          <w:sz w:val="32"/>
          <w:szCs w:val="32"/>
        </w:rPr>
        <w:t>标示范企业推荐工作，帮助企业争取两化融合专项资金</w:t>
      </w:r>
      <w:r w:rsidRPr="00270FCD">
        <w:rPr>
          <w:rFonts w:ascii="仿宋" w:eastAsia="仿宋" w:hAnsi="仿宋"/>
          <w:sz w:val="32"/>
          <w:szCs w:val="32"/>
        </w:rPr>
        <w:t>。</w:t>
      </w:r>
      <w:r w:rsidR="002C1070">
        <w:rPr>
          <w:rFonts w:ascii="仿宋" w:eastAsia="仿宋" w:hAnsi="仿宋" w:hint="eastAsia"/>
          <w:sz w:val="32"/>
          <w:szCs w:val="32"/>
        </w:rPr>
        <w:t>推动</w:t>
      </w:r>
      <w:r w:rsidRPr="00270FCD">
        <w:rPr>
          <w:rFonts w:ascii="仿宋" w:eastAsia="仿宋" w:hAnsi="仿宋"/>
          <w:sz w:val="32"/>
          <w:szCs w:val="32"/>
        </w:rPr>
        <w:t>智能制造技术推广</w:t>
      </w:r>
      <w:r w:rsidR="002C1070">
        <w:rPr>
          <w:rFonts w:ascii="仿宋" w:eastAsia="仿宋" w:hAnsi="仿宋" w:hint="eastAsia"/>
          <w:sz w:val="32"/>
          <w:szCs w:val="32"/>
        </w:rPr>
        <w:t>，开展</w:t>
      </w:r>
      <w:r w:rsidR="002C1070">
        <w:rPr>
          <w:rFonts w:ascii="仿宋" w:eastAsia="仿宋" w:hAnsi="仿宋"/>
          <w:sz w:val="32"/>
          <w:szCs w:val="32"/>
        </w:rPr>
        <w:t>绿色供应链管理国</w:t>
      </w:r>
      <w:r w:rsidRPr="00270FCD">
        <w:rPr>
          <w:rFonts w:ascii="仿宋" w:eastAsia="仿宋" w:hAnsi="仿宋"/>
          <w:sz w:val="32"/>
          <w:szCs w:val="32"/>
        </w:rPr>
        <w:t>标宣贯，辅导企业申报智能制造</w:t>
      </w:r>
      <w:r w:rsidR="002C1070">
        <w:rPr>
          <w:rFonts w:ascii="仿宋" w:eastAsia="仿宋" w:hAnsi="仿宋" w:hint="eastAsia"/>
          <w:sz w:val="32"/>
          <w:szCs w:val="32"/>
        </w:rPr>
        <w:t>和</w:t>
      </w:r>
      <w:r w:rsidRPr="00270FCD">
        <w:rPr>
          <w:rFonts w:ascii="仿宋" w:eastAsia="仿宋" w:hAnsi="仿宋"/>
          <w:sz w:val="32"/>
          <w:szCs w:val="32"/>
        </w:rPr>
        <w:t>绿色制造专项。</w:t>
      </w:r>
      <w:r w:rsidRPr="00270FCD">
        <w:rPr>
          <w:rFonts w:ascii="仿宋" w:eastAsia="仿宋" w:hAnsi="仿宋" w:hint="eastAsia"/>
          <w:sz w:val="32"/>
          <w:szCs w:val="32"/>
        </w:rPr>
        <w:t>组织</w:t>
      </w:r>
      <w:r w:rsidRPr="00270FCD">
        <w:rPr>
          <w:rFonts w:ascii="仿宋" w:eastAsia="仿宋" w:hAnsi="仿宋"/>
          <w:sz w:val="32"/>
          <w:szCs w:val="32"/>
        </w:rPr>
        <w:t>1000家轻工企业</w:t>
      </w:r>
      <w:r w:rsidRPr="00270FCD">
        <w:rPr>
          <w:rFonts w:ascii="仿宋" w:eastAsia="仿宋" w:hAnsi="仿宋" w:hint="eastAsia"/>
          <w:sz w:val="32"/>
          <w:szCs w:val="32"/>
        </w:rPr>
        <w:t>实施全链条智能追溯防伪工程，推进轻工产品质量智能管控。</w:t>
      </w:r>
    </w:p>
    <w:p w:rsidR="000A1F8F" w:rsidRDefault="003303CD" w:rsidP="00FE437D">
      <w:pPr>
        <w:spacing w:line="580" w:lineRule="exact"/>
        <w:ind w:firstLineChars="200" w:firstLine="643"/>
        <w:rPr>
          <w:rFonts w:ascii="仿宋" w:eastAsia="仿宋" w:hAnsi="仿宋"/>
          <w:sz w:val="32"/>
          <w:szCs w:val="32"/>
        </w:rPr>
      </w:pPr>
      <w:r w:rsidRPr="00F03268">
        <w:rPr>
          <w:rFonts w:ascii="楷体" w:eastAsia="楷体" w:hAnsi="楷体" w:hint="eastAsia"/>
          <w:b/>
          <w:sz w:val="32"/>
          <w:szCs w:val="32"/>
        </w:rPr>
        <w:t>（</w:t>
      </w:r>
      <w:r w:rsidR="0076722F">
        <w:rPr>
          <w:rFonts w:ascii="楷体" w:eastAsia="楷体" w:hAnsi="楷体" w:hint="eastAsia"/>
          <w:b/>
          <w:sz w:val="32"/>
          <w:szCs w:val="32"/>
        </w:rPr>
        <w:t>四</w:t>
      </w:r>
      <w:r w:rsidR="00047D3E">
        <w:rPr>
          <w:rFonts w:ascii="楷体" w:eastAsia="楷体" w:hAnsi="楷体" w:hint="eastAsia"/>
          <w:b/>
          <w:sz w:val="32"/>
          <w:szCs w:val="32"/>
        </w:rPr>
        <w:t>）做好品牌</w:t>
      </w:r>
      <w:r w:rsidRPr="00270FCD">
        <w:rPr>
          <w:rFonts w:ascii="楷体" w:eastAsia="楷体" w:hAnsi="楷体" w:hint="eastAsia"/>
          <w:b/>
          <w:sz w:val="32"/>
          <w:szCs w:val="32"/>
        </w:rPr>
        <w:t>标准工作</w:t>
      </w:r>
      <w:r w:rsidR="0076722F">
        <w:rPr>
          <w:rFonts w:ascii="楷体" w:eastAsia="楷体" w:hAnsi="楷体" w:hint="eastAsia"/>
          <w:b/>
          <w:sz w:val="32"/>
          <w:szCs w:val="32"/>
        </w:rPr>
        <w:t>。</w:t>
      </w:r>
      <w:r w:rsidRPr="00270FCD">
        <w:rPr>
          <w:rFonts w:ascii="仿宋" w:eastAsia="仿宋" w:hAnsi="仿宋" w:hint="eastAsia"/>
          <w:sz w:val="32"/>
          <w:szCs w:val="32"/>
        </w:rPr>
        <w:t>召开</w:t>
      </w:r>
      <w:r w:rsidR="0076722F" w:rsidRPr="00270FCD">
        <w:rPr>
          <w:rFonts w:ascii="仿宋" w:eastAsia="仿宋" w:hAnsi="仿宋" w:hint="eastAsia"/>
          <w:sz w:val="32"/>
          <w:szCs w:val="32"/>
        </w:rPr>
        <w:t>全国轻工质量标准工作大</w:t>
      </w:r>
      <w:r w:rsidR="0076722F" w:rsidRPr="00270FCD">
        <w:rPr>
          <w:rFonts w:ascii="仿宋" w:eastAsia="仿宋" w:hAnsi="仿宋" w:hint="eastAsia"/>
          <w:sz w:val="32"/>
          <w:szCs w:val="32"/>
        </w:rPr>
        <w:lastRenderedPageBreak/>
        <w:t>会</w:t>
      </w:r>
      <w:r w:rsidR="00035D77">
        <w:rPr>
          <w:rFonts w:ascii="仿宋" w:eastAsia="仿宋" w:hAnsi="仿宋" w:hint="eastAsia"/>
          <w:sz w:val="32"/>
          <w:szCs w:val="32"/>
        </w:rPr>
        <w:t>。继续举办轻工</w:t>
      </w:r>
      <w:r w:rsidR="0076722F">
        <w:rPr>
          <w:rFonts w:ascii="仿宋" w:eastAsia="仿宋" w:hAnsi="仿宋" w:hint="eastAsia"/>
          <w:sz w:val="32"/>
          <w:szCs w:val="32"/>
        </w:rPr>
        <w:t>消费升级成果新闻发布会</w:t>
      </w:r>
      <w:r w:rsidRPr="00270FCD">
        <w:rPr>
          <w:rFonts w:ascii="仿宋" w:eastAsia="仿宋" w:hAnsi="仿宋" w:hint="eastAsia"/>
          <w:sz w:val="32"/>
          <w:szCs w:val="32"/>
        </w:rPr>
        <w:t>。开展</w:t>
      </w:r>
      <w:r w:rsidR="0076722F">
        <w:rPr>
          <w:rFonts w:ascii="仿宋" w:eastAsia="仿宋" w:hAnsi="仿宋" w:hint="eastAsia"/>
          <w:sz w:val="32"/>
          <w:szCs w:val="32"/>
        </w:rPr>
        <w:t>“轻工</w:t>
      </w:r>
      <w:r w:rsidRPr="00270FCD">
        <w:rPr>
          <w:rFonts w:ascii="仿宋" w:eastAsia="仿宋" w:hAnsi="仿宋" w:hint="eastAsia"/>
          <w:sz w:val="32"/>
          <w:szCs w:val="32"/>
        </w:rPr>
        <w:t>品牌培育管理体系标准</w:t>
      </w:r>
      <w:r w:rsidR="0076722F">
        <w:rPr>
          <w:rFonts w:ascii="仿宋" w:eastAsia="仿宋" w:hAnsi="仿宋" w:hint="eastAsia"/>
          <w:sz w:val="32"/>
          <w:szCs w:val="32"/>
        </w:rPr>
        <w:t>”</w:t>
      </w:r>
      <w:r w:rsidR="00096180">
        <w:rPr>
          <w:rFonts w:ascii="仿宋" w:eastAsia="仿宋" w:hAnsi="仿宋" w:hint="eastAsia"/>
          <w:sz w:val="32"/>
          <w:szCs w:val="32"/>
        </w:rPr>
        <w:t>宣贯</w:t>
      </w:r>
      <w:r w:rsidRPr="00270FCD">
        <w:rPr>
          <w:rFonts w:ascii="仿宋" w:eastAsia="仿宋" w:hAnsi="仿宋" w:hint="eastAsia"/>
          <w:sz w:val="32"/>
          <w:szCs w:val="32"/>
        </w:rPr>
        <w:t>活动。加快品牌授权联盟</w:t>
      </w:r>
      <w:r w:rsidRPr="00270FCD">
        <w:rPr>
          <w:rFonts w:ascii="仿宋" w:eastAsia="仿宋" w:hAnsi="仿宋"/>
          <w:sz w:val="32"/>
          <w:szCs w:val="32"/>
        </w:rPr>
        <w:t>IP备</w:t>
      </w:r>
      <w:r w:rsidR="00096180">
        <w:rPr>
          <w:rFonts w:ascii="仿宋" w:eastAsia="仿宋" w:hAnsi="仿宋" w:hint="eastAsia"/>
          <w:sz w:val="32"/>
          <w:szCs w:val="32"/>
        </w:rPr>
        <w:t>案</w:t>
      </w:r>
      <w:r w:rsidR="004841AF">
        <w:rPr>
          <w:rFonts w:ascii="仿宋" w:eastAsia="仿宋" w:hAnsi="仿宋" w:hint="eastAsia"/>
          <w:sz w:val="32"/>
          <w:szCs w:val="32"/>
        </w:rPr>
        <w:t>平台建设，加大品牌授权</w:t>
      </w:r>
      <w:r w:rsidRPr="00270FCD">
        <w:rPr>
          <w:rFonts w:ascii="仿宋" w:eastAsia="仿宋" w:hAnsi="仿宋" w:hint="eastAsia"/>
          <w:sz w:val="32"/>
          <w:szCs w:val="32"/>
        </w:rPr>
        <w:t>宣传力度，</w:t>
      </w:r>
      <w:r w:rsidR="0076722F">
        <w:rPr>
          <w:rFonts w:ascii="仿宋" w:eastAsia="仿宋" w:hAnsi="仿宋" w:hint="eastAsia"/>
          <w:sz w:val="32"/>
          <w:szCs w:val="32"/>
        </w:rPr>
        <w:t>做</w:t>
      </w:r>
      <w:r w:rsidR="00096180">
        <w:rPr>
          <w:rFonts w:ascii="仿宋" w:eastAsia="仿宋" w:hAnsi="仿宋" w:hint="eastAsia"/>
          <w:sz w:val="32"/>
          <w:szCs w:val="32"/>
        </w:rPr>
        <w:t>大品牌授权</w:t>
      </w:r>
      <w:r w:rsidR="004841AF">
        <w:rPr>
          <w:rFonts w:ascii="仿宋" w:eastAsia="仿宋" w:hAnsi="仿宋" w:hint="eastAsia"/>
          <w:sz w:val="32"/>
          <w:szCs w:val="32"/>
        </w:rPr>
        <w:t>展览</w:t>
      </w:r>
      <w:r w:rsidRPr="00270FCD">
        <w:rPr>
          <w:rFonts w:ascii="仿宋" w:eastAsia="仿宋" w:hAnsi="仿宋" w:hint="eastAsia"/>
          <w:sz w:val="32"/>
          <w:szCs w:val="32"/>
        </w:rPr>
        <w:t>。</w:t>
      </w:r>
    </w:p>
    <w:p w:rsidR="003303CD" w:rsidRPr="00270FCD" w:rsidRDefault="003303CD" w:rsidP="000A1F8F">
      <w:pPr>
        <w:spacing w:line="580" w:lineRule="exact"/>
        <w:ind w:firstLineChars="200" w:firstLine="640"/>
        <w:rPr>
          <w:rFonts w:ascii="仿宋" w:eastAsia="仿宋" w:hAnsi="仿宋"/>
          <w:sz w:val="32"/>
          <w:szCs w:val="32"/>
        </w:rPr>
      </w:pPr>
      <w:r w:rsidRPr="00270FCD">
        <w:rPr>
          <w:rFonts w:ascii="仿宋" w:eastAsia="仿宋" w:hAnsi="仿宋" w:hint="eastAsia"/>
          <w:sz w:val="32"/>
          <w:szCs w:val="32"/>
        </w:rPr>
        <w:t>做好</w:t>
      </w:r>
      <w:r w:rsidR="004841AF" w:rsidRPr="00270FCD">
        <w:rPr>
          <w:rFonts w:ascii="仿宋" w:eastAsia="仿宋" w:hAnsi="仿宋" w:hint="eastAsia"/>
          <w:sz w:val="32"/>
          <w:szCs w:val="32"/>
        </w:rPr>
        <w:t>国标</w:t>
      </w:r>
      <w:r w:rsidRPr="00270FCD">
        <w:rPr>
          <w:rFonts w:ascii="仿宋" w:eastAsia="仿宋" w:hAnsi="仿宋" w:hint="eastAsia"/>
          <w:sz w:val="32"/>
          <w:szCs w:val="32"/>
        </w:rPr>
        <w:t>行标立项工作，落实</w:t>
      </w:r>
      <w:r w:rsidRPr="00270FCD">
        <w:rPr>
          <w:rFonts w:ascii="仿宋" w:eastAsia="仿宋" w:hAnsi="仿宋"/>
          <w:sz w:val="32"/>
          <w:szCs w:val="32"/>
        </w:rPr>
        <w:t>21项冬奥运动器材标准制</w:t>
      </w:r>
      <w:r w:rsidR="004841AF">
        <w:rPr>
          <w:rFonts w:ascii="仿宋" w:eastAsia="仿宋" w:hAnsi="仿宋" w:hint="eastAsia"/>
          <w:sz w:val="32"/>
          <w:szCs w:val="32"/>
        </w:rPr>
        <w:t>订</w:t>
      </w:r>
      <w:r w:rsidRPr="00270FCD">
        <w:rPr>
          <w:rFonts w:ascii="仿宋" w:eastAsia="仿宋" w:hAnsi="仿宋"/>
          <w:sz w:val="32"/>
          <w:szCs w:val="32"/>
        </w:rPr>
        <w:t>修订。</w:t>
      </w:r>
      <w:r w:rsidRPr="00270FCD">
        <w:rPr>
          <w:rFonts w:ascii="仿宋" w:eastAsia="仿宋" w:hAnsi="仿宋" w:hint="eastAsia"/>
          <w:sz w:val="32"/>
          <w:szCs w:val="32"/>
        </w:rPr>
        <w:t>落实工业节能与绿色标准研究</w:t>
      </w:r>
      <w:r w:rsidR="0076722F">
        <w:rPr>
          <w:rFonts w:ascii="仿宋" w:eastAsia="仿宋" w:hAnsi="仿宋" w:hint="eastAsia"/>
          <w:sz w:val="32"/>
          <w:szCs w:val="32"/>
        </w:rPr>
        <w:t>，开展绿色智能产品</w:t>
      </w:r>
      <w:r w:rsidR="00096180">
        <w:rPr>
          <w:rFonts w:ascii="仿宋" w:eastAsia="仿宋" w:hAnsi="仿宋" w:hint="eastAsia"/>
          <w:sz w:val="32"/>
          <w:szCs w:val="32"/>
        </w:rPr>
        <w:t>标准制定</w:t>
      </w:r>
      <w:r w:rsidRPr="00270FCD">
        <w:rPr>
          <w:rFonts w:ascii="仿宋" w:eastAsia="仿宋" w:hAnsi="仿宋" w:hint="eastAsia"/>
          <w:sz w:val="32"/>
          <w:szCs w:val="32"/>
        </w:rPr>
        <w:t>。制定</w:t>
      </w:r>
      <w:r w:rsidRPr="00270FCD">
        <w:rPr>
          <w:rFonts w:ascii="仿宋" w:eastAsia="仿宋" w:hAnsi="仿宋"/>
          <w:sz w:val="32"/>
          <w:szCs w:val="32"/>
        </w:rPr>
        <w:t>30</w:t>
      </w:r>
      <w:r w:rsidR="00E26FD5">
        <w:rPr>
          <w:rFonts w:ascii="仿宋" w:eastAsia="仿宋" w:hAnsi="仿宋"/>
          <w:sz w:val="32"/>
          <w:szCs w:val="32"/>
        </w:rPr>
        <w:t>项绿色设计产品团体标准。开展科技成果转化</w:t>
      </w:r>
      <w:r w:rsidRPr="00270FCD">
        <w:rPr>
          <w:rFonts w:ascii="仿宋" w:eastAsia="仿宋" w:hAnsi="仿宋"/>
          <w:sz w:val="32"/>
          <w:szCs w:val="32"/>
        </w:rPr>
        <w:t>技术标准试点。修订轻工标</w:t>
      </w:r>
      <w:r w:rsidR="00E26FD5">
        <w:rPr>
          <w:rFonts w:ascii="仿宋" w:eastAsia="仿宋" w:hAnsi="仿宋"/>
          <w:sz w:val="32"/>
          <w:szCs w:val="32"/>
        </w:rPr>
        <w:t>委</w:t>
      </w:r>
      <w:r w:rsidRPr="00270FCD">
        <w:rPr>
          <w:rFonts w:ascii="仿宋" w:eastAsia="仿宋" w:hAnsi="仿宋"/>
          <w:sz w:val="32"/>
          <w:szCs w:val="32"/>
        </w:rPr>
        <w:t>会管理办法。</w:t>
      </w:r>
      <w:r w:rsidR="004841AF" w:rsidRPr="00270FCD">
        <w:rPr>
          <w:rFonts w:ascii="仿宋" w:eastAsia="仿宋" w:hAnsi="仿宋" w:hint="eastAsia"/>
          <w:sz w:val="32"/>
          <w:szCs w:val="32"/>
        </w:rPr>
        <w:t>成立中国轻工业检测</w:t>
      </w:r>
      <w:r w:rsidR="004841AF">
        <w:rPr>
          <w:rFonts w:ascii="仿宋" w:eastAsia="仿宋" w:hAnsi="仿宋" w:hint="eastAsia"/>
          <w:sz w:val="32"/>
          <w:szCs w:val="32"/>
        </w:rPr>
        <w:t>检验认证</w:t>
      </w:r>
      <w:r w:rsidR="004841AF" w:rsidRPr="00270FCD">
        <w:rPr>
          <w:rFonts w:ascii="仿宋" w:eastAsia="仿宋" w:hAnsi="仿宋" w:hint="eastAsia"/>
          <w:sz w:val="32"/>
          <w:szCs w:val="32"/>
        </w:rPr>
        <w:t>联盟。完成</w:t>
      </w:r>
      <w:r w:rsidR="004841AF" w:rsidRPr="00270FCD">
        <w:rPr>
          <w:rFonts w:ascii="仿宋" w:eastAsia="仿宋" w:hAnsi="仿宋"/>
          <w:sz w:val="32"/>
          <w:szCs w:val="32"/>
        </w:rPr>
        <w:t>16项行业计量技术规范编制工作。</w:t>
      </w:r>
    </w:p>
    <w:p w:rsidR="003303CD" w:rsidRPr="00270FCD" w:rsidRDefault="003303CD" w:rsidP="00FE437D">
      <w:pPr>
        <w:spacing w:line="580" w:lineRule="exact"/>
        <w:ind w:firstLineChars="200" w:firstLine="643"/>
        <w:rPr>
          <w:rFonts w:ascii="仿宋" w:eastAsia="仿宋" w:hAnsi="仿宋"/>
          <w:sz w:val="32"/>
          <w:szCs w:val="32"/>
        </w:rPr>
      </w:pPr>
      <w:r w:rsidRPr="00F03268">
        <w:rPr>
          <w:rFonts w:ascii="楷体" w:eastAsia="楷体" w:hAnsi="楷体" w:hint="eastAsia"/>
          <w:b/>
          <w:sz w:val="32"/>
          <w:szCs w:val="32"/>
        </w:rPr>
        <w:t>（</w:t>
      </w:r>
      <w:r w:rsidR="00E26FD5">
        <w:rPr>
          <w:rFonts w:ascii="楷体" w:eastAsia="楷体" w:hAnsi="楷体" w:hint="eastAsia"/>
          <w:b/>
          <w:sz w:val="32"/>
          <w:szCs w:val="32"/>
        </w:rPr>
        <w:t>五</w:t>
      </w:r>
      <w:r w:rsidRPr="00270FCD">
        <w:rPr>
          <w:rFonts w:ascii="楷体" w:eastAsia="楷体" w:hAnsi="楷体" w:hint="eastAsia"/>
          <w:b/>
          <w:sz w:val="32"/>
          <w:szCs w:val="32"/>
        </w:rPr>
        <w:t>）</w:t>
      </w:r>
      <w:r w:rsidR="00047D3E">
        <w:rPr>
          <w:rFonts w:ascii="楷体" w:eastAsia="楷体" w:hAnsi="楷体" w:hint="eastAsia"/>
          <w:b/>
          <w:sz w:val="32"/>
          <w:szCs w:val="32"/>
        </w:rPr>
        <w:t>优化</w:t>
      </w:r>
      <w:r w:rsidRPr="00270FCD">
        <w:rPr>
          <w:rFonts w:ascii="楷体" w:eastAsia="楷体" w:hAnsi="楷体" w:hint="eastAsia"/>
          <w:b/>
          <w:sz w:val="32"/>
          <w:szCs w:val="32"/>
        </w:rPr>
        <w:t>产业集群</w:t>
      </w:r>
      <w:r w:rsidR="00BA6FF0">
        <w:rPr>
          <w:rFonts w:ascii="楷体" w:eastAsia="楷体" w:hAnsi="楷体" w:hint="eastAsia"/>
          <w:b/>
          <w:sz w:val="32"/>
          <w:szCs w:val="32"/>
        </w:rPr>
        <w:t>服务</w:t>
      </w:r>
      <w:r w:rsidR="00E26FD5">
        <w:rPr>
          <w:rFonts w:ascii="楷体" w:eastAsia="楷体" w:hAnsi="楷体" w:hint="eastAsia"/>
          <w:b/>
          <w:sz w:val="32"/>
          <w:szCs w:val="32"/>
        </w:rPr>
        <w:t>。</w:t>
      </w:r>
      <w:r w:rsidR="002758AB">
        <w:rPr>
          <w:rFonts w:ascii="仿宋" w:eastAsia="仿宋" w:hAnsi="仿宋" w:hint="eastAsia"/>
          <w:sz w:val="32"/>
          <w:szCs w:val="32"/>
        </w:rPr>
        <w:t>加强产业集群</w:t>
      </w:r>
      <w:r w:rsidR="004841AF">
        <w:rPr>
          <w:rFonts w:ascii="仿宋" w:eastAsia="仿宋" w:hAnsi="仿宋" w:hint="eastAsia"/>
          <w:sz w:val="32"/>
          <w:szCs w:val="32"/>
        </w:rPr>
        <w:t>服务</w:t>
      </w:r>
      <w:r w:rsidRPr="00270FCD">
        <w:rPr>
          <w:rFonts w:ascii="仿宋" w:eastAsia="仿宋" w:hAnsi="仿宋" w:hint="eastAsia"/>
          <w:sz w:val="32"/>
          <w:szCs w:val="32"/>
        </w:rPr>
        <w:t>指导</w:t>
      </w:r>
      <w:r w:rsidR="00E26FD5">
        <w:rPr>
          <w:rFonts w:ascii="仿宋" w:eastAsia="仿宋" w:hAnsi="仿宋" w:hint="eastAsia"/>
          <w:sz w:val="32"/>
          <w:szCs w:val="32"/>
        </w:rPr>
        <w:t>。组织实施《</w:t>
      </w:r>
      <w:r w:rsidRPr="00270FCD">
        <w:rPr>
          <w:rFonts w:ascii="仿宋" w:eastAsia="仿宋" w:hAnsi="仿宋" w:hint="eastAsia"/>
          <w:sz w:val="32"/>
          <w:szCs w:val="32"/>
        </w:rPr>
        <w:t>轻工绿色智慧产业集群建设指导意见》。启动</w:t>
      </w:r>
      <w:r w:rsidRPr="00270FCD">
        <w:rPr>
          <w:rFonts w:ascii="仿宋" w:eastAsia="仿宋" w:hAnsi="仿宋"/>
          <w:sz w:val="32"/>
          <w:szCs w:val="32"/>
        </w:rPr>
        <w:t>10</w:t>
      </w:r>
      <w:r w:rsidR="002758AB">
        <w:rPr>
          <w:rFonts w:ascii="仿宋" w:eastAsia="仿宋" w:hAnsi="仿宋"/>
          <w:sz w:val="32"/>
          <w:szCs w:val="32"/>
        </w:rPr>
        <w:t>个绿色智慧集群</w:t>
      </w:r>
      <w:r w:rsidRPr="00270FCD">
        <w:rPr>
          <w:rFonts w:ascii="仿宋" w:eastAsia="仿宋" w:hAnsi="仿宋"/>
          <w:sz w:val="32"/>
          <w:szCs w:val="32"/>
        </w:rPr>
        <w:t>建设工作</w:t>
      </w:r>
      <w:r w:rsidRPr="00270FCD">
        <w:rPr>
          <w:rFonts w:ascii="仿宋" w:eastAsia="仿宋" w:hAnsi="仿宋" w:hint="eastAsia"/>
          <w:sz w:val="32"/>
          <w:szCs w:val="32"/>
        </w:rPr>
        <w:t>。</w:t>
      </w:r>
      <w:r w:rsidR="00E26FD5">
        <w:rPr>
          <w:rFonts w:ascii="仿宋" w:eastAsia="仿宋" w:hAnsi="仿宋" w:hint="eastAsia"/>
          <w:sz w:val="32"/>
          <w:szCs w:val="32"/>
        </w:rPr>
        <w:t>力争产业集群</w:t>
      </w:r>
      <w:r w:rsidR="00096180">
        <w:rPr>
          <w:rFonts w:ascii="仿宋" w:eastAsia="仿宋" w:hAnsi="仿宋" w:hint="eastAsia"/>
          <w:sz w:val="32"/>
          <w:szCs w:val="32"/>
        </w:rPr>
        <w:t>平台新</w:t>
      </w:r>
      <w:r w:rsidRPr="00270FCD">
        <w:rPr>
          <w:rFonts w:ascii="仿宋" w:eastAsia="仿宋" w:hAnsi="仿宋" w:hint="eastAsia"/>
          <w:sz w:val="32"/>
          <w:szCs w:val="32"/>
        </w:rPr>
        <w:t>上线</w:t>
      </w:r>
      <w:r w:rsidRPr="00270FCD">
        <w:rPr>
          <w:rFonts w:ascii="仿宋" w:eastAsia="仿宋" w:hAnsi="仿宋"/>
          <w:sz w:val="32"/>
          <w:szCs w:val="32"/>
        </w:rPr>
        <w:t>70家。</w:t>
      </w:r>
      <w:r w:rsidR="00E26FD5">
        <w:rPr>
          <w:rFonts w:ascii="仿宋" w:eastAsia="仿宋" w:hAnsi="仿宋"/>
          <w:sz w:val="32"/>
          <w:szCs w:val="32"/>
        </w:rPr>
        <w:t>推动集群科技进</w:t>
      </w:r>
      <w:r w:rsidR="008D5543">
        <w:rPr>
          <w:rFonts w:ascii="仿宋" w:eastAsia="仿宋" w:hAnsi="仿宋" w:hint="eastAsia"/>
          <w:sz w:val="32"/>
          <w:szCs w:val="32"/>
        </w:rPr>
        <w:t>步</w:t>
      </w:r>
      <w:r w:rsidR="00E26FD5">
        <w:rPr>
          <w:rFonts w:ascii="仿宋" w:eastAsia="仿宋" w:hAnsi="仿宋" w:hint="eastAsia"/>
          <w:sz w:val="32"/>
          <w:szCs w:val="32"/>
        </w:rPr>
        <w:t>，选择基础好的</w:t>
      </w:r>
      <w:r w:rsidRPr="00270FCD">
        <w:rPr>
          <w:rFonts w:ascii="仿宋" w:eastAsia="仿宋" w:hAnsi="仿宋" w:hint="eastAsia"/>
          <w:sz w:val="32"/>
          <w:szCs w:val="32"/>
        </w:rPr>
        <w:t>产业集群举办</w:t>
      </w:r>
      <w:r w:rsidRPr="00270FCD">
        <w:rPr>
          <w:rFonts w:ascii="仿宋" w:eastAsia="仿宋" w:hAnsi="仿宋"/>
          <w:sz w:val="32"/>
          <w:szCs w:val="32"/>
        </w:rPr>
        <w:t>10场“科技大集”活动</w:t>
      </w:r>
      <w:r w:rsidR="002758AB">
        <w:rPr>
          <w:rFonts w:ascii="仿宋" w:eastAsia="仿宋" w:hAnsi="仿宋" w:hint="eastAsia"/>
          <w:sz w:val="32"/>
          <w:szCs w:val="32"/>
        </w:rPr>
        <w:t>，</w:t>
      </w:r>
      <w:r w:rsidR="007F0B09">
        <w:rPr>
          <w:rFonts w:ascii="仿宋" w:eastAsia="仿宋" w:hAnsi="仿宋" w:cs="仿宋" w:hint="eastAsia"/>
          <w:bCs/>
          <w:sz w:val="32"/>
          <w:szCs w:val="32"/>
        </w:rPr>
        <w:t>辅导有条件的产业集群设立科技创新中心和产业服务中心。</w:t>
      </w:r>
    </w:p>
    <w:p w:rsidR="003303CD" w:rsidRPr="00E26FD5" w:rsidRDefault="003303CD" w:rsidP="00FE437D">
      <w:pPr>
        <w:spacing w:line="580" w:lineRule="exact"/>
        <w:ind w:firstLineChars="200" w:firstLine="643"/>
        <w:rPr>
          <w:rFonts w:ascii="楷体" w:eastAsia="楷体" w:hAnsi="楷体"/>
          <w:b/>
          <w:sz w:val="32"/>
          <w:szCs w:val="32"/>
        </w:rPr>
      </w:pPr>
      <w:r w:rsidRPr="00F03268">
        <w:rPr>
          <w:rFonts w:ascii="楷体" w:eastAsia="楷体" w:hAnsi="楷体" w:hint="eastAsia"/>
          <w:b/>
          <w:sz w:val="32"/>
          <w:szCs w:val="32"/>
        </w:rPr>
        <w:t>（</w:t>
      </w:r>
      <w:r w:rsidR="00E26FD5">
        <w:rPr>
          <w:rFonts w:ascii="楷体" w:eastAsia="楷体" w:hAnsi="楷体" w:hint="eastAsia"/>
          <w:b/>
          <w:sz w:val="32"/>
          <w:szCs w:val="32"/>
        </w:rPr>
        <w:t>六</w:t>
      </w:r>
      <w:r w:rsidRPr="00270FCD">
        <w:rPr>
          <w:rFonts w:ascii="楷体" w:eastAsia="楷体" w:hAnsi="楷体" w:hint="eastAsia"/>
          <w:b/>
          <w:sz w:val="32"/>
          <w:szCs w:val="32"/>
        </w:rPr>
        <w:t>）推动国际产能合作</w:t>
      </w:r>
      <w:r w:rsidR="00E26FD5">
        <w:rPr>
          <w:rFonts w:ascii="楷体" w:eastAsia="楷体" w:hAnsi="楷体" w:hint="eastAsia"/>
          <w:b/>
          <w:sz w:val="32"/>
          <w:szCs w:val="32"/>
        </w:rPr>
        <w:t>。</w:t>
      </w:r>
      <w:r w:rsidR="00E26FD5">
        <w:rPr>
          <w:rFonts w:ascii="仿宋" w:eastAsia="仿宋" w:hAnsi="仿宋" w:hint="eastAsia"/>
          <w:sz w:val="32"/>
          <w:szCs w:val="32"/>
        </w:rPr>
        <w:t>围绕</w:t>
      </w:r>
      <w:r>
        <w:rPr>
          <w:rFonts w:ascii="仿宋" w:eastAsia="仿宋" w:hAnsi="仿宋" w:hint="eastAsia"/>
          <w:sz w:val="32"/>
          <w:szCs w:val="32"/>
        </w:rPr>
        <w:t>国家“一带一路”</w:t>
      </w:r>
      <w:r w:rsidR="00E26FD5">
        <w:rPr>
          <w:rFonts w:ascii="仿宋" w:eastAsia="仿宋" w:hAnsi="仿宋" w:hint="eastAsia"/>
          <w:sz w:val="32"/>
          <w:szCs w:val="32"/>
        </w:rPr>
        <w:t>建设</w:t>
      </w:r>
      <w:r w:rsidRPr="00270FCD">
        <w:rPr>
          <w:rFonts w:ascii="仿宋" w:eastAsia="仿宋" w:hAnsi="仿宋" w:hint="eastAsia"/>
          <w:sz w:val="32"/>
          <w:szCs w:val="32"/>
        </w:rPr>
        <w:t>，</w:t>
      </w:r>
      <w:r w:rsidR="00E26FD5">
        <w:rPr>
          <w:rFonts w:ascii="仿宋" w:eastAsia="仿宋" w:hAnsi="仿宋" w:hint="eastAsia"/>
          <w:sz w:val="32"/>
          <w:szCs w:val="32"/>
        </w:rPr>
        <w:t>开展国际产能合作调研，</w:t>
      </w:r>
      <w:r w:rsidR="006B348E">
        <w:rPr>
          <w:rFonts w:ascii="仿宋" w:eastAsia="仿宋" w:hAnsi="仿宋" w:hint="eastAsia"/>
          <w:sz w:val="32"/>
          <w:szCs w:val="32"/>
        </w:rPr>
        <w:t>为轻工</w:t>
      </w:r>
      <w:r w:rsidR="006B348E" w:rsidRPr="00270FCD">
        <w:rPr>
          <w:rFonts w:ascii="仿宋" w:eastAsia="仿宋" w:hAnsi="仿宋" w:hint="eastAsia"/>
          <w:sz w:val="32"/>
          <w:szCs w:val="32"/>
        </w:rPr>
        <w:t>企业</w:t>
      </w:r>
      <w:r w:rsidR="006B348E">
        <w:rPr>
          <w:rFonts w:ascii="仿宋" w:eastAsia="仿宋" w:hAnsi="仿宋" w:hint="eastAsia"/>
          <w:sz w:val="32"/>
          <w:szCs w:val="32"/>
        </w:rPr>
        <w:t>海外发展</w:t>
      </w:r>
      <w:r w:rsidR="006B348E" w:rsidRPr="00270FCD">
        <w:rPr>
          <w:rFonts w:ascii="仿宋" w:eastAsia="仿宋" w:hAnsi="仿宋" w:hint="eastAsia"/>
          <w:sz w:val="32"/>
          <w:szCs w:val="32"/>
        </w:rPr>
        <w:t>提供政策、法律、金融、信息等全方位服务</w:t>
      </w:r>
      <w:r w:rsidR="00044BA9">
        <w:rPr>
          <w:rFonts w:ascii="仿宋" w:eastAsia="仿宋" w:hAnsi="仿宋" w:hint="eastAsia"/>
          <w:sz w:val="32"/>
          <w:szCs w:val="32"/>
        </w:rPr>
        <w:t>。</w:t>
      </w:r>
      <w:r w:rsidRPr="00270FCD">
        <w:rPr>
          <w:rFonts w:ascii="仿宋" w:eastAsia="仿宋" w:hAnsi="仿宋" w:hint="eastAsia"/>
          <w:sz w:val="32"/>
          <w:szCs w:val="32"/>
        </w:rPr>
        <w:t>建</w:t>
      </w:r>
      <w:r w:rsidR="00E26FD5">
        <w:rPr>
          <w:rFonts w:ascii="仿宋" w:eastAsia="仿宋" w:hAnsi="仿宋" w:hint="eastAsia"/>
          <w:sz w:val="32"/>
          <w:szCs w:val="32"/>
        </w:rPr>
        <w:t>立轻工</w:t>
      </w:r>
      <w:r w:rsidRPr="00270FCD">
        <w:rPr>
          <w:rFonts w:ascii="仿宋" w:eastAsia="仿宋" w:hAnsi="仿宋" w:hint="eastAsia"/>
          <w:sz w:val="32"/>
          <w:szCs w:val="32"/>
        </w:rPr>
        <w:t>国际产能合作项目备选库</w:t>
      </w:r>
      <w:r w:rsidR="00044BA9">
        <w:rPr>
          <w:rFonts w:ascii="仿宋" w:eastAsia="仿宋" w:hAnsi="仿宋" w:hint="eastAsia"/>
          <w:sz w:val="32"/>
          <w:szCs w:val="32"/>
        </w:rPr>
        <w:t>。</w:t>
      </w:r>
      <w:r w:rsidR="00E26FD5">
        <w:rPr>
          <w:rFonts w:ascii="仿宋" w:eastAsia="仿宋" w:hAnsi="仿宋" w:hint="eastAsia"/>
          <w:sz w:val="32"/>
          <w:szCs w:val="32"/>
        </w:rPr>
        <w:t>发挥国际产能合作企业联盟的作用，遴选一批实力雄厚、“走出去”意愿强力的企业，合作建设境外轻工产业园区。选择有条件的沿线国家，构建跨境产业链。加强与沿线国家同业组织合作，举办</w:t>
      </w:r>
      <w:r w:rsidR="00044BA9">
        <w:rPr>
          <w:rFonts w:ascii="仿宋" w:eastAsia="仿宋" w:hAnsi="仿宋" w:hint="eastAsia"/>
          <w:sz w:val="32"/>
          <w:szCs w:val="32"/>
        </w:rPr>
        <w:t>行业展会、</w:t>
      </w:r>
      <w:r w:rsidR="00E26FD5">
        <w:rPr>
          <w:rFonts w:ascii="仿宋" w:eastAsia="仿宋" w:hAnsi="仿宋" w:hint="eastAsia"/>
          <w:sz w:val="32"/>
          <w:szCs w:val="32"/>
        </w:rPr>
        <w:t>主题博览会、商贸对接会，带动中国轻工产能、装备走出去。</w:t>
      </w:r>
      <w:r w:rsidR="00C4137C">
        <w:rPr>
          <w:rFonts w:ascii="仿宋" w:eastAsia="仿宋" w:hAnsi="仿宋" w:hint="eastAsia"/>
          <w:sz w:val="32"/>
          <w:szCs w:val="32"/>
        </w:rPr>
        <w:t>评估探索有效</w:t>
      </w:r>
      <w:r w:rsidR="00044BA9">
        <w:rPr>
          <w:rFonts w:ascii="仿宋" w:eastAsia="仿宋" w:hAnsi="仿宋" w:hint="eastAsia"/>
          <w:sz w:val="32"/>
          <w:szCs w:val="32"/>
        </w:rPr>
        <w:t>的</w:t>
      </w:r>
      <w:r w:rsidR="00C4137C">
        <w:rPr>
          <w:rFonts w:ascii="仿宋" w:eastAsia="仿宋" w:hAnsi="仿宋" w:hint="eastAsia"/>
          <w:sz w:val="32"/>
          <w:szCs w:val="32"/>
        </w:rPr>
        <w:t>对接机制，逐步形成有助于我国轻工优势富余产能转移的有效途径。</w:t>
      </w:r>
    </w:p>
    <w:p w:rsidR="00673DE1" w:rsidRDefault="003303CD" w:rsidP="00FE437D">
      <w:pPr>
        <w:spacing w:line="580" w:lineRule="exact"/>
        <w:ind w:firstLineChars="200" w:firstLine="643"/>
        <w:rPr>
          <w:rFonts w:ascii="楷体" w:eastAsia="楷体" w:hAnsi="楷体"/>
          <w:b/>
          <w:sz w:val="32"/>
          <w:szCs w:val="32"/>
        </w:rPr>
      </w:pPr>
      <w:r w:rsidRPr="00F03268">
        <w:rPr>
          <w:rFonts w:ascii="楷体" w:eastAsia="楷体" w:hAnsi="楷体" w:hint="eastAsia"/>
          <w:b/>
          <w:sz w:val="32"/>
          <w:szCs w:val="32"/>
        </w:rPr>
        <w:t>（</w:t>
      </w:r>
      <w:r w:rsidR="00D20608">
        <w:rPr>
          <w:rFonts w:ascii="楷体" w:eastAsia="楷体" w:hAnsi="楷体" w:hint="eastAsia"/>
          <w:b/>
          <w:sz w:val="32"/>
          <w:szCs w:val="32"/>
        </w:rPr>
        <w:t>七</w:t>
      </w:r>
      <w:r w:rsidRPr="00270FCD">
        <w:rPr>
          <w:rFonts w:ascii="楷体" w:eastAsia="楷体" w:hAnsi="楷体" w:hint="eastAsia"/>
          <w:b/>
          <w:sz w:val="32"/>
          <w:szCs w:val="32"/>
        </w:rPr>
        <w:t>）</w:t>
      </w:r>
      <w:r w:rsidR="00D20608">
        <w:rPr>
          <w:rFonts w:ascii="楷体" w:eastAsia="楷体" w:hAnsi="楷体" w:hint="eastAsia"/>
          <w:b/>
          <w:sz w:val="32"/>
          <w:szCs w:val="32"/>
        </w:rPr>
        <w:t>振兴传统工艺产业。</w:t>
      </w:r>
      <w:r w:rsidR="00673DE1">
        <w:rPr>
          <w:rFonts w:ascii="仿宋" w:eastAsia="仿宋" w:hAnsi="仿宋" w:hint="eastAsia"/>
          <w:sz w:val="32"/>
          <w:szCs w:val="32"/>
        </w:rPr>
        <w:t>组织落实国家</w:t>
      </w:r>
      <w:r w:rsidR="00673DE1" w:rsidRPr="00270FCD">
        <w:rPr>
          <w:rFonts w:ascii="仿宋" w:eastAsia="仿宋" w:hAnsi="仿宋" w:hint="eastAsia"/>
          <w:sz w:val="32"/>
          <w:szCs w:val="32"/>
        </w:rPr>
        <w:t>《传统工艺振兴</w:t>
      </w:r>
      <w:r w:rsidR="00673DE1" w:rsidRPr="00270FCD">
        <w:rPr>
          <w:rFonts w:ascii="仿宋" w:eastAsia="仿宋" w:hAnsi="仿宋" w:hint="eastAsia"/>
          <w:sz w:val="32"/>
          <w:szCs w:val="32"/>
        </w:rPr>
        <w:lastRenderedPageBreak/>
        <w:t>计划》</w:t>
      </w:r>
      <w:r w:rsidR="00673DE1">
        <w:rPr>
          <w:rFonts w:ascii="仿宋" w:eastAsia="仿宋" w:hAnsi="仿宋" w:hint="eastAsia"/>
          <w:sz w:val="32"/>
          <w:szCs w:val="32"/>
        </w:rPr>
        <w:t>。开展</w:t>
      </w:r>
      <w:r w:rsidR="00673DE1" w:rsidRPr="00270FCD">
        <w:rPr>
          <w:rFonts w:ascii="仿宋" w:eastAsia="仿宋" w:hAnsi="仿宋" w:hint="eastAsia"/>
          <w:sz w:val="32"/>
          <w:szCs w:val="32"/>
        </w:rPr>
        <w:t>非物质文化遗产传承人</w:t>
      </w:r>
      <w:r w:rsidR="00673DE1">
        <w:rPr>
          <w:rFonts w:ascii="仿宋" w:eastAsia="仿宋" w:hAnsi="仿宋" w:hint="eastAsia"/>
          <w:sz w:val="32"/>
          <w:szCs w:val="32"/>
        </w:rPr>
        <w:t>申报工作。开展轻工行业传统工艺专家</w:t>
      </w:r>
      <w:r w:rsidR="00673DE1" w:rsidRPr="00270FCD">
        <w:rPr>
          <w:rFonts w:ascii="仿宋" w:eastAsia="仿宋" w:hAnsi="仿宋" w:hint="eastAsia"/>
          <w:sz w:val="32"/>
          <w:szCs w:val="32"/>
        </w:rPr>
        <w:t>遴选</w:t>
      </w:r>
      <w:r w:rsidR="00673DE1">
        <w:rPr>
          <w:rFonts w:ascii="仿宋" w:eastAsia="仿宋" w:hAnsi="仿宋" w:hint="eastAsia"/>
          <w:sz w:val="32"/>
          <w:szCs w:val="32"/>
        </w:rPr>
        <w:t>。争取文化部支持，辅导建设一批</w:t>
      </w:r>
      <w:r w:rsidR="00673DE1" w:rsidRPr="00270FCD">
        <w:rPr>
          <w:rFonts w:ascii="仿宋" w:eastAsia="仿宋" w:hAnsi="仿宋" w:hint="eastAsia"/>
          <w:sz w:val="32"/>
          <w:szCs w:val="32"/>
        </w:rPr>
        <w:t>传统工艺研究创新基地</w:t>
      </w:r>
      <w:r w:rsidR="00673DE1">
        <w:rPr>
          <w:rFonts w:ascii="仿宋" w:eastAsia="仿宋" w:hAnsi="仿宋" w:hint="eastAsia"/>
          <w:sz w:val="32"/>
          <w:szCs w:val="32"/>
        </w:rPr>
        <w:t>，遴选建设一批</w:t>
      </w:r>
      <w:r w:rsidR="00673DE1" w:rsidRPr="00270FCD">
        <w:rPr>
          <w:rFonts w:ascii="仿宋" w:eastAsia="仿宋" w:hAnsi="仿宋" w:hint="eastAsia"/>
          <w:sz w:val="32"/>
          <w:szCs w:val="32"/>
        </w:rPr>
        <w:t>大师工作室</w:t>
      </w:r>
      <w:r w:rsidR="00673DE1">
        <w:rPr>
          <w:rFonts w:ascii="仿宋" w:eastAsia="仿宋" w:hAnsi="仿宋" w:hint="eastAsia"/>
          <w:sz w:val="32"/>
          <w:szCs w:val="32"/>
        </w:rPr>
        <w:t>。建立轻工传统工艺振兴目录。完成第七届中国工艺美术大师评选。</w:t>
      </w:r>
      <w:r w:rsidR="00673DE1" w:rsidRPr="00270FCD">
        <w:rPr>
          <w:rFonts w:ascii="仿宋" w:eastAsia="仿宋" w:hAnsi="仿宋"/>
          <w:sz w:val="32"/>
          <w:szCs w:val="32"/>
        </w:rPr>
        <w:t>编辑《第七届工</w:t>
      </w:r>
      <w:r w:rsidR="00673DE1">
        <w:rPr>
          <w:rFonts w:ascii="仿宋" w:eastAsia="仿宋" w:hAnsi="仿宋"/>
          <w:sz w:val="32"/>
          <w:szCs w:val="32"/>
        </w:rPr>
        <w:t>美</w:t>
      </w:r>
      <w:r w:rsidR="00673DE1" w:rsidRPr="00270FCD">
        <w:rPr>
          <w:rFonts w:ascii="仿宋" w:eastAsia="仿宋" w:hAnsi="仿宋"/>
          <w:sz w:val="32"/>
          <w:szCs w:val="32"/>
        </w:rPr>
        <w:t>大师参评作品集》</w:t>
      </w:r>
      <w:r w:rsidR="00673DE1">
        <w:rPr>
          <w:rFonts w:ascii="仿宋" w:eastAsia="仿宋" w:hAnsi="仿宋" w:hint="eastAsia"/>
          <w:sz w:val="32"/>
          <w:szCs w:val="32"/>
        </w:rPr>
        <w:t>，宣传大师匠心</w:t>
      </w:r>
      <w:r w:rsidR="00673DE1" w:rsidRPr="00EB46DF">
        <w:rPr>
          <w:rFonts w:ascii="仿宋" w:eastAsia="仿宋" w:hAnsi="仿宋" w:hint="eastAsia"/>
          <w:color w:val="000000"/>
          <w:sz w:val="32"/>
          <w:szCs w:val="32"/>
        </w:rPr>
        <w:t>匠</w:t>
      </w:r>
      <w:r w:rsidR="00673DE1">
        <w:rPr>
          <w:rFonts w:ascii="仿宋" w:eastAsia="仿宋" w:hAnsi="仿宋" w:hint="eastAsia"/>
          <w:sz w:val="32"/>
          <w:szCs w:val="32"/>
        </w:rPr>
        <w:t>艺。筹备建立工艺美术大师工作委员会，统筹工艺美术大师服务协调工作。</w:t>
      </w:r>
      <w:r w:rsidR="0030179F">
        <w:rPr>
          <w:rFonts w:ascii="仿宋" w:eastAsia="仿宋" w:hAnsi="仿宋" w:hint="eastAsia"/>
          <w:sz w:val="32"/>
          <w:szCs w:val="32"/>
        </w:rPr>
        <w:t>开展</w:t>
      </w:r>
      <w:r w:rsidR="00673DE1">
        <w:rPr>
          <w:rFonts w:ascii="仿宋" w:eastAsia="仿宋" w:hAnsi="仿宋" w:hint="eastAsia"/>
          <w:sz w:val="32"/>
          <w:szCs w:val="32"/>
        </w:rPr>
        <w:t>轻工大国工匠推荐</w:t>
      </w:r>
      <w:r w:rsidR="0030179F">
        <w:rPr>
          <w:rFonts w:ascii="仿宋" w:eastAsia="仿宋" w:hAnsi="仿宋" w:hint="eastAsia"/>
          <w:sz w:val="32"/>
          <w:szCs w:val="32"/>
        </w:rPr>
        <w:t>活动</w:t>
      </w:r>
      <w:r w:rsidR="00673DE1">
        <w:rPr>
          <w:rFonts w:ascii="仿宋" w:eastAsia="仿宋" w:hAnsi="仿宋" w:hint="eastAsia"/>
          <w:sz w:val="32"/>
          <w:szCs w:val="32"/>
        </w:rPr>
        <w:t>，汇编先进</w:t>
      </w:r>
      <w:r w:rsidR="00673DE1" w:rsidRPr="00270FCD">
        <w:rPr>
          <w:rFonts w:ascii="仿宋" w:eastAsia="仿宋" w:hAnsi="仿宋" w:hint="eastAsia"/>
          <w:sz w:val="32"/>
          <w:szCs w:val="32"/>
        </w:rPr>
        <w:t>事迹</w:t>
      </w:r>
      <w:r w:rsidR="00673DE1">
        <w:rPr>
          <w:rFonts w:ascii="仿宋" w:eastAsia="仿宋" w:hAnsi="仿宋" w:hint="eastAsia"/>
          <w:sz w:val="32"/>
          <w:szCs w:val="32"/>
        </w:rPr>
        <w:t>，拍摄宣传影片，广泛</w:t>
      </w:r>
      <w:r w:rsidR="0030179F" w:rsidRPr="00270FCD">
        <w:rPr>
          <w:rFonts w:ascii="仿宋" w:eastAsia="仿宋" w:hAnsi="仿宋" w:hint="eastAsia"/>
          <w:sz w:val="32"/>
          <w:szCs w:val="32"/>
        </w:rPr>
        <w:t>宣传</w:t>
      </w:r>
      <w:r w:rsidR="00673DE1" w:rsidRPr="00270FCD">
        <w:rPr>
          <w:rFonts w:ascii="仿宋" w:eastAsia="仿宋" w:hAnsi="仿宋" w:hint="eastAsia"/>
          <w:sz w:val="32"/>
          <w:szCs w:val="32"/>
        </w:rPr>
        <w:t>弘扬工匠精神。</w:t>
      </w:r>
      <w:r w:rsidR="00673DE1">
        <w:rPr>
          <w:rFonts w:ascii="仿宋" w:eastAsia="仿宋" w:hAnsi="仿宋" w:hint="eastAsia"/>
          <w:sz w:val="32"/>
          <w:szCs w:val="32"/>
        </w:rPr>
        <w:t>发挥</w:t>
      </w:r>
      <w:r w:rsidR="005539D3">
        <w:rPr>
          <w:rFonts w:ascii="仿宋" w:eastAsia="仿宋" w:hAnsi="仿宋" w:hint="eastAsia"/>
          <w:sz w:val="32"/>
          <w:szCs w:val="32"/>
        </w:rPr>
        <w:t>工艺美术大师和大国工匠引领作用，推动轻工传统工艺产业全面振兴。</w:t>
      </w:r>
    </w:p>
    <w:p w:rsidR="003303CD" w:rsidRDefault="003303CD" w:rsidP="00FE437D">
      <w:pPr>
        <w:spacing w:line="580" w:lineRule="exact"/>
        <w:ind w:firstLineChars="200" w:firstLine="643"/>
        <w:rPr>
          <w:rFonts w:ascii="仿宋" w:eastAsia="仿宋" w:hAnsi="仿宋"/>
          <w:sz w:val="32"/>
          <w:szCs w:val="32"/>
        </w:rPr>
      </w:pPr>
      <w:r w:rsidRPr="00F03268">
        <w:rPr>
          <w:rFonts w:ascii="楷体" w:eastAsia="楷体" w:hAnsi="楷体" w:hint="eastAsia"/>
          <w:b/>
          <w:sz w:val="32"/>
          <w:szCs w:val="32"/>
        </w:rPr>
        <w:t>（</w:t>
      </w:r>
      <w:r w:rsidR="007A02CA">
        <w:rPr>
          <w:rFonts w:ascii="楷体" w:eastAsia="楷体" w:hAnsi="楷体" w:hint="eastAsia"/>
          <w:b/>
          <w:sz w:val="32"/>
          <w:szCs w:val="32"/>
        </w:rPr>
        <w:t>八</w:t>
      </w:r>
      <w:r w:rsidR="00D21367">
        <w:rPr>
          <w:rFonts w:ascii="楷体" w:eastAsia="楷体" w:hAnsi="楷体" w:hint="eastAsia"/>
          <w:b/>
          <w:sz w:val="32"/>
          <w:szCs w:val="32"/>
        </w:rPr>
        <w:t>）</w:t>
      </w:r>
      <w:r w:rsidR="007A02CA">
        <w:rPr>
          <w:rFonts w:ascii="楷体" w:eastAsia="楷体" w:hAnsi="楷体" w:hint="eastAsia"/>
          <w:b/>
          <w:sz w:val="32"/>
          <w:szCs w:val="32"/>
        </w:rPr>
        <w:t>促进</w:t>
      </w:r>
      <w:r w:rsidR="007A02CA" w:rsidRPr="00270FCD">
        <w:rPr>
          <w:rFonts w:ascii="楷体" w:eastAsia="楷体" w:hAnsi="楷体" w:hint="eastAsia"/>
          <w:b/>
          <w:sz w:val="32"/>
          <w:szCs w:val="32"/>
        </w:rPr>
        <w:t>集体经济</w:t>
      </w:r>
      <w:r w:rsidR="00D21367">
        <w:rPr>
          <w:rFonts w:ascii="楷体" w:eastAsia="楷体" w:hAnsi="楷体" w:hint="eastAsia"/>
          <w:b/>
          <w:sz w:val="32"/>
          <w:szCs w:val="32"/>
        </w:rPr>
        <w:t>发展壮大</w:t>
      </w:r>
      <w:r w:rsidR="007A02CA">
        <w:rPr>
          <w:rFonts w:ascii="楷体" w:eastAsia="楷体" w:hAnsi="楷体" w:hint="eastAsia"/>
          <w:b/>
          <w:sz w:val="32"/>
          <w:szCs w:val="32"/>
        </w:rPr>
        <w:t>。</w:t>
      </w:r>
      <w:r w:rsidRPr="00270FCD">
        <w:rPr>
          <w:rFonts w:ascii="仿宋" w:eastAsia="仿宋" w:hAnsi="仿宋" w:hint="eastAsia"/>
          <w:sz w:val="32"/>
          <w:szCs w:val="32"/>
        </w:rPr>
        <w:t>认真履行推进企业改革、指导资产管理的职责</w:t>
      </w:r>
      <w:r w:rsidR="007A02CA">
        <w:rPr>
          <w:rFonts w:ascii="仿宋" w:eastAsia="仿宋" w:hAnsi="仿宋" w:hint="eastAsia"/>
          <w:sz w:val="32"/>
          <w:szCs w:val="32"/>
        </w:rPr>
        <w:t>，</w:t>
      </w:r>
      <w:r w:rsidRPr="00270FCD">
        <w:rPr>
          <w:rFonts w:ascii="仿宋" w:eastAsia="仿宋" w:hAnsi="仿宋" w:hint="eastAsia"/>
          <w:sz w:val="32"/>
          <w:szCs w:val="32"/>
        </w:rPr>
        <w:t>积极稳妥地推进联社改革</w:t>
      </w:r>
      <w:r w:rsidR="003B220E">
        <w:rPr>
          <w:rFonts w:ascii="仿宋" w:eastAsia="仿宋" w:hAnsi="仿宋" w:hint="eastAsia"/>
          <w:sz w:val="32"/>
          <w:szCs w:val="32"/>
        </w:rPr>
        <w:t>。</w:t>
      </w:r>
      <w:r w:rsidRPr="00270FCD">
        <w:rPr>
          <w:rFonts w:ascii="仿宋" w:eastAsia="仿宋" w:hAnsi="仿宋" w:hint="eastAsia"/>
          <w:sz w:val="32"/>
          <w:szCs w:val="32"/>
        </w:rPr>
        <w:t>规范集体资产监督管理，</w:t>
      </w:r>
      <w:r>
        <w:rPr>
          <w:rFonts w:ascii="仿宋" w:eastAsia="仿宋" w:hAnsi="仿宋" w:hint="eastAsia"/>
          <w:sz w:val="32"/>
          <w:szCs w:val="32"/>
        </w:rPr>
        <w:t>促进集体资产保值增值</w:t>
      </w:r>
      <w:r w:rsidRPr="00270FCD">
        <w:rPr>
          <w:rFonts w:ascii="仿宋" w:eastAsia="仿宋" w:hAnsi="仿宋" w:hint="eastAsia"/>
          <w:sz w:val="32"/>
          <w:szCs w:val="32"/>
        </w:rPr>
        <w:t>。举办总社成立</w:t>
      </w:r>
      <w:r w:rsidRPr="00270FCD">
        <w:rPr>
          <w:rFonts w:ascii="仿宋" w:eastAsia="仿宋" w:hAnsi="仿宋"/>
          <w:sz w:val="32"/>
          <w:szCs w:val="32"/>
        </w:rPr>
        <w:t>60周年庆祝活动</w:t>
      </w:r>
      <w:r w:rsidR="007A02CA">
        <w:rPr>
          <w:rFonts w:ascii="仿宋" w:eastAsia="仿宋" w:hAnsi="仿宋" w:hint="eastAsia"/>
          <w:sz w:val="32"/>
          <w:szCs w:val="32"/>
        </w:rPr>
        <w:t>，</w:t>
      </w:r>
      <w:r w:rsidRPr="00270FCD">
        <w:rPr>
          <w:rFonts w:ascii="仿宋" w:eastAsia="仿宋" w:hAnsi="仿宋" w:hint="eastAsia"/>
          <w:sz w:val="32"/>
          <w:szCs w:val="32"/>
        </w:rPr>
        <w:t>多种形式宣传集体经济</w:t>
      </w:r>
      <w:r w:rsidR="007A02CA">
        <w:rPr>
          <w:rFonts w:ascii="仿宋" w:eastAsia="仿宋" w:hAnsi="仿宋" w:hint="eastAsia"/>
          <w:sz w:val="32"/>
          <w:szCs w:val="32"/>
        </w:rPr>
        <w:t>发展</w:t>
      </w:r>
      <w:r w:rsidRPr="00270FCD">
        <w:rPr>
          <w:rFonts w:ascii="仿宋" w:eastAsia="仿宋" w:hAnsi="仿宋" w:hint="eastAsia"/>
          <w:sz w:val="32"/>
          <w:szCs w:val="32"/>
        </w:rPr>
        <w:t>成就，宣传总社</w:t>
      </w:r>
      <w:r w:rsidR="007A02CA">
        <w:rPr>
          <w:rFonts w:ascii="仿宋" w:eastAsia="仿宋" w:hAnsi="仿宋" w:hint="eastAsia"/>
          <w:sz w:val="32"/>
          <w:szCs w:val="32"/>
        </w:rPr>
        <w:t>联社的使命</w:t>
      </w:r>
      <w:r w:rsidRPr="00270FCD">
        <w:rPr>
          <w:rFonts w:ascii="仿宋" w:eastAsia="仿宋" w:hAnsi="仿宋" w:hint="eastAsia"/>
          <w:sz w:val="32"/>
          <w:szCs w:val="32"/>
        </w:rPr>
        <w:t>作用。</w:t>
      </w:r>
      <w:r w:rsidR="007A02CA">
        <w:rPr>
          <w:rFonts w:ascii="仿宋" w:eastAsia="仿宋" w:hAnsi="仿宋" w:hint="eastAsia"/>
          <w:sz w:val="32"/>
          <w:szCs w:val="32"/>
        </w:rPr>
        <w:t>定稿《中国共产党与手工业合作事业的发展》。开展改革维权调研，反映联社发展诉求。促进联社间交流合作，服务联社转型发展</w:t>
      </w:r>
      <w:r w:rsidRPr="00270FCD">
        <w:rPr>
          <w:rFonts w:ascii="仿宋" w:eastAsia="仿宋" w:hAnsi="仿宋" w:hint="eastAsia"/>
          <w:sz w:val="32"/>
          <w:szCs w:val="32"/>
        </w:rPr>
        <w:t>。加强与国际</w:t>
      </w:r>
      <w:r w:rsidR="007A02CA">
        <w:rPr>
          <w:rFonts w:ascii="仿宋" w:eastAsia="仿宋" w:hAnsi="仿宋" w:hint="eastAsia"/>
          <w:sz w:val="32"/>
          <w:szCs w:val="32"/>
        </w:rPr>
        <w:t>同类组织联系，积极寻求项目合作，推动城镇集体经济发展壮大，支持各地联社在改革中做大做强。</w:t>
      </w:r>
    </w:p>
    <w:p w:rsidR="003303CD" w:rsidRPr="00DE0C03" w:rsidRDefault="007A02CA" w:rsidP="00FE437D">
      <w:pPr>
        <w:adjustRightInd w:val="0"/>
        <w:snapToGrid w:val="0"/>
        <w:spacing w:line="580" w:lineRule="exact"/>
        <w:ind w:firstLineChars="200" w:firstLine="643"/>
        <w:rPr>
          <w:rFonts w:ascii="仿宋" w:eastAsia="仿宋" w:hAnsi="仿宋" w:cs="仿宋"/>
          <w:sz w:val="32"/>
          <w:szCs w:val="32"/>
        </w:rPr>
      </w:pPr>
      <w:r w:rsidRPr="00F03268">
        <w:rPr>
          <w:rFonts w:ascii="楷体" w:eastAsia="楷体" w:hAnsi="楷体" w:hint="eastAsia"/>
          <w:b/>
          <w:sz w:val="32"/>
          <w:szCs w:val="32"/>
        </w:rPr>
        <w:t>（</w:t>
      </w:r>
      <w:r>
        <w:rPr>
          <w:rFonts w:ascii="楷体" w:eastAsia="楷体" w:hAnsi="楷体" w:hint="eastAsia"/>
          <w:b/>
          <w:sz w:val="32"/>
          <w:szCs w:val="32"/>
        </w:rPr>
        <w:t>九）加强轻工行业人才培养。</w:t>
      </w:r>
      <w:r w:rsidRPr="007A02CA">
        <w:rPr>
          <w:rFonts w:ascii="仿宋" w:eastAsia="仿宋" w:hAnsi="仿宋" w:hint="eastAsia"/>
          <w:sz w:val="32"/>
          <w:szCs w:val="32"/>
        </w:rPr>
        <w:t>继续办好</w:t>
      </w:r>
      <w:r w:rsidR="006D1751">
        <w:rPr>
          <w:rFonts w:ascii="仿宋" w:eastAsia="仿宋" w:hAnsi="仿宋" w:cs="仿宋" w:hint="eastAsia"/>
          <w:sz w:val="32"/>
          <w:szCs w:val="32"/>
        </w:rPr>
        <w:t>6</w:t>
      </w:r>
      <w:r w:rsidR="001602E2">
        <w:rPr>
          <w:rFonts w:ascii="仿宋" w:eastAsia="仿宋" w:hAnsi="仿宋" w:cs="仿宋" w:hint="eastAsia"/>
          <w:sz w:val="32"/>
          <w:szCs w:val="32"/>
        </w:rPr>
        <w:t>期领军人才</w:t>
      </w:r>
      <w:r w:rsidR="006D1751">
        <w:rPr>
          <w:rFonts w:ascii="仿宋" w:eastAsia="仿宋" w:hAnsi="仿宋" w:cs="仿宋" w:hint="eastAsia"/>
          <w:sz w:val="32"/>
          <w:szCs w:val="32"/>
        </w:rPr>
        <w:t>、工美大师</w:t>
      </w:r>
      <w:r w:rsidR="001602E2">
        <w:rPr>
          <w:rFonts w:ascii="仿宋" w:eastAsia="仿宋" w:hAnsi="仿宋" w:cs="仿宋" w:hint="eastAsia"/>
          <w:sz w:val="32"/>
          <w:szCs w:val="32"/>
        </w:rPr>
        <w:t>高级研修班，为轻工产业升级创新提供人才支持。办好焙烤、陶瓷、家具、缝制机械等7个行业职业技能大赛，为轻工行业发展储备优秀技能人才。加强职业技能鉴定工作，激</w:t>
      </w:r>
      <w:r w:rsidR="00B173FB">
        <w:rPr>
          <w:rFonts w:ascii="仿宋" w:eastAsia="仿宋" w:hAnsi="仿宋" w:cs="仿宋" w:hint="eastAsia"/>
          <w:sz w:val="32"/>
          <w:szCs w:val="32"/>
        </w:rPr>
        <w:t>励更多的人接受轻工职业教育。制订出台轻工工业设计职业能力评价</w:t>
      </w:r>
      <w:r w:rsidR="001602E2">
        <w:rPr>
          <w:rFonts w:ascii="仿宋" w:eastAsia="仿宋" w:hAnsi="仿宋" w:cs="仿宋" w:hint="eastAsia"/>
          <w:sz w:val="32"/>
          <w:szCs w:val="32"/>
        </w:rPr>
        <w:t>标准，为工业设计人才培训提供规范。确定轻工业技能</w:t>
      </w:r>
      <w:r w:rsidR="001602E2">
        <w:rPr>
          <w:rFonts w:ascii="仿宋" w:eastAsia="仿宋" w:hAnsi="仿宋" w:cs="仿宋" w:hint="eastAsia"/>
          <w:sz w:val="32"/>
          <w:szCs w:val="32"/>
        </w:rPr>
        <w:lastRenderedPageBreak/>
        <w:t>鉴定目录清单，为培养轻工业职业人才队伍奠定坚实基础。</w:t>
      </w:r>
      <w:r w:rsidR="00873F86" w:rsidRPr="001D0D7F">
        <w:rPr>
          <w:rFonts w:ascii="仿宋" w:eastAsia="仿宋" w:hAnsi="仿宋" w:cs="仿宋" w:hint="eastAsia"/>
          <w:sz w:val="32"/>
          <w:szCs w:val="32"/>
        </w:rPr>
        <w:t>落实</w:t>
      </w:r>
      <w:r w:rsidR="00FF30E6" w:rsidRPr="001D0D7F">
        <w:rPr>
          <w:rFonts w:ascii="仿宋" w:eastAsia="仿宋" w:hAnsi="仿宋" w:cs="仿宋" w:hint="eastAsia"/>
          <w:sz w:val="32"/>
          <w:szCs w:val="32"/>
        </w:rPr>
        <w:t>党中央、</w:t>
      </w:r>
      <w:r w:rsidR="00873F86" w:rsidRPr="001D0D7F">
        <w:rPr>
          <w:rFonts w:ascii="仿宋" w:eastAsia="仿宋" w:hAnsi="仿宋" w:cs="仿宋" w:hint="eastAsia"/>
          <w:sz w:val="32"/>
          <w:szCs w:val="32"/>
        </w:rPr>
        <w:t>国务院要求，</w:t>
      </w:r>
      <w:r w:rsidR="00873F86">
        <w:rPr>
          <w:rFonts w:ascii="仿宋" w:eastAsia="仿宋" w:hAnsi="仿宋" w:cs="仿宋" w:hint="eastAsia"/>
          <w:sz w:val="32"/>
          <w:szCs w:val="32"/>
        </w:rPr>
        <w:t>推动营造轻工企业家健康成长环境，弘扬优秀企业家精神，更好发挥企业家作用。利用百强企业发布会、劳模表彰会、科技大会、行业论坛、产业大会等，多种形式搭建企业家成长和交流平台，激励更多的企业家成为轻工行业的领军人才，共同带领轻工业走进转型升级高质量发展的新时代。</w:t>
      </w:r>
    </w:p>
    <w:bookmarkEnd w:id="0"/>
    <w:p w:rsidR="007C4ACF" w:rsidRDefault="003303CD" w:rsidP="00FE437D">
      <w:pPr>
        <w:adjustRightInd w:val="0"/>
        <w:snapToGrid w:val="0"/>
        <w:spacing w:line="580" w:lineRule="exact"/>
        <w:ind w:firstLineChars="200" w:firstLine="640"/>
        <w:rPr>
          <w:rFonts w:ascii="仿宋" w:eastAsia="仿宋" w:hAnsi="仿宋" w:cs="仿宋"/>
          <w:sz w:val="32"/>
          <w:szCs w:val="32"/>
        </w:rPr>
      </w:pPr>
      <w:r w:rsidRPr="00270FCD">
        <w:rPr>
          <w:rFonts w:ascii="仿宋" w:eastAsia="仿宋" w:hAnsi="仿宋" w:cs="仿宋" w:hint="eastAsia"/>
          <w:sz w:val="32"/>
          <w:szCs w:val="32"/>
        </w:rPr>
        <w:t>同志们，</w:t>
      </w:r>
      <w:r w:rsidRPr="00D347E5">
        <w:rPr>
          <w:rFonts w:ascii="仿宋" w:eastAsia="仿宋" w:hAnsi="仿宋" w:hint="eastAsia"/>
          <w:sz w:val="32"/>
          <w:szCs w:val="32"/>
          <w:shd w:val="clear" w:color="auto" w:fill="FFFFFF"/>
        </w:rPr>
        <w:t>新时代是奋斗者的时代。</w:t>
      </w:r>
      <w:r w:rsidRPr="00270FCD">
        <w:rPr>
          <w:rFonts w:ascii="仿宋" w:eastAsia="仿宋" w:hAnsi="仿宋" w:cs="仿宋" w:hint="eastAsia"/>
          <w:sz w:val="32"/>
          <w:szCs w:val="32"/>
        </w:rPr>
        <w:t>让我们更加紧密地团结在以习近平同志为核心的党中央周围，同心同德，开拓进取，为建设新时代轻工业强国而不懈奋斗。</w:t>
      </w: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hint="eastAsia"/>
          <w:sz w:val="32"/>
          <w:szCs w:val="32"/>
        </w:rPr>
      </w:pPr>
    </w:p>
    <w:p w:rsidR="00483EC3" w:rsidRDefault="00483EC3" w:rsidP="0059051F">
      <w:pPr>
        <w:adjustRightInd w:val="0"/>
        <w:snapToGrid w:val="0"/>
        <w:spacing w:line="580" w:lineRule="exact"/>
        <w:rPr>
          <w:rFonts w:ascii="仿宋" w:eastAsia="仿宋" w:hAnsi="仿宋" w:cs="仿宋" w:hint="eastAsia"/>
          <w:sz w:val="32"/>
          <w:szCs w:val="32"/>
        </w:rPr>
      </w:pPr>
    </w:p>
    <w:p w:rsidR="00483EC3" w:rsidRDefault="00483EC3"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p w:rsidR="0059051F" w:rsidRDefault="0059051F" w:rsidP="0059051F">
      <w:pPr>
        <w:adjustRightInd w:val="0"/>
        <w:snapToGrid w:val="0"/>
        <w:spacing w:line="580" w:lineRule="exact"/>
        <w:rPr>
          <w:rFonts w:ascii="仿宋" w:eastAsia="仿宋" w:hAnsi="仿宋" w:cs="仿宋"/>
          <w:sz w:val="32"/>
          <w:szCs w:val="3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717"/>
        <w:gridCol w:w="3670"/>
      </w:tblGrid>
      <w:tr w:rsidR="0059051F" w:rsidRPr="008F0149" w:rsidTr="00C045EE">
        <w:trPr>
          <w:cantSplit/>
          <w:trHeight w:val="1002"/>
        </w:trPr>
        <w:tc>
          <w:tcPr>
            <w:tcW w:w="3402" w:type="dxa"/>
            <w:tcBorders>
              <w:left w:val="nil"/>
              <w:bottom w:val="single" w:sz="4" w:space="0" w:color="auto"/>
              <w:right w:val="nil"/>
            </w:tcBorders>
            <w:vAlign w:val="center"/>
          </w:tcPr>
          <w:p w:rsidR="0059051F" w:rsidRPr="008F0149" w:rsidRDefault="0059051F" w:rsidP="00C045EE">
            <w:pPr>
              <w:spacing w:line="480" w:lineRule="exact"/>
              <w:jc w:val="distribute"/>
              <w:rPr>
                <w:rFonts w:ascii="仿宋" w:eastAsia="仿宋" w:hAnsi="仿宋"/>
                <w:spacing w:val="-20"/>
                <w:sz w:val="32"/>
                <w:szCs w:val="32"/>
              </w:rPr>
            </w:pPr>
            <w:r w:rsidRPr="008F0149">
              <w:rPr>
                <w:rFonts w:ascii="仿宋" w:eastAsia="仿宋" w:hAnsi="仿宋" w:hint="eastAsia"/>
                <w:spacing w:val="-20"/>
                <w:sz w:val="32"/>
                <w:szCs w:val="32"/>
              </w:rPr>
              <w:t>中轻联四届四次理事会</w:t>
            </w:r>
          </w:p>
          <w:p w:rsidR="0059051F" w:rsidRPr="008F0149" w:rsidRDefault="0059051F" w:rsidP="00C045EE">
            <w:pPr>
              <w:spacing w:line="480" w:lineRule="exact"/>
              <w:jc w:val="distribute"/>
              <w:rPr>
                <w:rFonts w:ascii="仿宋" w:eastAsia="仿宋" w:hAnsi="仿宋"/>
                <w:spacing w:val="-20"/>
                <w:sz w:val="32"/>
                <w:szCs w:val="32"/>
              </w:rPr>
            </w:pPr>
            <w:r w:rsidRPr="008F0149">
              <w:rPr>
                <w:rFonts w:ascii="仿宋" w:eastAsia="仿宋" w:hAnsi="仿宋" w:hint="eastAsia"/>
                <w:spacing w:val="-20"/>
                <w:sz w:val="32"/>
                <w:szCs w:val="32"/>
              </w:rPr>
              <w:t>总社七届八次理事会</w:t>
            </w:r>
          </w:p>
        </w:tc>
        <w:tc>
          <w:tcPr>
            <w:tcW w:w="1717" w:type="dxa"/>
            <w:tcBorders>
              <w:top w:val="single" w:sz="4" w:space="0" w:color="auto"/>
              <w:left w:val="nil"/>
              <w:bottom w:val="single" w:sz="4" w:space="0" w:color="auto"/>
              <w:right w:val="nil"/>
            </w:tcBorders>
            <w:vAlign w:val="center"/>
          </w:tcPr>
          <w:p w:rsidR="0059051F" w:rsidRPr="008F0149" w:rsidRDefault="0059051F" w:rsidP="00C045EE">
            <w:pPr>
              <w:spacing w:line="480" w:lineRule="exact"/>
              <w:ind w:leftChars="-38" w:left="-80"/>
              <w:rPr>
                <w:rFonts w:ascii="仿宋" w:eastAsia="仿宋" w:hAnsi="仿宋"/>
                <w:spacing w:val="-16"/>
                <w:sz w:val="32"/>
                <w:szCs w:val="32"/>
              </w:rPr>
            </w:pPr>
            <w:r w:rsidRPr="008F0149">
              <w:rPr>
                <w:rFonts w:ascii="仿宋" w:eastAsia="仿宋" w:hAnsi="仿宋" w:hint="eastAsia"/>
                <w:spacing w:val="-16"/>
                <w:sz w:val="32"/>
                <w:szCs w:val="32"/>
              </w:rPr>
              <w:t>文件组</w:t>
            </w:r>
            <w:r w:rsidRPr="008F0149">
              <w:rPr>
                <w:rFonts w:ascii="仿宋" w:eastAsia="仿宋" w:hAnsi="仿宋" w:hint="eastAsia"/>
                <w:color w:val="000000"/>
                <w:spacing w:val="-16"/>
                <w:sz w:val="32"/>
                <w:szCs w:val="32"/>
              </w:rPr>
              <w:t xml:space="preserve">印  </w:t>
            </w:r>
          </w:p>
        </w:tc>
        <w:tc>
          <w:tcPr>
            <w:tcW w:w="3670" w:type="dxa"/>
            <w:tcBorders>
              <w:left w:val="nil"/>
              <w:right w:val="nil"/>
            </w:tcBorders>
            <w:vAlign w:val="center"/>
          </w:tcPr>
          <w:p w:rsidR="0059051F" w:rsidRPr="008F0149" w:rsidRDefault="0059051F" w:rsidP="00C045EE">
            <w:pPr>
              <w:spacing w:line="480" w:lineRule="exact"/>
              <w:jc w:val="right"/>
              <w:rPr>
                <w:rFonts w:ascii="仿宋" w:eastAsia="仿宋" w:hAnsi="仿宋"/>
                <w:spacing w:val="-8"/>
                <w:sz w:val="32"/>
                <w:szCs w:val="32"/>
              </w:rPr>
            </w:pPr>
            <w:r w:rsidRPr="008F0149">
              <w:rPr>
                <w:rFonts w:ascii="仿宋" w:eastAsia="仿宋" w:hAnsi="仿宋" w:hint="eastAsia"/>
                <w:spacing w:val="-8"/>
                <w:sz w:val="32"/>
                <w:szCs w:val="32"/>
              </w:rPr>
              <w:t>二○一八年三月</w:t>
            </w:r>
          </w:p>
        </w:tc>
      </w:tr>
    </w:tbl>
    <w:p w:rsidR="0059051F" w:rsidRPr="002A4FFB" w:rsidRDefault="0059051F" w:rsidP="0059051F">
      <w:pPr>
        <w:rPr>
          <w:sz w:val="16"/>
          <w:szCs w:val="16"/>
        </w:rPr>
      </w:pPr>
    </w:p>
    <w:p w:rsidR="0059051F" w:rsidRPr="0059051F" w:rsidRDefault="0059051F" w:rsidP="0059051F">
      <w:pPr>
        <w:adjustRightInd w:val="0"/>
        <w:snapToGrid w:val="0"/>
        <w:spacing w:line="580" w:lineRule="exact"/>
        <w:rPr>
          <w:rFonts w:ascii="仿宋" w:eastAsia="仿宋" w:hAnsi="仿宋" w:cs="仿宋"/>
          <w:sz w:val="32"/>
          <w:szCs w:val="32"/>
        </w:rPr>
      </w:pPr>
    </w:p>
    <w:sectPr w:rsidR="0059051F" w:rsidRPr="0059051F" w:rsidSect="0059051F">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8B8" w:rsidRDefault="00C748B8" w:rsidP="003303CD">
      <w:r>
        <w:separator/>
      </w:r>
    </w:p>
  </w:endnote>
  <w:endnote w:type="continuationSeparator" w:id="0">
    <w:p w:rsidR="00C748B8" w:rsidRDefault="00C748B8" w:rsidP="00330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8867"/>
    </w:sdtPr>
    <w:sdtContent>
      <w:p w:rsidR="009550CD" w:rsidRDefault="006471A2">
        <w:pPr>
          <w:pStyle w:val="a4"/>
          <w:jc w:val="center"/>
        </w:pPr>
        <w:r w:rsidRPr="006471A2">
          <w:fldChar w:fldCharType="begin"/>
        </w:r>
        <w:r w:rsidR="00C11189">
          <w:instrText xml:space="preserve"> PAGE   \* MERGEFORMAT </w:instrText>
        </w:r>
        <w:r w:rsidRPr="006471A2">
          <w:fldChar w:fldCharType="separate"/>
        </w:r>
        <w:r w:rsidR="00483EC3" w:rsidRPr="00483EC3">
          <w:rPr>
            <w:noProof/>
            <w:lang w:val="zh-CN"/>
          </w:rPr>
          <w:t>19</w:t>
        </w:r>
        <w:r>
          <w:rPr>
            <w:lang w:val="zh-CN"/>
          </w:rPr>
          <w:fldChar w:fldCharType="end"/>
        </w:r>
      </w:p>
    </w:sdtContent>
  </w:sdt>
  <w:p w:rsidR="009550CD" w:rsidRDefault="00483E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8B8" w:rsidRDefault="00C748B8" w:rsidP="003303CD">
      <w:r>
        <w:separator/>
      </w:r>
    </w:p>
  </w:footnote>
  <w:footnote w:type="continuationSeparator" w:id="0">
    <w:p w:rsidR="00C748B8" w:rsidRDefault="00C748B8" w:rsidP="003303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3CD"/>
    <w:rsid w:val="000247C6"/>
    <w:rsid w:val="0003258A"/>
    <w:rsid w:val="00035D77"/>
    <w:rsid w:val="00035DC3"/>
    <w:rsid w:val="000378FD"/>
    <w:rsid w:val="00044BA9"/>
    <w:rsid w:val="00047D3E"/>
    <w:rsid w:val="00047DD3"/>
    <w:rsid w:val="0007164C"/>
    <w:rsid w:val="0007687C"/>
    <w:rsid w:val="000823B9"/>
    <w:rsid w:val="00096180"/>
    <w:rsid w:val="000A1F8F"/>
    <w:rsid w:val="000C1EAB"/>
    <w:rsid w:val="000C35B4"/>
    <w:rsid w:val="000D72F2"/>
    <w:rsid w:val="0010711F"/>
    <w:rsid w:val="001152CB"/>
    <w:rsid w:val="00124FE1"/>
    <w:rsid w:val="00131A64"/>
    <w:rsid w:val="00156C80"/>
    <w:rsid w:val="001602E2"/>
    <w:rsid w:val="00172243"/>
    <w:rsid w:val="001953D6"/>
    <w:rsid w:val="00196EEA"/>
    <w:rsid w:val="001A60F6"/>
    <w:rsid w:val="001A6A1F"/>
    <w:rsid w:val="001D0D7F"/>
    <w:rsid w:val="00204105"/>
    <w:rsid w:val="00233DF3"/>
    <w:rsid w:val="00235442"/>
    <w:rsid w:val="0024059D"/>
    <w:rsid w:val="00246186"/>
    <w:rsid w:val="00255F02"/>
    <w:rsid w:val="002758AB"/>
    <w:rsid w:val="00296EC0"/>
    <w:rsid w:val="002B2BC7"/>
    <w:rsid w:val="002C1070"/>
    <w:rsid w:val="002C18D2"/>
    <w:rsid w:val="002F6635"/>
    <w:rsid w:val="0030179F"/>
    <w:rsid w:val="00305566"/>
    <w:rsid w:val="00312EDF"/>
    <w:rsid w:val="00317E2B"/>
    <w:rsid w:val="003303CD"/>
    <w:rsid w:val="003331B7"/>
    <w:rsid w:val="00350E2B"/>
    <w:rsid w:val="003B220E"/>
    <w:rsid w:val="003C5BC3"/>
    <w:rsid w:val="003F50A8"/>
    <w:rsid w:val="00403EED"/>
    <w:rsid w:val="004236AB"/>
    <w:rsid w:val="004254FE"/>
    <w:rsid w:val="00465591"/>
    <w:rsid w:val="004812E8"/>
    <w:rsid w:val="00483EC3"/>
    <w:rsid w:val="004841AF"/>
    <w:rsid w:val="004C0C65"/>
    <w:rsid w:val="004C122F"/>
    <w:rsid w:val="004C6679"/>
    <w:rsid w:val="004D336D"/>
    <w:rsid w:val="004D7758"/>
    <w:rsid w:val="004F6CF2"/>
    <w:rsid w:val="005401B8"/>
    <w:rsid w:val="005539D3"/>
    <w:rsid w:val="00556455"/>
    <w:rsid w:val="0056535B"/>
    <w:rsid w:val="00584278"/>
    <w:rsid w:val="0059051F"/>
    <w:rsid w:val="00594400"/>
    <w:rsid w:val="005D2097"/>
    <w:rsid w:val="00601036"/>
    <w:rsid w:val="00621A48"/>
    <w:rsid w:val="006253A6"/>
    <w:rsid w:val="006269D0"/>
    <w:rsid w:val="006471A2"/>
    <w:rsid w:val="00653DA3"/>
    <w:rsid w:val="0066627D"/>
    <w:rsid w:val="00673DE1"/>
    <w:rsid w:val="006B348E"/>
    <w:rsid w:val="006D1751"/>
    <w:rsid w:val="007012DA"/>
    <w:rsid w:val="00712484"/>
    <w:rsid w:val="00715D14"/>
    <w:rsid w:val="0076722F"/>
    <w:rsid w:val="007A02CA"/>
    <w:rsid w:val="007C1543"/>
    <w:rsid w:val="007C4ACF"/>
    <w:rsid w:val="007D38F7"/>
    <w:rsid w:val="007E1366"/>
    <w:rsid w:val="007E7A31"/>
    <w:rsid w:val="007F0B09"/>
    <w:rsid w:val="00811F70"/>
    <w:rsid w:val="008262CB"/>
    <w:rsid w:val="00835F12"/>
    <w:rsid w:val="00863A7D"/>
    <w:rsid w:val="00873F86"/>
    <w:rsid w:val="00891EF5"/>
    <w:rsid w:val="008A0083"/>
    <w:rsid w:val="008D5543"/>
    <w:rsid w:val="009116DE"/>
    <w:rsid w:val="00931B8C"/>
    <w:rsid w:val="00953F31"/>
    <w:rsid w:val="0097149C"/>
    <w:rsid w:val="00974D0E"/>
    <w:rsid w:val="00977522"/>
    <w:rsid w:val="009776AA"/>
    <w:rsid w:val="00981320"/>
    <w:rsid w:val="009F141D"/>
    <w:rsid w:val="00A36D13"/>
    <w:rsid w:val="00A722C9"/>
    <w:rsid w:val="00A85BD6"/>
    <w:rsid w:val="00AB296C"/>
    <w:rsid w:val="00AB7D61"/>
    <w:rsid w:val="00B02D94"/>
    <w:rsid w:val="00B10969"/>
    <w:rsid w:val="00B173FB"/>
    <w:rsid w:val="00B407A8"/>
    <w:rsid w:val="00B7212B"/>
    <w:rsid w:val="00BA6FF0"/>
    <w:rsid w:val="00BB09D7"/>
    <w:rsid w:val="00BD30EC"/>
    <w:rsid w:val="00C11189"/>
    <w:rsid w:val="00C37371"/>
    <w:rsid w:val="00C4137C"/>
    <w:rsid w:val="00C55FAA"/>
    <w:rsid w:val="00C748B8"/>
    <w:rsid w:val="00CA5AE3"/>
    <w:rsid w:val="00CD60C3"/>
    <w:rsid w:val="00CE0D5F"/>
    <w:rsid w:val="00CE1768"/>
    <w:rsid w:val="00CE212B"/>
    <w:rsid w:val="00CF62C8"/>
    <w:rsid w:val="00D20608"/>
    <w:rsid w:val="00D21367"/>
    <w:rsid w:val="00D405FA"/>
    <w:rsid w:val="00D55C83"/>
    <w:rsid w:val="00D61492"/>
    <w:rsid w:val="00DB0DB6"/>
    <w:rsid w:val="00DD3116"/>
    <w:rsid w:val="00DD5A2B"/>
    <w:rsid w:val="00DE0C03"/>
    <w:rsid w:val="00E26FD5"/>
    <w:rsid w:val="00E310A6"/>
    <w:rsid w:val="00E313E1"/>
    <w:rsid w:val="00E6567E"/>
    <w:rsid w:val="00E933E7"/>
    <w:rsid w:val="00EB46DF"/>
    <w:rsid w:val="00EB548E"/>
    <w:rsid w:val="00EB6BE8"/>
    <w:rsid w:val="00ED2DFB"/>
    <w:rsid w:val="00F00FD9"/>
    <w:rsid w:val="00F12250"/>
    <w:rsid w:val="00F170CC"/>
    <w:rsid w:val="00F5524B"/>
    <w:rsid w:val="00F807B1"/>
    <w:rsid w:val="00F807F2"/>
    <w:rsid w:val="00F85F6B"/>
    <w:rsid w:val="00F92ADE"/>
    <w:rsid w:val="00FA2C8B"/>
    <w:rsid w:val="00FE437D"/>
    <w:rsid w:val="00FE4D6B"/>
    <w:rsid w:val="00FE5546"/>
    <w:rsid w:val="00FF30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0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03CD"/>
    <w:rPr>
      <w:sz w:val="18"/>
      <w:szCs w:val="18"/>
    </w:rPr>
  </w:style>
  <w:style w:type="paragraph" w:styleId="a4">
    <w:name w:val="footer"/>
    <w:basedOn w:val="a"/>
    <w:link w:val="Char0"/>
    <w:uiPriority w:val="99"/>
    <w:unhideWhenUsed/>
    <w:qFormat/>
    <w:rsid w:val="003303C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303CD"/>
    <w:rPr>
      <w:sz w:val="18"/>
      <w:szCs w:val="18"/>
    </w:rPr>
  </w:style>
  <w:style w:type="character" w:styleId="a5">
    <w:name w:val="Strong"/>
    <w:basedOn w:val="a0"/>
    <w:uiPriority w:val="22"/>
    <w:qFormat/>
    <w:rsid w:val="003303CD"/>
    <w:rPr>
      <w:b/>
      <w:bCs/>
    </w:rPr>
  </w:style>
  <w:style w:type="paragraph" w:styleId="a6">
    <w:name w:val="Normal (Web)"/>
    <w:basedOn w:val="a"/>
    <w:uiPriority w:val="99"/>
    <w:unhideWhenUsed/>
    <w:rsid w:val="003303CD"/>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303CD"/>
    <w:rPr>
      <w:sz w:val="18"/>
      <w:szCs w:val="18"/>
    </w:rPr>
  </w:style>
  <w:style w:type="character" w:customStyle="1" w:styleId="Char1">
    <w:name w:val="批注框文本 Char"/>
    <w:basedOn w:val="a0"/>
    <w:link w:val="a7"/>
    <w:uiPriority w:val="99"/>
    <w:semiHidden/>
    <w:rsid w:val="003303CD"/>
    <w:rPr>
      <w:sz w:val="18"/>
      <w:szCs w:val="18"/>
    </w:rPr>
  </w:style>
  <w:style w:type="paragraph" w:customStyle="1" w:styleId="1">
    <w:name w:val="无间隔1"/>
    <w:uiPriority w:val="1"/>
    <w:qFormat/>
    <w:rsid w:val="005401B8"/>
    <w:pPr>
      <w:widowControl w:val="0"/>
      <w:jc w:val="both"/>
    </w:pPr>
  </w:style>
  <w:style w:type="paragraph" w:customStyle="1" w:styleId="Default">
    <w:name w:val="Default"/>
    <w:qFormat/>
    <w:rsid w:val="00B10969"/>
    <w:pPr>
      <w:widowControl w:val="0"/>
      <w:autoSpaceDE w:val="0"/>
      <w:autoSpaceDN w:val="0"/>
      <w:adjustRightInd w:val="0"/>
    </w:pPr>
    <w:rPr>
      <w:rFonts w:ascii="仿宋" w:eastAsia="仿宋" w:hAnsi="Calibri" w:cs="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1444E-9AB6-43F1-B97A-ACADE9E9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1578</Words>
  <Characters>8995</Characters>
  <Application>Microsoft Office Word</Application>
  <DocSecurity>0</DocSecurity>
  <Lines>74</Lines>
  <Paragraphs>21</Paragraphs>
  <ScaleCrop>false</ScaleCrop>
  <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王晓昕</dc:creator>
  <cp:lastModifiedBy>wjh</cp:lastModifiedBy>
  <cp:revision>4</cp:revision>
  <cp:lastPrinted>2018-03-14T07:48:00Z</cp:lastPrinted>
  <dcterms:created xsi:type="dcterms:W3CDTF">2018-03-14T06:57:00Z</dcterms:created>
  <dcterms:modified xsi:type="dcterms:W3CDTF">2018-03-14T07:52:00Z</dcterms:modified>
</cp:coreProperties>
</file>